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9D73" w14:textId="77777777" w:rsidR="006D0CFE" w:rsidRPr="001C7012" w:rsidRDefault="0068601E" w:rsidP="00455DB9">
      <w:pPr>
        <w:spacing w:line="20" w:lineRule="atLeast"/>
        <w:jc w:val="center"/>
        <w:rPr>
          <w:rFonts w:ascii="Times New Roman" w:eastAsiaTheme="minorEastAsia" w:hAnsi="Times New Roman"/>
          <w:b/>
          <w:lang w:val="en-GB"/>
        </w:rPr>
      </w:pPr>
      <w:r w:rsidRPr="001C7012">
        <w:rPr>
          <w:rFonts w:ascii="Times New Roman" w:eastAsiaTheme="minorEastAsia" w:hAnsi="Times New Roman"/>
          <w:b/>
          <w:lang w:val="en-GB"/>
        </w:rPr>
        <w:t>N</w:t>
      </w:r>
      <w:r w:rsidR="006A28A8" w:rsidRPr="001C7012">
        <w:rPr>
          <w:rFonts w:ascii="Times New Roman" w:eastAsiaTheme="minorEastAsia" w:hAnsi="Times New Roman"/>
          <w:b/>
          <w:lang w:val="en-GB"/>
        </w:rPr>
        <w:t>ational Chung Cheng</w:t>
      </w:r>
      <w:r w:rsidRPr="001C7012">
        <w:rPr>
          <w:rFonts w:ascii="Times New Roman" w:eastAsiaTheme="minorEastAsia" w:hAnsi="Times New Roman"/>
          <w:b/>
          <w:lang w:val="en-GB"/>
        </w:rPr>
        <w:t xml:space="preserve"> University </w:t>
      </w:r>
    </w:p>
    <w:p w14:paraId="73731B18" w14:textId="2F837844" w:rsidR="006D0CFE" w:rsidRPr="001C7012" w:rsidRDefault="001C7012" w:rsidP="00455DB9">
      <w:pPr>
        <w:spacing w:line="20" w:lineRule="atLeast"/>
        <w:jc w:val="center"/>
        <w:rPr>
          <w:rFonts w:ascii="Times New Roman" w:eastAsiaTheme="minorEastAsia" w:hAnsi="Times New Roman"/>
          <w:b/>
          <w:lang w:val="en-GB"/>
        </w:rPr>
      </w:pPr>
      <w:r w:rsidRPr="001C7012">
        <w:rPr>
          <w:rFonts w:ascii="Times New Roman" w:eastAsiaTheme="minorEastAsia" w:hAnsi="Times New Roman"/>
          <w:b/>
        </w:rPr>
        <w:t xml:space="preserve">Practicum in Sports </w:t>
      </w:r>
      <w:r w:rsidRPr="001C7012">
        <w:rPr>
          <w:rFonts w:ascii="Times New Roman" w:eastAsiaTheme="minorEastAsia" w:hAnsi="Times New Roman"/>
          <w:b/>
          <w:lang w:val="en-GB"/>
        </w:rPr>
        <w:t xml:space="preserve">English </w:t>
      </w:r>
      <w:r w:rsidRPr="001C7012">
        <w:rPr>
          <w:rFonts w:ascii="Times New Roman" w:eastAsiaTheme="minorEastAsia" w:hAnsi="Times New Roman"/>
          <w:b/>
        </w:rPr>
        <w:t>Communication</w:t>
      </w:r>
    </w:p>
    <w:p w14:paraId="21E34B27" w14:textId="77777777" w:rsidR="00E54081" w:rsidRPr="001C7012" w:rsidRDefault="00E54081" w:rsidP="00455DB9">
      <w:pPr>
        <w:spacing w:line="20" w:lineRule="atLeast"/>
        <w:jc w:val="center"/>
        <w:rPr>
          <w:rFonts w:ascii="Times New Roman" w:eastAsiaTheme="minorEastAsia" w:hAnsi="Times New Roman"/>
          <w:b/>
          <w:lang w:val="en-GB"/>
        </w:rPr>
      </w:pPr>
      <w:r w:rsidRPr="001C7012">
        <w:rPr>
          <w:rFonts w:ascii="Times New Roman" w:eastAsiaTheme="minorEastAsia" w:hAnsi="Times New Roman"/>
          <w:b/>
          <w:lang w:val="en-GB"/>
        </w:rPr>
        <w:t>Syllabus</w:t>
      </w:r>
    </w:p>
    <w:p w14:paraId="27C6CC25" w14:textId="0B4D57A9" w:rsidR="00A45CA3" w:rsidRPr="001C7012" w:rsidRDefault="002208C4" w:rsidP="00455DB9">
      <w:pPr>
        <w:spacing w:line="20" w:lineRule="atLeast"/>
        <w:jc w:val="center"/>
        <w:rPr>
          <w:rFonts w:ascii="Times New Roman" w:eastAsiaTheme="minorEastAsia" w:hAnsi="Times New Roman"/>
          <w:b/>
          <w:lang w:val="en-GB"/>
        </w:rPr>
      </w:pPr>
      <w:r w:rsidRPr="001C7012">
        <w:rPr>
          <w:rFonts w:ascii="Times New Roman" w:eastAsiaTheme="minorEastAsia" w:hAnsi="Times New Roman"/>
          <w:b/>
          <w:lang w:val="en-GB"/>
        </w:rPr>
        <w:t>國立中正</w:t>
      </w:r>
      <w:r w:rsidR="00E54081" w:rsidRPr="001C7012">
        <w:rPr>
          <w:rFonts w:ascii="Times New Roman" w:eastAsiaTheme="minorEastAsia" w:hAnsi="Times New Roman"/>
          <w:b/>
          <w:lang w:val="en-GB"/>
        </w:rPr>
        <w:t>大學</w:t>
      </w:r>
      <w:r w:rsidRPr="001C7012">
        <w:rPr>
          <w:rFonts w:ascii="Times New Roman" w:eastAsiaTheme="minorEastAsia" w:hAnsi="Times New Roman"/>
          <w:b/>
          <w:u w:val="single"/>
          <w:lang w:val="en-GB"/>
        </w:rPr>
        <w:t>1</w:t>
      </w:r>
      <w:r w:rsidR="002D43B0">
        <w:rPr>
          <w:rFonts w:ascii="Times New Roman" w:eastAsiaTheme="minorEastAsia" w:hAnsi="Times New Roman"/>
          <w:b/>
          <w:u w:val="single"/>
        </w:rPr>
        <w:t>14</w:t>
      </w:r>
      <w:r w:rsidR="00E54081" w:rsidRPr="001C7012">
        <w:rPr>
          <w:rFonts w:ascii="Times New Roman" w:eastAsiaTheme="minorEastAsia" w:hAnsi="Times New Roman" w:hint="eastAsia"/>
          <w:b/>
          <w:lang w:val="en-GB"/>
        </w:rPr>
        <w:t>學</w:t>
      </w:r>
      <w:r w:rsidR="00E54081" w:rsidRPr="001C7012">
        <w:rPr>
          <w:rFonts w:ascii="Times New Roman" w:eastAsiaTheme="minorEastAsia" w:hAnsi="Times New Roman"/>
          <w:b/>
          <w:lang w:val="en-GB"/>
        </w:rPr>
        <w:t>年度第</w:t>
      </w:r>
      <w:r w:rsidR="0000088C">
        <w:rPr>
          <w:rFonts w:ascii="Times New Roman" w:eastAsiaTheme="minorEastAsia" w:hAnsi="Times New Roman"/>
          <w:b/>
          <w:u w:val="single"/>
          <w:lang w:val="en-GB"/>
        </w:rPr>
        <w:t>2</w:t>
      </w:r>
      <w:r w:rsidR="00E54081" w:rsidRPr="001C7012">
        <w:rPr>
          <w:rFonts w:ascii="Times New Roman" w:eastAsiaTheme="minorEastAsia" w:hAnsi="Times New Roman"/>
          <w:b/>
          <w:lang w:val="en-GB"/>
        </w:rPr>
        <w:t>學期</w:t>
      </w:r>
      <w:r w:rsidR="00B01ADE" w:rsidRPr="001C7012">
        <w:rPr>
          <w:rFonts w:ascii="Times New Roman" w:eastAsiaTheme="minorEastAsia" w:hAnsi="Times New Roman"/>
          <w:b/>
          <w:lang w:val="en-GB"/>
        </w:rPr>
        <w:t xml:space="preserve"> </w:t>
      </w:r>
      <w:r w:rsidR="00367053" w:rsidRPr="00367053">
        <w:rPr>
          <w:rFonts w:ascii="Times New Roman" w:eastAsiaTheme="minorEastAsia" w:hAnsi="Times New Roman"/>
          <w:b/>
          <w:lang w:val="en-GB"/>
        </w:rPr>
        <w:t>英文運動賽事聽講</w:t>
      </w:r>
      <w:r w:rsidR="00B01ADE" w:rsidRPr="001C7012">
        <w:rPr>
          <w:rFonts w:ascii="Times New Roman" w:eastAsiaTheme="minorEastAsia" w:hAnsi="Times New Roman"/>
          <w:b/>
          <w:u w:val="single"/>
          <w:lang w:val="en-GB"/>
        </w:rPr>
        <w:t xml:space="preserve"> </w:t>
      </w:r>
      <w:r w:rsidR="00E54081" w:rsidRPr="001C7012">
        <w:rPr>
          <w:rFonts w:ascii="Times New Roman" w:eastAsiaTheme="minorEastAsia" w:hAnsi="Times New Roman"/>
          <w:b/>
          <w:lang w:val="en-GB"/>
        </w:rPr>
        <w:t>授課大綱</w:t>
      </w:r>
    </w:p>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0"/>
        <w:gridCol w:w="460"/>
        <w:gridCol w:w="716"/>
        <w:gridCol w:w="200"/>
        <w:gridCol w:w="42"/>
        <w:gridCol w:w="850"/>
        <w:gridCol w:w="30"/>
        <w:gridCol w:w="108"/>
        <w:gridCol w:w="1089"/>
        <w:gridCol w:w="649"/>
        <w:gridCol w:w="381"/>
        <w:gridCol w:w="168"/>
        <w:gridCol w:w="727"/>
        <w:gridCol w:w="7"/>
        <w:gridCol w:w="463"/>
        <w:gridCol w:w="239"/>
        <w:gridCol w:w="634"/>
        <w:gridCol w:w="378"/>
        <w:gridCol w:w="1397"/>
      </w:tblGrid>
      <w:tr w:rsidR="00830876" w:rsidRPr="001C7012" w14:paraId="743DC551" w14:textId="77777777" w:rsidTr="006D0CFE">
        <w:tc>
          <w:tcPr>
            <w:tcW w:w="2270" w:type="dxa"/>
            <w:gridSpan w:val="2"/>
            <w:vAlign w:val="center"/>
          </w:tcPr>
          <w:p w14:paraId="10926B08" w14:textId="77777777" w:rsidR="00830876" w:rsidRPr="001C7012" w:rsidRDefault="00E54081" w:rsidP="00455DB9">
            <w:pPr>
              <w:snapToGrid w:val="0"/>
              <w:spacing w:before="100" w:beforeAutospacing="1" w:after="100" w:afterAutospacing="1"/>
              <w:jc w:val="center"/>
              <w:rPr>
                <w:rFonts w:ascii="Times New Roman" w:eastAsiaTheme="minorEastAsia" w:hAnsi="Times New Roman"/>
                <w:lang w:val="en-GB"/>
              </w:rPr>
            </w:pPr>
            <w:r w:rsidRPr="001C7012">
              <w:rPr>
                <w:rFonts w:ascii="Times New Roman" w:eastAsiaTheme="minorEastAsia" w:hAnsi="Times New Roman"/>
                <w:lang w:val="en-GB"/>
              </w:rPr>
              <w:t>Course</w:t>
            </w:r>
            <w:r w:rsidR="00830876" w:rsidRPr="001C7012">
              <w:rPr>
                <w:rFonts w:ascii="Times New Roman" w:eastAsiaTheme="minorEastAsia" w:hAnsi="Times New Roman"/>
                <w:lang w:val="en-GB"/>
              </w:rPr>
              <w:t>科目名稱</w:t>
            </w:r>
          </w:p>
        </w:tc>
        <w:tc>
          <w:tcPr>
            <w:tcW w:w="4967" w:type="dxa"/>
            <w:gridSpan w:val="12"/>
            <w:vAlign w:val="center"/>
          </w:tcPr>
          <w:p w14:paraId="5C20BF3D" w14:textId="0C27BA9C" w:rsidR="00830876" w:rsidRPr="00367053" w:rsidRDefault="0000088C" w:rsidP="00367053">
            <w:pPr>
              <w:jc w:val="center"/>
              <w:rPr>
                <w:rFonts w:ascii="Times New Roman" w:eastAsiaTheme="minorEastAsia" w:hAnsi="Times New Roman"/>
                <w:b/>
                <w:lang w:val="en-GB"/>
              </w:rPr>
            </w:pPr>
            <w:r>
              <w:rPr>
                <w:rFonts w:ascii="PingFang TC" w:eastAsia="PingFang TC" w:hAnsi="PingFang TC" w:hint="eastAsia"/>
                <w:color w:val="000000"/>
                <w:sz w:val="27"/>
                <w:szCs w:val="27"/>
              </w:rPr>
              <w:t>實務運動英語溝通</w:t>
            </w:r>
          </w:p>
        </w:tc>
        <w:tc>
          <w:tcPr>
            <w:tcW w:w="1336" w:type="dxa"/>
            <w:gridSpan w:val="3"/>
            <w:vAlign w:val="center"/>
          </w:tcPr>
          <w:p w14:paraId="6F555CE0" w14:textId="77777777" w:rsidR="00DD3FE7" w:rsidRPr="001C7012" w:rsidRDefault="00E54081" w:rsidP="001F72DC">
            <w:pPr>
              <w:snapToGrid w:val="0"/>
              <w:rPr>
                <w:rFonts w:ascii="Times New Roman" w:eastAsiaTheme="minorEastAsia" w:hAnsi="Times New Roman"/>
                <w:lang w:val="en-GB"/>
              </w:rPr>
            </w:pPr>
            <w:r w:rsidRPr="001C7012">
              <w:rPr>
                <w:rFonts w:ascii="Times New Roman" w:eastAsiaTheme="minorEastAsia" w:hAnsi="Times New Roman"/>
                <w:lang w:val="en-GB"/>
              </w:rPr>
              <w:t xml:space="preserve">Course Number   </w:t>
            </w:r>
          </w:p>
          <w:p w14:paraId="38D8F5C9" w14:textId="77777777" w:rsidR="00830876" w:rsidRPr="001C7012" w:rsidRDefault="00830876" w:rsidP="001F72DC">
            <w:pPr>
              <w:snapToGrid w:val="0"/>
              <w:rPr>
                <w:rFonts w:ascii="Times New Roman" w:eastAsiaTheme="minorEastAsia" w:hAnsi="Times New Roman"/>
                <w:lang w:val="en-GB"/>
              </w:rPr>
            </w:pPr>
            <w:r w:rsidRPr="001C7012">
              <w:rPr>
                <w:rFonts w:ascii="Times New Roman" w:eastAsiaTheme="minorEastAsia" w:hAnsi="Times New Roman"/>
                <w:lang w:val="en-GB"/>
              </w:rPr>
              <w:t>科目代號</w:t>
            </w:r>
          </w:p>
        </w:tc>
        <w:tc>
          <w:tcPr>
            <w:tcW w:w="1775" w:type="dxa"/>
            <w:gridSpan w:val="2"/>
            <w:vAlign w:val="center"/>
          </w:tcPr>
          <w:p w14:paraId="7659F5F6" w14:textId="11A6D5B5" w:rsidR="00830876" w:rsidRPr="000F7C7F" w:rsidRDefault="00B64A6E" w:rsidP="003E1058">
            <w:pPr>
              <w:rPr>
                <w:rFonts w:ascii="Times New Roman" w:eastAsiaTheme="minorEastAsia" w:hAnsi="Times New Roman"/>
              </w:rPr>
            </w:pPr>
            <w:r>
              <w:rPr>
                <w:rFonts w:ascii="Times New Roman" w:eastAsiaTheme="minorEastAsia" w:hAnsi="Times New Roman" w:hint="eastAsia"/>
                <w:lang w:val="en-GB"/>
              </w:rPr>
              <w:t xml:space="preserve"> </w:t>
            </w:r>
            <w:r w:rsidR="0000088C">
              <w:rPr>
                <w:rFonts w:ascii="PingFang TC" w:eastAsia="PingFang TC" w:hAnsi="PingFang TC" w:hint="eastAsia"/>
                <w:color w:val="000000"/>
                <w:sz w:val="27"/>
                <w:szCs w:val="27"/>
              </w:rPr>
              <w:t>3902525</w:t>
            </w:r>
          </w:p>
        </w:tc>
      </w:tr>
      <w:tr w:rsidR="00830876" w:rsidRPr="001C7012" w14:paraId="0928B076" w14:textId="77777777" w:rsidTr="006D0CFE">
        <w:tc>
          <w:tcPr>
            <w:tcW w:w="2270" w:type="dxa"/>
            <w:gridSpan w:val="2"/>
            <w:vAlign w:val="center"/>
          </w:tcPr>
          <w:p w14:paraId="00C7A473" w14:textId="77777777" w:rsidR="00B918EC" w:rsidRPr="001C7012" w:rsidRDefault="00E14FC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E</w:t>
            </w:r>
            <w:r w:rsidR="002C2DDB" w:rsidRPr="001C7012">
              <w:rPr>
                <w:rFonts w:ascii="Times New Roman" w:eastAsiaTheme="minorEastAsia" w:hAnsi="Times New Roman"/>
                <w:lang w:val="en-GB"/>
              </w:rPr>
              <w:t>nglish Course</w:t>
            </w:r>
          </w:p>
          <w:p w14:paraId="05FC722C" w14:textId="77777777" w:rsidR="00830876" w:rsidRPr="001C7012" w:rsidRDefault="0083087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英文名稱</w:t>
            </w:r>
          </w:p>
        </w:tc>
        <w:tc>
          <w:tcPr>
            <w:tcW w:w="4967" w:type="dxa"/>
            <w:gridSpan w:val="12"/>
            <w:vAlign w:val="center"/>
          </w:tcPr>
          <w:p w14:paraId="40B4C3C6" w14:textId="2561AAF4" w:rsidR="00830876" w:rsidRPr="001C7012" w:rsidRDefault="0000088C" w:rsidP="00E1040B">
            <w:pPr>
              <w:snapToGrid w:val="0"/>
              <w:jc w:val="center"/>
              <w:rPr>
                <w:rFonts w:ascii="Times New Roman" w:eastAsiaTheme="minorEastAsia" w:hAnsi="Times New Roman"/>
                <w:lang w:val="en-GB"/>
              </w:rPr>
            </w:pPr>
            <w:r>
              <w:rPr>
                <w:rFonts w:ascii="PingFang TC" w:eastAsia="PingFang TC" w:hAnsi="PingFang TC" w:hint="eastAsia"/>
                <w:color w:val="000000"/>
                <w:sz w:val="27"/>
                <w:szCs w:val="27"/>
              </w:rPr>
              <w:t>Practicum in Sports English Communication</w:t>
            </w:r>
          </w:p>
        </w:tc>
        <w:tc>
          <w:tcPr>
            <w:tcW w:w="1336" w:type="dxa"/>
            <w:gridSpan w:val="3"/>
            <w:vAlign w:val="center"/>
          </w:tcPr>
          <w:p w14:paraId="71C75455" w14:textId="77777777" w:rsidR="00DD3FE7" w:rsidRPr="001C7012" w:rsidRDefault="00E54081"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Instructor</w:t>
            </w:r>
          </w:p>
          <w:p w14:paraId="06FB33D3" w14:textId="77777777" w:rsidR="00830876" w:rsidRPr="001C7012" w:rsidRDefault="0083087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授課教師</w:t>
            </w:r>
          </w:p>
        </w:tc>
        <w:tc>
          <w:tcPr>
            <w:tcW w:w="1775" w:type="dxa"/>
            <w:gridSpan w:val="2"/>
            <w:vAlign w:val="center"/>
          </w:tcPr>
          <w:p w14:paraId="6DFFCB57" w14:textId="77777777" w:rsidR="0072319F" w:rsidRPr="001C7012" w:rsidRDefault="00C56D27" w:rsidP="006D0CFE">
            <w:pPr>
              <w:snapToGrid w:val="0"/>
              <w:jc w:val="center"/>
              <w:rPr>
                <w:rFonts w:ascii="Times New Roman" w:eastAsiaTheme="minorEastAsia" w:hAnsi="Times New Roman"/>
                <w:lang w:val="en-GB"/>
              </w:rPr>
            </w:pPr>
            <w:r w:rsidRPr="001C7012">
              <w:rPr>
                <w:rFonts w:ascii="Times New Roman" w:eastAsiaTheme="minorEastAsia" w:hAnsi="Times New Roman"/>
                <w:lang w:val="en-GB"/>
              </w:rPr>
              <w:t>蔡幸紋</w:t>
            </w:r>
          </w:p>
        </w:tc>
      </w:tr>
      <w:tr w:rsidR="00830876" w:rsidRPr="001C7012" w14:paraId="5F5A77B2" w14:textId="77777777" w:rsidTr="006D0CFE">
        <w:tc>
          <w:tcPr>
            <w:tcW w:w="2270" w:type="dxa"/>
            <w:gridSpan w:val="2"/>
            <w:vAlign w:val="center"/>
          </w:tcPr>
          <w:p w14:paraId="7906490C" w14:textId="77777777" w:rsidR="00830876" w:rsidRPr="001C7012" w:rsidRDefault="00EB458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Program</w:t>
            </w:r>
            <w:r w:rsidR="00830876" w:rsidRPr="001C7012">
              <w:rPr>
                <w:rFonts w:ascii="Times New Roman" w:eastAsiaTheme="minorEastAsia" w:hAnsi="Times New Roman"/>
                <w:lang w:val="en-GB"/>
              </w:rPr>
              <w:t>授課班別</w:t>
            </w:r>
          </w:p>
        </w:tc>
        <w:tc>
          <w:tcPr>
            <w:tcW w:w="4967" w:type="dxa"/>
            <w:gridSpan w:val="12"/>
            <w:vAlign w:val="center"/>
          </w:tcPr>
          <w:p w14:paraId="012D5BAE" w14:textId="77777777" w:rsidR="001F72DC" w:rsidRPr="001C7012" w:rsidRDefault="00DD3FE7" w:rsidP="001F72DC">
            <w:pPr>
              <w:snapToGrid w:val="0"/>
              <w:rPr>
                <w:rFonts w:ascii="Times New Roman" w:eastAsiaTheme="minorEastAsia" w:hAnsi="Times New Roman"/>
                <w:lang w:val="en-GB"/>
              </w:rPr>
            </w:pPr>
            <w:r w:rsidRPr="001C7012">
              <w:rPr>
                <w:rFonts w:ascii="Times New Roman" w:eastAsiaTheme="minorEastAsia" w:hAnsi="Times New Roman"/>
                <w:lang w:val="en-GB"/>
              </w:rPr>
              <w:t xml:space="preserve">Undergraduate </w:t>
            </w:r>
            <w:r w:rsidR="0068601E" w:rsidRPr="001C7012">
              <w:rPr>
                <w:rFonts w:ascii="Times New Roman" w:eastAsiaTheme="minorEastAsia" w:hAnsi="Times New Roman"/>
                <w:lang w:val="en-GB"/>
              </w:rPr>
              <w:t>■</w:t>
            </w:r>
            <w:r w:rsidR="00830876" w:rsidRPr="001C7012">
              <w:rPr>
                <w:rFonts w:ascii="Times New Roman" w:eastAsiaTheme="minorEastAsia" w:hAnsi="Times New Roman"/>
                <w:lang w:val="en-GB"/>
              </w:rPr>
              <w:t>學士班</w:t>
            </w:r>
            <w:r w:rsidR="00830876" w:rsidRPr="001C7012">
              <w:rPr>
                <w:rFonts w:ascii="Times New Roman" w:eastAsiaTheme="minorEastAsia" w:hAnsi="Times New Roman"/>
                <w:lang w:val="en-GB"/>
              </w:rPr>
              <w:sym w:font="Wingdings 2" w:char="F0A3"/>
            </w:r>
            <w:r w:rsidR="00E54081" w:rsidRPr="001C7012">
              <w:rPr>
                <w:rFonts w:ascii="Times New Roman" w:eastAsiaTheme="minorEastAsia" w:hAnsi="Times New Roman"/>
                <w:lang w:val="en-GB"/>
              </w:rPr>
              <w:t>進修</w:t>
            </w:r>
            <w:r w:rsidR="00830876" w:rsidRPr="001C7012">
              <w:rPr>
                <w:rFonts w:ascii="Times New Roman" w:eastAsiaTheme="minorEastAsia" w:hAnsi="Times New Roman"/>
                <w:lang w:val="en-GB"/>
              </w:rPr>
              <w:t>學士班</w:t>
            </w:r>
          </w:p>
          <w:p w14:paraId="4422E1AD" w14:textId="77777777" w:rsidR="00830876" w:rsidRPr="001C7012" w:rsidRDefault="00DD3FE7" w:rsidP="001F72DC">
            <w:pPr>
              <w:snapToGrid w:val="0"/>
              <w:rPr>
                <w:rFonts w:ascii="Times New Roman" w:eastAsiaTheme="minorEastAsia" w:hAnsi="Times New Roman"/>
                <w:lang w:val="en-GB"/>
              </w:rPr>
            </w:pPr>
            <w:r w:rsidRPr="001C7012">
              <w:rPr>
                <w:rFonts w:ascii="Times New Roman" w:eastAsiaTheme="minorEastAsia" w:hAnsi="Times New Roman"/>
                <w:lang w:val="en-GB"/>
              </w:rPr>
              <w:t xml:space="preserve">Master´s </w:t>
            </w:r>
            <w:r w:rsidR="00AE51FF" w:rsidRPr="001C7012">
              <w:rPr>
                <w:rFonts w:ascii="Times New Roman" w:eastAsiaTheme="minorEastAsia" w:hAnsi="Times New Roman"/>
                <w:lang w:val="en-GB"/>
              </w:rPr>
              <w:sym w:font="Wingdings 2" w:char="F0A3"/>
            </w:r>
            <w:r w:rsidR="00830876" w:rsidRPr="001C7012">
              <w:rPr>
                <w:rFonts w:ascii="Times New Roman" w:eastAsiaTheme="minorEastAsia" w:hAnsi="Times New Roman"/>
                <w:lang w:val="en-GB"/>
              </w:rPr>
              <w:t>碩士班</w:t>
            </w:r>
            <w:r w:rsidR="00830876" w:rsidRPr="001C7012">
              <w:rPr>
                <w:rFonts w:ascii="Times New Roman" w:eastAsiaTheme="minorEastAsia" w:hAnsi="Times New Roman"/>
                <w:lang w:val="en-GB"/>
              </w:rPr>
              <w:sym w:font="Wingdings 2" w:char="F0A3"/>
            </w:r>
            <w:r w:rsidR="00830876" w:rsidRPr="001C7012">
              <w:rPr>
                <w:rFonts w:ascii="Times New Roman" w:eastAsiaTheme="minorEastAsia" w:hAnsi="Times New Roman"/>
                <w:lang w:val="en-GB"/>
              </w:rPr>
              <w:t>碩士專班</w:t>
            </w:r>
          </w:p>
        </w:tc>
        <w:tc>
          <w:tcPr>
            <w:tcW w:w="1336" w:type="dxa"/>
            <w:gridSpan w:val="3"/>
            <w:vAlign w:val="center"/>
          </w:tcPr>
          <w:p w14:paraId="09387DEC" w14:textId="77777777" w:rsidR="00A40967" w:rsidRPr="001C7012" w:rsidRDefault="00A40967" w:rsidP="00455DB9">
            <w:pPr>
              <w:ind w:firstLineChars="50" w:firstLine="120"/>
              <w:jc w:val="center"/>
              <w:rPr>
                <w:rFonts w:ascii="Times New Roman" w:eastAsiaTheme="minorEastAsia" w:hAnsi="Times New Roman"/>
                <w:lang w:val="en-GB"/>
              </w:rPr>
            </w:pPr>
            <w:r w:rsidRPr="001C7012">
              <w:rPr>
                <w:rFonts w:ascii="Times New Roman" w:eastAsiaTheme="minorEastAsia" w:hAnsi="Times New Roman"/>
                <w:lang w:val="en-GB"/>
              </w:rPr>
              <w:t>Classroom</w:t>
            </w:r>
          </w:p>
          <w:p w14:paraId="57437E08" w14:textId="77777777" w:rsidR="00830876" w:rsidRPr="001C7012" w:rsidRDefault="0083087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上課教室</w:t>
            </w:r>
          </w:p>
        </w:tc>
        <w:tc>
          <w:tcPr>
            <w:tcW w:w="1775" w:type="dxa"/>
            <w:gridSpan w:val="2"/>
            <w:vAlign w:val="center"/>
          </w:tcPr>
          <w:p w14:paraId="5346D4B1" w14:textId="7C9AA0B4" w:rsidR="00830876" w:rsidRPr="001C7012" w:rsidRDefault="003E1058" w:rsidP="003E1058">
            <w:pPr>
              <w:rPr>
                <w:rFonts w:ascii="Times New Roman" w:eastAsiaTheme="minorEastAsia" w:hAnsi="Times New Roman"/>
              </w:rPr>
            </w:pPr>
            <w:r w:rsidRPr="001C7012">
              <w:rPr>
                <w:rFonts w:ascii="Times New Roman" w:eastAsiaTheme="minorEastAsia" w:hAnsi="Times New Roman"/>
                <w:lang w:val="en-GB"/>
              </w:rPr>
              <w:t>運技系</w:t>
            </w:r>
            <w:r w:rsidR="00D5740A" w:rsidRPr="001C7012">
              <w:rPr>
                <w:rFonts w:ascii="Times New Roman" w:eastAsiaTheme="minorEastAsia" w:hAnsi="Times New Roman"/>
                <w:lang w:val="en-GB"/>
              </w:rPr>
              <w:t>_</w:t>
            </w:r>
            <w:r w:rsidR="007B14BC">
              <w:rPr>
                <w:rFonts w:ascii="Times New Roman" w:eastAsiaTheme="minorEastAsia" w:hAnsi="Times New Roman"/>
              </w:rPr>
              <w:t>1</w:t>
            </w:r>
            <w:r w:rsidR="0000088C">
              <w:rPr>
                <w:rFonts w:ascii="Times New Roman" w:eastAsiaTheme="minorEastAsia" w:hAnsi="Times New Roman"/>
              </w:rPr>
              <w:t>03</w:t>
            </w:r>
            <w:r w:rsidR="00D5740A" w:rsidRPr="001C7012">
              <w:rPr>
                <w:rFonts w:ascii="Times New Roman" w:eastAsiaTheme="minorEastAsia" w:hAnsi="Times New Roman"/>
                <w:lang w:val="en-GB"/>
              </w:rPr>
              <w:t>__</w:t>
            </w:r>
            <w:r w:rsidRPr="001C7012">
              <w:rPr>
                <w:rFonts w:ascii="Times New Roman" w:eastAsiaTheme="minorEastAsia" w:hAnsi="Times New Roman"/>
                <w:lang w:val="en-GB"/>
              </w:rPr>
              <w:t>室</w:t>
            </w:r>
          </w:p>
        </w:tc>
      </w:tr>
      <w:tr w:rsidR="00830876" w:rsidRPr="001C7012" w14:paraId="2D9C684D" w14:textId="77777777" w:rsidTr="006D0CFE">
        <w:tc>
          <w:tcPr>
            <w:tcW w:w="2270" w:type="dxa"/>
            <w:gridSpan w:val="2"/>
            <w:vAlign w:val="center"/>
          </w:tcPr>
          <w:p w14:paraId="2CAEC8FF" w14:textId="77777777" w:rsidR="00830876" w:rsidRPr="001C7012" w:rsidRDefault="00E54081"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Credits/ Hours  </w:t>
            </w:r>
            <w:r w:rsidR="00830876" w:rsidRPr="001C7012">
              <w:rPr>
                <w:rFonts w:ascii="Times New Roman" w:eastAsiaTheme="minorEastAsia" w:hAnsi="Times New Roman"/>
                <w:lang w:val="en-GB"/>
              </w:rPr>
              <w:t>學分數</w:t>
            </w:r>
            <w:r w:rsidR="00830876" w:rsidRPr="001C7012">
              <w:rPr>
                <w:rFonts w:ascii="Times New Roman" w:eastAsiaTheme="minorEastAsia" w:hAnsi="Times New Roman"/>
                <w:lang w:val="en-GB"/>
              </w:rPr>
              <w:t>/</w:t>
            </w:r>
            <w:r w:rsidR="00830876" w:rsidRPr="001C7012">
              <w:rPr>
                <w:rFonts w:ascii="Times New Roman" w:eastAsiaTheme="minorEastAsia" w:hAnsi="Times New Roman"/>
                <w:lang w:val="en-GB"/>
              </w:rPr>
              <w:t>時數</w:t>
            </w:r>
          </w:p>
        </w:tc>
        <w:tc>
          <w:tcPr>
            <w:tcW w:w="916" w:type="dxa"/>
            <w:gridSpan w:val="2"/>
            <w:vAlign w:val="center"/>
          </w:tcPr>
          <w:p w14:paraId="4861B69A" w14:textId="77777777" w:rsidR="00830876" w:rsidRPr="001C7012" w:rsidRDefault="00562EC0"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0</w:t>
            </w:r>
            <w:r w:rsidR="0068601E" w:rsidRPr="001C7012">
              <w:rPr>
                <w:rFonts w:ascii="Times New Roman" w:eastAsiaTheme="minorEastAsia" w:hAnsi="Times New Roman"/>
                <w:lang w:val="en-GB"/>
              </w:rPr>
              <w:t>/2</w:t>
            </w:r>
          </w:p>
        </w:tc>
        <w:tc>
          <w:tcPr>
            <w:tcW w:w="1030" w:type="dxa"/>
            <w:gridSpan w:val="4"/>
            <w:vAlign w:val="center"/>
          </w:tcPr>
          <w:p w14:paraId="67A71539" w14:textId="77777777" w:rsidR="00830876" w:rsidRPr="001C7012" w:rsidRDefault="00E54081"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Time  </w:t>
            </w:r>
            <w:r w:rsidR="00830876" w:rsidRPr="001C7012">
              <w:rPr>
                <w:rFonts w:ascii="Times New Roman" w:eastAsiaTheme="minorEastAsia" w:hAnsi="Times New Roman"/>
                <w:lang w:val="en-GB"/>
              </w:rPr>
              <w:t>授課時間</w:t>
            </w:r>
          </w:p>
        </w:tc>
        <w:tc>
          <w:tcPr>
            <w:tcW w:w="2119" w:type="dxa"/>
            <w:gridSpan w:val="3"/>
            <w:vAlign w:val="center"/>
          </w:tcPr>
          <w:p w14:paraId="0A4F50EB" w14:textId="741AB835" w:rsidR="00830876" w:rsidRPr="001C7012" w:rsidRDefault="007B14BC" w:rsidP="00562EC0">
            <w:pPr>
              <w:snapToGrid w:val="0"/>
              <w:jc w:val="center"/>
              <w:rPr>
                <w:rFonts w:ascii="Times New Roman" w:eastAsiaTheme="minorEastAsia" w:hAnsi="Times New Roman"/>
              </w:rPr>
            </w:pPr>
            <w:r>
              <w:rPr>
                <w:rFonts w:ascii="Times New Roman" w:eastAsiaTheme="minorEastAsia" w:hAnsi="Times New Roman" w:hint="eastAsia"/>
              </w:rPr>
              <w:t>五，</w:t>
            </w:r>
            <w:r w:rsidR="0000088C">
              <w:rPr>
                <w:rFonts w:ascii="Times New Roman" w:eastAsiaTheme="minorEastAsia" w:hAnsi="Times New Roman"/>
              </w:rPr>
              <w:t>8</w:t>
            </w:r>
            <w:r>
              <w:rPr>
                <w:rFonts w:ascii="Times New Roman" w:eastAsiaTheme="minorEastAsia" w:hAnsi="Times New Roman"/>
              </w:rPr>
              <w:t>:10-1</w:t>
            </w:r>
            <w:r w:rsidR="0000088C">
              <w:rPr>
                <w:rFonts w:ascii="Times New Roman" w:eastAsiaTheme="minorEastAsia" w:hAnsi="Times New Roman"/>
              </w:rPr>
              <w:t>0</w:t>
            </w:r>
            <w:r>
              <w:rPr>
                <w:rFonts w:ascii="Times New Roman" w:eastAsiaTheme="minorEastAsia" w:hAnsi="Times New Roman"/>
              </w:rPr>
              <w:t>:00</w:t>
            </w:r>
          </w:p>
        </w:tc>
        <w:tc>
          <w:tcPr>
            <w:tcW w:w="902" w:type="dxa"/>
            <w:gridSpan w:val="3"/>
            <w:vAlign w:val="center"/>
          </w:tcPr>
          <w:p w14:paraId="1FDFF814" w14:textId="77777777" w:rsidR="00830876" w:rsidRPr="001C7012" w:rsidRDefault="0083087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修別</w:t>
            </w:r>
          </w:p>
        </w:tc>
        <w:tc>
          <w:tcPr>
            <w:tcW w:w="3111" w:type="dxa"/>
            <w:gridSpan w:val="5"/>
            <w:vAlign w:val="center"/>
          </w:tcPr>
          <w:p w14:paraId="6E3CCD49" w14:textId="6728A0D5" w:rsidR="00830876" w:rsidRPr="001C7012" w:rsidRDefault="00D5740A" w:rsidP="00562EC0">
            <w:pPr>
              <w:snapToGrid w:val="0"/>
              <w:rPr>
                <w:rFonts w:ascii="Times New Roman" w:eastAsiaTheme="minorEastAsia" w:hAnsi="Times New Roman"/>
                <w:lang w:val="en-GB"/>
              </w:rPr>
            </w:pPr>
            <w:r w:rsidRPr="001C7012">
              <w:rPr>
                <w:rFonts w:ascii="Times New Roman" w:eastAsiaTheme="minorEastAsia" w:hAnsi="Times New Roman"/>
                <w:lang w:val="en-GB"/>
              </w:rPr>
              <w:t>□</w:t>
            </w:r>
            <w:r w:rsidR="00F323CE" w:rsidRPr="001C7012">
              <w:rPr>
                <w:rFonts w:ascii="Times New Roman" w:eastAsiaTheme="minorEastAsia" w:hAnsi="Times New Roman"/>
                <w:lang w:val="en-GB"/>
              </w:rPr>
              <w:t>Required</w:t>
            </w:r>
            <w:r w:rsidR="00830876" w:rsidRPr="001C7012">
              <w:rPr>
                <w:rFonts w:ascii="Times New Roman" w:eastAsiaTheme="minorEastAsia" w:hAnsi="Times New Roman"/>
                <w:lang w:val="en-GB"/>
              </w:rPr>
              <w:t>必修</w:t>
            </w:r>
            <w:r w:rsidR="00562EC0" w:rsidRPr="001C7012">
              <w:rPr>
                <w:rFonts w:ascii="Times New Roman" w:eastAsiaTheme="minorEastAsia" w:hAnsi="Times New Roman"/>
                <w:lang w:val="en-GB"/>
              </w:rPr>
              <w:t>□</w:t>
            </w:r>
            <w:r w:rsidR="00830876" w:rsidRPr="001C7012">
              <w:rPr>
                <w:rFonts w:ascii="Times New Roman" w:eastAsiaTheme="minorEastAsia" w:hAnsi="Times New Roman"/>
                <w:lang w:val="en-GB"/>
              </w:rPr>
              <w:t>必選</w:t>
            </w:r>
            <w:r w:rsidR="007B14BC" w:rsidRPr="001C7012">
              <w:rPr>
                <w:rFonts w:ascii="Times New Roman" w:eastAsiaTheme="minorEastAsia" w:hAnsi="Times New Roman"/>
                <w:lang w:val="en-GB"/>
              </w:rPr>
              <w:t>■</w:t>
            </w:r>
            <w:r w:rsidR="00F323CE" w:rsidRPr="001C7012">
              <w:rPr>
                <w:rFonts w:ascii="Times New Roman" w:eastAsiaTheme="minorEastAsia" w:hAnsi="Times New Roman"/>
                <w:lang w:val="en-GB"/>
              </w:rPr>
              <w:t>Optional</w:t>
            </w:r>
            <w:r w:rsidR="00830876" w:rsidRPr="001C7012">
              <w:rPr>
                <w:rFonts w:ascii="Times New Roman" w:eastAsiaTheme="minorEastAsia" w:hAnsi="Times New Roman"/>
                <w:lang w:val="en-GB"/>
              </w:rPr>
              <w:t>選修</w:t>
            </w:r>
          </w:p>
        </w:tc>
      </w:tr>
      <w:tr w:rsidR="00830876" w:rsidRPr="001C7012" w14:paraId="7EADB93F" w14:textId="77777777" w:rsidTr="006D0CFE">
        <w:tc>
          <w:tcPr>
            <w:tcW w:w="3186" w:type="dxa"/>
            <w:gridSpan w:val="4"/>
            <w:vAlign w:val="center"/>
          </w:tcPr>
          <w:p w14:paraId="645A1256" w14:textId="77777777" w:rsidR="001811D6" w:rsidRPr="001C7012" w:rsidRDefault="00FA658A"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With </w:t>
            </w:r>
            <w:r w:rsidR="001811D6" w:rsidRPr="001C7012">
              <w:rPr>
                <w:rFonts w:ascii="Times New Roman" w:eastAsiaTheme="minorEastAsia" w:hAnsi="Times New Roman"/>
                <w:lang w:val="en-GB"/>
              </w:rPr>
              <w:t>Teaching Assistant</w:t>
            </w:r>
          </w:p>
          <w:p w14:paraId="6E7E4834" w14:textId="77777777" w:rsidR="001811D6" w:rsidRPr="001C7012" w:rsidRDefault="00830876" w:rsidP="001811D6">
            <w:pPr>
              <w:snapToGrid w:val="0"/>
              <w:jc w:val="center"/>
              <w:rPr>
                <w:rFonts w:ascii="Times New Roman" w:eastAsiaTheme="minorEastAsia" w:hAnsi="Times New Roman"/>
                <w:lang w:val="en-GB"/>
              </w:rPr>
            </w:pPr>
            <w:r w:rsidRPr="001C7012">
              <w:rPr>
                <w:rFonts w:ascii="Times New Roman" w:eastAsiaTheme="minorEastAsia" w:hAnsi="Times New Roman"/>
                <w:lang w:val="en-GB"/>
              </w:rPr>
              <w:t>本課程是否配置教學助理或助教輔導教學</w:t>
            </w:r>
          </w:p>
        </w:tc>
        <w:tc>
          <w:tcPr>
            <w:tcW w:w="3149" w:type="dxa"/>
            <w:gridSpan w:val="7"/>
            <w:vAlign w:val="center"/>
          </w:tcPr>
          <w:p w14:paraId="7DA4E05C" w14:textId="77CE328A" w:rsidR="00830876" w:rsidRPr="001C7012" w:rsidRDefault="007B14BC" w:rsidP="003F339D">
            <w:pPr>
              <w:snapToGrid w:val="0"/>
              <w:ind w:firstLineChars="100" w:firstLine="240"/>
              <w:jc w:val="center"/>
              <w:rPr>
                <w:rFonts w:ascii="Times New Roman" w:eastAsiaTheme="minorEastAsia" w:hAnsi="Times New Roman"/>
                <w:shd w:val="pct15" w:color="auto" w:fill="FFFFFF"/>
                <w:lang w:val="en-GB"/>
              </w:rPr>
            </w:pPr>
            <w:r w:rsidRPr="001C7012">
              <w:rPr>
                <w:rFonts w:ascii="Times New Roman" w:eastAsiaTheme="minorEastAsia" w:hAnsi="Times New Roman"/>
                <w:lang w:val="en-GB"/>
              </w:rPr>
              <w:t>■</w:t>
            </w:r>
            <w:r w:rsidR="00E14FCD" w:rsidRPr="001C7012">
              <w:rPr>
                <w:rFonts w:ascii="Times New Roman" w:eastAsiaTheme="minorEastAsia" w:hAnsi="Times New Roman"/>
                <w:lang w:val="en-GB"/>
              </w:rPr>
              <w:t>Yes</w:t>
            </w:r>
            <w:r w:rsidR="00830876" w:rsidRPr="001C7012">
              <w:rPr>
                <w:rFonts w:ascii="Times New Roman" w:eastAsiaTheme="minorEastAsia" w:hAnsi="Times New Roman"/>
                <w:lang w:val="en-GB"/>
              </w:rPr>
              <w:t>是</w:t>
            </w:r>
            <w:r w:rsidR="003F339D" w:rsidRPr="001C7012">
              <w:rPr>
                <w:rFonts w:ascii="Times New Roman" w:eastAsiaTheme="minorEastAsia" w:hAnsi="Times New Roman"/>
                <w:lang w:val="en-GB"/>
              </w:rPr>
              <w:sym w:font="Wingdings 2" w:char="F0A3"/>
            </w:r>
            <w:r w:rsidR="00E14FCD" w:rsidRPr="001C7012">
              <w:rPr>
                <w:rFonts w:ascii="Times New Roman" w:eastAsiaTheme="minorEastAsia" w:hAnsi="Times New Roman"/>
                <w:lang w:val="en-GB"/>
              </w:rPr>
              <w:t>No</w:t>
            </w:r>
            <w:r w:rsidR="00830876" w:rsidRPr="001C7012">
              <w:rPr>
                <w:rFonts w:ascii="Times New Roman" w:eastAsiaTheme="minorEastAsia" w:hAnsi="Times New Roman"/>
                <w:lang w:val="en-GB"/>
              </w:rPr>
              <w:t>否</w:t>
            </w:r>
          </w:p>
        </w:tc>
        <w:tc>
          <w:tcPr>
            <w:tcW w:w="902" w:type="dxa"/>
            <w:gridSpan w:val="3"/>
            <w:vAlign w:val="center"/>
          </w:tcPr>
          <w:p w14:paraId="394011CC" w14:textId="77777777" w:rsidR="00E54081" w:rsidRPr="001C7012" w:rsidRDefault="00E54081" w:rsidP="00455DB9">
            <w:pPr>
              <w:jc w:val="center"/>
              <w:rPr>
                <w:rFonts w:ascii="Times New Roman" w:eastAsiaTheme="minorEastAsia" w:hAnsi="Times New Roman"/>
                <w:lang w:val="en-GB"/>
              </w:rPr>
            </w:pPr>
            <w:r w:rsidRPr="001C7012">
              <w:rPr>
                <w:rFonts w:ascii="Times New Roman" w:eastAsiaTheme="minorEastAsia" w:hAnsi="Times New Roman"/>
                <w:lang w:val="en-GB"/>
              </w:rPr>
              <w:t>Office Hours</w:t>
            </w:r>
          </w:p>
          <w:p w14:paraId="69F799FF" w14:textId="77777777" w:rsidR="00830876" w:rsidRPr="001C7012" w:rsidRDefault="00830876"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辦公室時間</w:t>
            </w:r>
          </w:p>
        </w:tc>
        <w:tc>
          <w:tcPr>
            <w:tcW w:w="3111" w:type="dxa"/>
            <w:gridSpan w:val="5"/>
            <w:vAlign w:val="center"/>
          </w:tcPr>
          <w:p w14:paraId="5ADBB223" w14:textId="77777777" w:rsidR="00830876" w:rsidRPr="001C7012" w:rsidRDefault="00C56D27" w:rsidP="006D0CFE">
            <w:pPr>
              <w:snapToGrid w:val="0"/>
              <w:jc w:val="center"/>
              <w:rPr>
                <w:rFonts w:ascii="Times New Roman" w:eastAsiaTheme="minorEastAsia" w:hAnsi="Times New Roman"/>
              </w:rPr>
            </w:pPr>
            <w:r w:rsidRPr="001C7012">
              <w:rPr>
                <w:rFonts w:ascii="Times New Roman" w:eastAsiaTheme="minorEastAsia" w:hAnsi="Times New Roman"/>
              </w:rPr>
              <w:t xml:space="preserve">By appointment: </w:t>
            </w:r>
          </w:p>
          <w:p w14:paraId="79F6732F" w14:textId="02CAAC35" w:rsidR="00C56D27" w:rsidRPr="001C7012" w:rsidRDefault="00AA2D79" w:rsidP="00AA2D79">
            <w:pPr>
              <w:ind w:firstLineChars="100" w:firstLine="240"/>
              <w:rPr>
                <w:rFonts w:ascii="Times New Roman" w:eastAsiaTheme="minorEastAsia" w:hAnsi="Times New Roman"/>
              </w:rPr>
            </w:pPr>
            <w:r w:rsidRPr="001C7012">
              <w:rPr>
                <w:rFonts w:ascii="Times New Roman" w:eastAsiaTheme="minorEastAsia" w:hAnsi="Times New Roman"/>
              </w:rPr>
              <w:t>blythehwtsai@gmail.com</w:t>
            </w:r>
          </w:p>
        </w:tc>
      </w:tr>
      <w:tr w:rsidR="00652D2D" w:rsidRPr="001C7012" w14:paraId="5277A18E" w14:textId="77777777" w:rsidTr="006C6E74">
        <w:tc>
          <w:tcPr>
            <w:tcW w:w="1810" w:type="dxa"/>
            <w:shd w:val="clear" w:color="auto" w:fill="DAEEF3"/>
            <w:vAlign w:val="center"/>
          </w:tcPr>
          <w:p w14:paraId="69A8AABB" w14:textId="77777777" w:rsidR="00652D2D" w:rsidRPr="001C7012" w:rsidRDefault="00652D2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A.</w:t>
            </w:r>
          </w:p>
          <w:p w14:paraId="06AACA16" w14:textId="77777777" w:rsidR="00652D2D" w:rsidRPr="001C7012" w:rsidRDefault="00652D2D" w:rsidP="005E669A">
            <w:pPr>
              <w:snapToGrid w:val="0"/>
              <w:jc w:val="center"/>
              <w:rPr>
                <w:rFonts w:ascii="Times New Roman" w:eastAsiaTheme="minorEastAsia" w:hAnsi="Times New Roman"/>
                <w:lang w:val="en-GB"/>
              </w:rPr>
            </w:pPr>
            <w:r w:rsidRPr="001C7012">
              <w:rPr>
                <w:rFonts w:ascii="Times New Roman" w:eastAsiaTheme="minorEastAsia" w:hAnsi="Times New Roman"/>
                <w:lang w:val="en-GB"/>
              </w:rPr>
              <w:t>Course Outline</w:t>
            </w:r>
            <w:r w:rsidRPr="001C7012">
              <w:rPr>
                <w:rFonts w:ascii="Times New Roman" w:eastAsiaTheme="minorEastAsia" w:hAnsi="Times New Roman"/>
                <w:lang w:val="en-GB"/>
              </w:rPr>
              <w:t>課程概述</w:t>
            </w:r>
          </w:p>
        </w:tc>
        <w:tc>
          <w:tcPr>
            <w:tcW w:w="8538" w:type="dxa"/>
            <w:gridSpan w:val="18"/>
            <w:tcBorders>
              <w:bottom w:val="single" w:sz="4" w:space="0" w:color="auto"/>
            </w:tcBorders>
            <w:shd w:val="clear" w:color="auto" w:fill="DAEEF3"/>
            <w:vAlign w:val="center"/>
          </w:tcPr>
          <w:p w14:paraId="741DCC0F" w14:textId="77777777" w:rsidR="0000088C" w:rsidRPr="001C7012" w:rsidRDefault="0000088C" w:rsidP="0000088C">
            <w:pPr>
              <w:rPr>
                <w:rFonts w:ascii="Times New Roman" w:eastAsiaTheme="minorEastAsia" w:hAnsi="Times New Roman"/>
              </w:rPr>
            </w:pPr>
            <w:r w:rsidRPr="001C7012">
              <w:rPr>
                <w:rFonts w:ascii="Times New Roman" w:eastAsiaTheme="minorEastAsia" w:hAnsi="Times New Roman"/>
              </w:rPr>
              <w:t xml:space="preserve">This course is an English-taught class that aims at two objectives: (1) to </w:t>
            </w:r>
            <w:r>
              <w:rPr>
                <w:rFonts w:ascii="Times New Roman" w:eastAsiaTheme="minorEastAsia" w:hAnsi="Times New Roman"/>
              </w:rPr>
              <w:t>help</w:t>
            </w:r>
            <w:r w:rsidRPr="001C7012">
              <w:rPr>
                <w:rFonts w:ascii="Times New Roman" w:eastAsiaTheme="minorEastAsia" w:hAnsi="Times New Roman" w:hint="eastAsia"/>
              </w:rPr>
              <w:t xml:space="preserve"> </w:t>
            </w:r>
            <w:r w:rsidRPr="001C7012">
              <w:rPr>
                <w:rFonts w:ascii="Times New Roman" w:eastAsiaTheme="minorEastAsia" w:hAnsi="Times New Roman"/>
              </w:rPr>
              <w:t>students</w:t>
            </w:r>
            <w:r>
              <w:rPr>
                <w:rFonts w:ascii="Times New Roman" w:eastAsiaTheme="minorEastAsia" w:hAnsi="Times New Roman"/>
              </w:rPr>
              <w:t xml:space="preserve"> familiarize</w:t>
            </w:r>
            <w:r w:rsidRPr="001C7012">
              <w:rPr>
                <w:rFonts w:ascii="Times New Roman" w:eastAsiaTheme="minorEastAsia" w:hAnsi="Times New Roman"/>
              </w:rPr>
              <w:t xml:space="preserve"> English</w:t>
            </w:r>
            <w:r>
              <w:rPr>
                <w:rFonts w:ascii="Times New Roman" w:eastAsiaTheme="minorEastAsia" w:hAnsi="Times New Roman"/>
              </w:rPr>
              <w:t xml:space="preserve"> expressions (vocabulary and phrases) in diverse sports scenarios</w:t>
            </w:r>
            <w:r w:rsidRPr="001C7012">
              <w:rPr>
                <w:rFonts w:ascii="Times New Roman" w:eastAsiaTheme="minorEastAsia" w:hAnsi="Times New Roman"/>
              </w:rPr>
              <w:t xml:space="preserve"> (2) to help students practice English speaking skill using sports terms learned in class. As sports-major students, it is essential to be familiar with sports terms in the academic field as well as in daily activities. Hence, language immersion will be the chief pedagogy of this course that allows students to engage in useful expression of sports terms through listening to English live broadcasts,</w:t>
            </w:r>
            <w:r>
              <w:rPr>
                <w:rFonts w:ascii="Times New Roman" w:eastAsiaTheme="minorEastAsia" w:hAnsi="Times New Roman"/>
              </w:rPr>
              <w:t xml:space="preserve"> and watching</w:t>
            </w:r>
            <w:r w:rsidRPr="001C7012">
              <w:rPr>
                <w:rFonts w:ascii="Times New Roman" w:eastAsiaTheme="minorEastAsia" w:hAnsi="Times New Roman"/>
              </w:rPr>
              <w:t xml:space="preserve"> YouTube channels </w:t>
            </w:r>
            <w:r>
              <w:rPr>
                <w:rFonts w:ascii="Times New Roman" w:eastAsiaTheme="minorEastAsia" w:hAnsi="Times New Roman"/>
              </w:rPr>
              <w:t>or</w:t>
            </w:r>
            <w:r w:rsidRPr="001C7012">
              <w:rPr>
                <w:rFonts w:ascii="Times New Roman" w:eastAsiaTheme="minorEastAsia" w:hAnsi="Times New Roman"/>
              </w:rPr>
              <w:t xml:space="preserve"> TED Talk</w:t>
            </w:r>
            <w:r>
              <w:rPr>
                <w:rFonts w:ascii="Times New Roman" w:eastAsiaTheme="minorEastAsia" w:hAnsi="Times New Roman"/>
              </w:rPr>
              <w:t>s</w:t>
            </w:r>
            <w:r w:rsidRPr="001C7012">
              <w:rPr>
                <w:rFonts w:ascii="Times New Roman" w:eastAsiaTheme="minorEastAsia" w:hAnsi="Times New Roman"/>
              </w:rPr>
              <w:t xml:space="preserve">. </w:t>
            </w:r>
          </w:p>
          <w:p w14:paraId="362A5223" w14:textId="77B83322" w:rsidR="0000088C" w:rsidRPr="001C7012" w:rsidRDefault="0000088C" w:rsidP="0000088C">
            <w:pPr>
              <w:rPr>
                <w:rFonts w:ascii="Times New Roman" w:eastAsiaTheme="minorEastAsia" w:hAnsi="Times New Roman"/>
              </w:rPr>
            </w:pPr>
            <w:r w:rsidRPr="001C7012">
              <w:rPr>
                <w:rFonts w:ascii="Times New Roman" w:eastAsiaTheme="minorEastAsia" w:hAnsi="Times New Roman"/>
              </w:rPr>
              <w:t>This course is divided into 1</w:t>
            </w:r>
            <w:r w:rsidR="00770D95">
              <w:rPr>
                <w:rFonts w:ascii="Times New Roman" w:eastAsiaTheme="minorEastAsia" w:hAnsi="Times New Roman"/>
              </w:rPr>
              <w:t>0</w:t>
            </w:r>
            <w:r w:rsidRPr="001C7012">
              <w:rPr>
                <w:rFonts w:ascii="Times New Roman" w:eastAsiaTheme="minorEastAsia" w:hAnsi="Times New Roman"/>
              </w:rPr>
              <w:t xml:space="preserve"> topics on diverse sports </w:t>
            </w:r>
            <w:r w:rsidR="00770D95">
              <w:rPr>
                <w:rFonts w:ascii="Times New Roman" w:eastAsiaTheme="minorEastAsia" w:hAnsi="Times New Roman"/>
              </w:rPr>
              <w:t>events or issues</w:t>
            </w:r>
            <w:r w:rsidRPr="001C7012">
              <w:rPr>
                <w:rFonts w:ascii="Times New Roman" w:eastAsiaTheme="minorEastAsia" w:hAnsi="Times New Roman"/>
              </w:rPr>
              <w:t>. Each week in the first hour of class, the instructor will lecture on one topic along with real-life English conversation. In the second hour of class, students are expected to work in team to practice English conversation featuring specific sports scenario or sports event. At the end of the semester, students are required to produce either an English short film (10 mins) or an on-stage representation in order to simulate sports event using the terms and conversation they’ve learned in class.</w:t>
            </w:r>
          </w:p>
          <w:p w14:paraId="5BF14883" w14:textId="109DD7C4" w:rsidR="00E1040B" w:rsidRPr="001C7012" w:rsidRDefault="0000088C" w:rsidP="0000088C">
            <w:pPr>
              <w:rPr>
                <w:rFonts w:ascii="Times New Roman" w:eastAsiaTheme="minorEastAsia" w:hAnsi="Times New Roman"/>
              </w:rPr>
            </w:pPr>
            <w:r w:rsidRPr="001C7012">
              <w:rPr>
                <w:rFonts w:ascii="Times New Roman" w:eastAsiaTheme="minorEastAsia" w:hAnsi="Times New Roman"/>
              </w:rPr>
              <w:t>本課程主要透過學生運動專業背景，學習英語溝通與表達能力。運動英語不僅限於專業領域，更能廣泛運用於日常運動活動。本課程為全英文授課課程，透過沈浸式英語學習法，引導學生英語能力，更培養學生藉日常生活常接觸之線上頻道與社群網站等媒材自然精熟英文運動術語。藉由各種運動項目主題，講師介紹核心英語詞彙與情境對話，並透過課堂分組協助學生練習模擬情境英語對話，實際應用英語聽講能力。此外，本課程期望學生能整合英語聽、說、讀、寫等核心能</w:t>
            </w:r>
            <w:r w:rsidRPr="001C7012">
              <w:rPr>
                <w:rFonts w:ascii="Times New Roman" w:eastAsiaTheme="minorEastAsia" w:hAnsi="Times New Roman"/>
              </w:rPr>
              <w:lastRenderedPageBreak/>
              <w:t>力，於期末設計與拍攝</w:t>
            </w:r>
            <w:r w:rsidRPr="001C7012">
              <w:rPr>
                <w:rFonts w:ascii="Times New Roman" w:eastAsiaTheme="minorEastAsia" w:hAnsi="Times New Roman" w:hint="eastAsia"/>
              </w:rPr>
              <w:t>運</w:t>
            </w:r>
            <w:r w:rsidRPr="001C7012">
              <w:rPr>
                <w:rFonts w:ascii="Times New Roman" w:eastAsiaTheme="minorEastAsia" w:hAnsi="Times New Roman"/>
              </w:rPr>
              <w:t>動</w:t>
            </w:r>
            <w:r>
              <w:rPr>
                <w:rFonts w:ascii="Times New Roman" w:eastAsiaTheme="minorEastAsia" w:hAnsi="Times New Roman" w:hint="eastAsia"/>
              </w:rPr>
              <w:t>相關議題影片</w:t>
            </w:r>
            <w:r w:rsidRPr="001C7012">
              <w:rPr>
                <w:rFonts w:ascii="Times New Roman" w:eastAsiaTheme="minorEastAsia" w:hAnsi="Times New Roman"/>
              </w:rPr>
              <w:t>等方式，運用英文達成溝通與表達運動術語能力。</w:t>
            </w:r>
          </w:p>
        </w:tc>
      </w:tr>
      <w:tr w:rsidR="00652D2D" w:rsidRPr="001C7012" w14:paraId="0261A54F" w14:textId="77777777" w:rsidTr="006C6E74">
        <w:tc>
          <w:tcPr>
            <w:tcW w:w="1810" w:type="dxa"/>
            <w:shd w:val="clear" w:color="auto" w:fill="DAEEF3"/>
            <w:vAlign w:val="center"/>
          </w:tcPr>
          <w:p w14:paraId="527DA7DD" w14:textId="77777777" w:rsidR="00652D2D" w:rsidRPr="001C7012" w:rsidRDefault="00652D2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lastRenderedPageBreak/>
              <w:t>B.</w:t>
            </w:r>
          </w:p>
          <w:p w14:paraId="399DBCFA" w14:textId="77777777" w:rsidR="00652D2D" w:rsidRPr="001C7012" w:rsidRDefault="00652D2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Course Objectives</w:t>
            </w:r>
          </w:p>
          <w:p w14:paraId="736787AD" w14:textId="77777777" w:rsidR="00652D2D" w:rsidRPr="001C7012" w:rsidRDefault="00652D2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教學目標</w:t>
            </w:r>
          </w:p>
          <w:p w14:paraId="65CCF547" w14:textId="77777777" w:rsidR="00652D2D" w:rsidRPr="001C7012" w:rsidRDefault="00652D2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w:t>
            </w:r>
            <w:r w:rsidRPr="001C7012">
              <w:rPr>
                <w:rFonts w:ascii="Times New Roman" w:eastAsiaTheme="minorEastAsia" w:hAnsi="Times New Roman"/>
                <w:lang w:val="en-GB"/>
              </w:rPr>
              <w:t>標註能力指標</w:t>
            </w:r>
            <w:r w:rsidRPr="001C7012">
              <w:rPr>
                <w:rFonts w:ascii="Times New Roman" w:eastAsiaTheme="minorEastAsia" w:hAnsi="Times New Roman"/>
                <w:lang w:val="en-GB"/>
              </w:rPr>
              <w:t>)</w:t>
            </w:r>
          </w:p>
        </w:tc>
        <w:tc>
          <w:tcPr>
            <w:tcW w:w="8538" w:type="dxa"/>
            <w:gridSpan w:val="18"/>
            <w:tcBorders>
              <w:bottom w:val="single" w:sz="4" w:space="0" w:color="auto"/>
            </w:tcBorders>
            <w:shd w:val="clear" w:color="auto" w:fill="DAEEF3"/>
            <w:vAlign w:val="center"/>
          </w:tcPr>
          <w:p w14:paraId="08511DE1" w14:textId="77777777" w:rsidR="0041575B" w:rsidRDefault="0041575B" w:rsidP="0041575B">
            <w:pPr>
              <w:pStyle w:val="a7"/>
              <w:numPr>
                <w:ilvl w:val="0"/>
                <w:numId w:val="31"/>
              </w:numPr>
              <w:spacing w:before="100" w:beforeAutospacing="1" w:after="100" w:afterAutospacing="1"/>
              <w:ind w:leftChars="0"/>
            </w:pPr>
            <w:r w:rsidRPr="0041575B">
              <w:t>Comprehend and use sports-specific terminology fluently</w:t>
            </w:r>
          </w:p>
          <w:p w14:paraId="33A165FB" w14:textId="77777777" w:rsidR="0041575B" w:rsidRDefault="0041575B" w:rsidP="0041575B">
            <w:pPr>
              <w:pStyle w:val="a7"/>
              <w:numPr>
                <w:ilvl w:val="0"/>
                <w:numId w:val="31"/>
              </w:numPr>
              <w:spacing w:before="100" w:beforeAutospacing="1" w:after="100" w:afterAutospacing="1"/>
              <w:ind w:leftChars="0"/>
            </w:pPr>
            <w:r w:rsidRPr="0041575B">
              <w:t>Understand spoken English in various sports contexts (commentary, interviews, team discussions)</w:t>
            </w:r>
          </w:p>
          <w:p w14:paraId="2CA96BE5" w14:textId="77777777" w:rsidR="0041575B" w:rsidRDefault="0041575B" w:rsidP="0041575B">
            <w:pPr>
              <w:pStyle w:val="a7"/>
              <w:numPr>
                <w:ilvl w:val="0"/>
                <w:numId w:val="31"/>
              </w:numPr>
              <w:spacing w:before="100" w:beforeAutospacing="1" w:after="100" w:afterAutospacing="1"/>
              <w:ind w:leftChars="0"/>
            </w:pPr>
            <w:r w:rsidRPr="0041575B">
              <w:t>Communicate effectively in sports-related situations</w:t>
            </w:r>
          </w:p>
          <w:p w14:paraId="3E25EF94" w14:textId="77777777" w:rsidR="0041575B" w:rsidRDefault="0041575B" w:rsidP="0041575B">
            <w:pPr>
              <w:pStyle w:val="a7"/>
              <w:numPr>
                <w:ilvl w:val="0"/>
                <w:numId w:val="31"/>
              </w:numPr>
              <w:spacing w:before="100" w:beforeAutospacing="1" w:after="100" w:afterAutospacing="1"/>
              <w:ind w:leftChars="0"/>
            </w:pPr>
            <w:r w:rsidRPr="0041575B">
              <w:t>Give and follow instructions for physical activities in English</w:t>
            </w:r>
          </w:p>
          <w:p w14:paraId="68F3026C" w14:textId="77777777" w:rsidR="0041575B" w:rsidRDefault="0041575B" w:rsidP="0041575B">
            <w:pPr>
              <w:pStyle w:val="a7"/>
              <w:numPr>
                <w:ilvl w:val="0"/>
                <w:numId w:val="31"/>
              </w:numPr>
              <w:spacing w:before="100" w:beforeAutospacing="1" w:after="100" w:afterAutospacing="1"/>
              <w:ind w:leftChars="0"/>
            </w:pPr>
            <w:r w:rsidRPr="0041575B">
              <w:t>Participate in sports-related discussions and debates</w:t>
            </w:r>
          </w:p>
          <w:p w14:paraId="38572636" w14:textId="5C52A0E3" w:rsidR="00B703B6" w:rsidRPr="0041575B" w:rsidRDefault="0041575B" w:rsidP="0041575B">
            <w:pPr>
              <w:pStyle w:val="a7"/>
              <w:numPr>
                <w:ilvl w:val="0"/>
                <w:numId w:val="31"/>
              </w:numPr>
              <w:spacing w:before="100" w:beforeAutospacing="1" w:after="100" w:afterAutospacing="1"/>
              <w:ind w:leftChars="0"/>
            </w:pPr>
            <w:r w:rsidRPr="0041575B">
              <w:t>Conduct and respond to sports interviews</w:t>
            </w:r>
          </w:p>
        </w:tc>
      </w:tr>
      <w:tr w:rsidR="00830876" w:rsidRPr="001C7012" w14:paraId="2C56A3F9" w14:textId="77777777" w:rsidTr="006C6E74">
        <w:trPr>
          <w:trHeight w:val="930"/>
        </w:trPr>
        <w:tc>
          <w:tcPr>
            <w:tcW w:w="1810" w:type="dxa"/>
            <w:shd w:val="clear" w:color="auto" w:fill="DAEEF3"/>
            <w:vAlign w:val="center"/>
          </w:tcPr>
          <w:p w14:paraId="770F8A4F" w14:textId="77777777" w:rsidR="005E669A"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C</w:t>
            </w:r>
            <w:r w:rsidR="00E54081" w:rsidRPr="001C7012">
              <w:rPr>
                <w:rFonts w:ascii="Times New Roman" w:eastAsiaTheme="minorEastAsia" w:hAnsi="Times New Roman"/>
                <w:lang w:val="en-GB"/>
              </w:rPr>
              <w:t>.</w:t>
            </w:r>
          </w:p>
          <w:p w14:paraId="2A39E4E6" w14:textId="77777777" w:rsidR="00535BFE" w:rsidRPr="001C7012" w:rsidRDefault="00E54081" w:rsidP="00535BFE">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Core </w:t>
            </w:r>
            <w:r w:rsidR="002E22CC" w:rsidRPr="001C7012">
              <w:rPr>
                <w:rFonts w:ascii="Times New Roman" w:eastAsiaTheme="minorEastAsia" w:hAnsi="Times New Roman"/>
                <w:lang w:val="en-GB"/>
              </w:rPr>
              <w:t>Competency</w:t>
            </w:r>
          </w:p>
          <w:p w14:paraId="0A0F2134" w14:textId="77777777" w:rsidR="00830876" w:rsidRPr="001C7012" w:rsidRDefault="00830876" w:rsidP="00535BFE">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核心能力</w:t>
            </w:r>
          </w:p>
        </w:tc>
        <w:tc>
          <w:tcPr>
            <w:tcW w:w="1176" w:type="dxa"/>
            <w:gridSpan w:val="2"/>
            <w:tcBorders>
              <w:bottom w:val="single" w:sz="4" w:space="0" w:color="auto"/>
            </w:tcBorders>
            <w:shd w:val="clear" w:color="auto" w:fill="DAEEF3"/>
            <w:vAlign w:val="center"/>
          </w:tcPr>
          <w:p w14:paraId="01796C9C" w14:textId="77777777" w:rsidR="00830876" w:rsidRPr="001C7012" w:rsidRDefault="00234B56" w:rsidP="00351A04">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Basic Knowledge</w:t>
            </w:r>
            <w:r w:rsidR="00057AC7" w:rsidRPr="001C7012">
              <w:rPr>
                <w:rFonts w:ascii="Times New Roman" w:eastAsiaTheme="minorEastAsia" w:hAnsi="Times New Roman"/>
                <w:lang w:val="en-GB"/>
              </w:rPr>
              <w:t>基礎</w:t>
            </w:r>
            <w:r w:rsidR="00830876" w:rsidRPr="001C7012">
              <w:rPr>
                <w:rFonts w:ascii="Times New Roman" w:eastAsiaTheme="minorEastAsia" w:hAnsi="Times New Roman"/>
                <w:lang w:val="en-GB"/>
              </w:rPr>
              <w:t>知能</w:t>
            </w:r>
          </w:p>
          <w:p w14:paraId="2A48504D"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(A)</w:t>
            </w:r>
          </w:p>
        </w:tc>
        <w:tc>
          <w:tcPr>
            <w:tcW w:w="1122" w:type="dxa"/>
            <w:gridSpan w:val="4"/>
            <w:tcBorders>
              <w:bottom w:val="single" w:sz="4" w:space="0" w:color="auto"/>
            </w:tcBorders>
            <w:shd w:val="clear" w:color="auto" w:fill="DAEEF3"/>
            <w:vAlign w:val="center"/>
          </w:tcPr>
          <w:p w14:paraId="333D5338" w14:textId="77777777" w:rsidR="00830876" w:rsidRPr="001C7012" w:rsidRDefault="00F323C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Self-study</w:t>
            </w:r>
            <w:r w:rsidR="00433CBF" w:rsidRPr="001C7012">
              <w:rPr>
                <w:rFonts w:ascii="Times New Roman" w:eastAsiaTheme="minorEastAsia" w:hAnsi="Times New Roman"/>
                <w:lang w:val="en-GB"/>
              </w:rPr>
              <w:t>自主</w:t>
            </w:r>
            <w:r w:rsidR="00830876" w:rsidRPr="001C7012">
              <w:rPr>
                <w:rFonts w:ascii="Times New Roman" w:eastAsiaTheme="minorEastAsia" w:hAnsi="Times New Roman"/>
                <w:lang w:val="en-GB"/>
              </w:rPr>
              <w:t>學習</w:t>
            </w:r>
          </w:p>
          <w:p w14:paraId="52AE67FE"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(B)</w:t>
            </w:r>
          </w:p>
        </w:tc>
        <w:tc>
          <w:tcPr>
            <w:tcW w:w="1197" w:type="dxa"/>
            <w:gridSpan w:val="2"/>
            <w:tcBorders>
              <w:bottom w:val="single" w:sz="4" w:space="0" w:color="auto"/>
            </w:tcBorders>
            <w:shd w:val="clear" w:color="auto" w:fill="DAEEF3"/>
            <w:vAlign w:val="center"/>
          </w:tcPr>
          <w:p w14:paraId="07D858E6" w14:textId="77777777" w:rsidR="00DD3FE7" w:rsidRPr="001C7012" w:rsidRDefault="00F323C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Application</w:t>
            </w:r>
          </w:p>
          <w:p w14:paraId="11D734A4"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實務應用</w:t>
            </w:r>
          </w:p>
          <w:p w14:paraId="080B3D31"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(C)</w:t>
            </w:r>
          </w:p>
        </w:tc>
        <w:tc>
          <w:tcPr>
            <w:tcW w:w="1198" w:type="dxa"/>
            <w:gridSpan w:val="3"/>
            <w:tcBorders>
              <w:bottom w:val="single" w:sz="4" w:space="0" w:color="auto"/>
            </w:tcBorders>
            <w:shd w:val="clear" w:color="auto" w:fill="DAEEF3"/>
            <w:vAlign w:val="center"/>
          </w:tcPr>
          <w:p w14:paraId="32372A76" w14:textId="77777777" w:rsidR="00830876" w:rsidRPr="001C7012" w:rsidRDefault="00F323C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Cooperation</w:t>
            </w:r>
            <w:r w:rsidR="00830876" w:rsidRPr="001C7012">
              <w:rPr>
                <w:rFonts w:ascii="Times New Roman" w:eastAsiaTheme="minorEastAsia" w:hAnsi="Times New Roman"/>
                <w:lang w:val="en-GB"/>
              </w:rPr>
              <w:t>溝通合作</w:t>
            </w:r>
          </w:p>
          <w:p w14:paraId="0964CA69"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(D)</w:t>
            </w:r>
          </w:p>
        </w:tc>
        <w:tc>
          <w:tcPr>
            <w:tcW w:w="1197" w:type="dxa"/>
            <w:gridSpan w:val="3"/>
            <w:tcBorders>
              <w:bottom w:val="single" w:sz="4" w:space="0" w:color="auto"/>
            </w:tcBorders>
            <w:shd w:val="clear" w:color="auto" w:fill="DAEEF3"/>
            <w:vAlign w:val="center"/>
          </w:tcPr>
          <w:p w14:paraId="7AB5D3F1" w14:textId="77777777" w:rsidR="00DD3FE7" w:rsidRPr="001C7012" w:rsidRDefault="00F323C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Social Care</w:t>
            </w:r>
          </w:p>
          <w:p w14:paraId="2C90AE6D"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社會關懷</w:t>
            </w:r>
          </w:p>
          <w:p w14:paraId="45805866"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(E)</w:t>
            </w:r>
          </w:p>
        </w:tc>
        <w:tc>
          <w:tcPr>
            <w:tcW w:w="1251" w:type="dxa"/>
            <w:gridSpan w:val="3"/>
            <w:tcBorders>
              <w:bottom w:val="single" w:sz="4" w:space="0" w:color="auto"/>
            </w:tcBorders>
            <w:shd w:val="clear" w:color="auto" w:fill="DAEEF3"/>
            <w:vAlign w:val="center"/>
          </w:tcPr>
          <w:p w14:paraId="67CC21DC" w14:textId="77777777" w:rsidR="0017481E" w:rsidRPr="001C7012" w:rsidRDefault="006D0CFE" w:rsidP="0017481E">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Professional Knowledge</w:t>
            </w:r>
          </w:p>
          <w:p w14:paraId="1D3BE8D7" w14:textId="77777777" w:rsidR="0017481E" w:rsidRPr="001C7012" w:rsidRDefault="0017481E" w:rsidP="0017481E">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專業知能</w:t>
            </w:r>
          </w:p>
          <w:p w14:paraId="1E603382" w14:textId="77777777" w:rsidR="00830876" w:rsidRPr="001C7012" w:rsidRDefault="00830876" w:rsidP="0017481E">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(F)</w:t>
            </w:r>
          </w:p>
        </w:tc>
        <w:tc>
          <w:tcPr>
            <w:tcW w:w="1397" w:type="dxa"/>
            <w:tcBorders>
              <w:bottom w:val="single" w:sz="4" w:space="0" w:color="auto"/>
            </w:tcBorders>
            <w:shd w:val="clear" w:color="auto" w:fill="DAEEF3"/>
            <w:vAlign w:val="center"/>
          </w:tcPr>
          <w:p w14:paraId="6BA4CCED" w14:textId="77777777" w:rsidR="00830876" w:rsidRPr="001C7012" w:rsidRDefault="00DD3FE7"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Remarks</w:t>
            </w:r>
            <w:r w:rsidR="00830876" w:rsidRPr="001C7012">
              <w:rPr>
                <w:rFonts w:ascii="Times New Roman" w:eastAsiaTheme="minorEastAsia" w:hAnsi="Times New Roman"/>
                <w:lang w:val="en-GB"/>
              </w:rPr>
              <w:t>備註</w:t>
            </w:r>
          </w:p>
        </w:tc>
      </w:tr>
      <w:tr w:rsidR="00830876" w:rsidRPr="001C7012" w14:paraId="55D3B606" w14:textId="77777777" w:rsidTr="006C6E74">
        <w:trPr>
          <w:trHeight w:val="930"/>
        </w:trPr>
        <w:tc>
          <w:tcPr>
            <w:tcW w:w="1810" w:type="dxa"/>
            <w:shd w:val="clear" w:color="auto" w:fill="DAEEF3"/>
            <w:vAlign w:val="center"/>
          </w:tcPr>
          <w:p w14:paraId="12DD5550" w14:textId="77777777" w:rsidR="005E669A"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D</w:t>
            </w:r>
            <w:r w:rsidR="005E669A" w:rsidRPr="001C7012">
              <w:rPr>
                <w:rFonts w:ascii="Times New Roman" w:eastAsiaTheme="minorEastAsia" w:hAnsi="Times New Roman"/>
                <w:lang w:val="en-GB"/>
              </w:rPr>
              <w:t>.</w:t>
            </w:r>
          </w:p>
          <w:p w14:paraId="501E86F9" w14:textId="77777777" w:rsidR="00DD3FE7" w:rsidRPr="001C7012" w:rsidRDefault="00DD3FE7"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Course Weighting</w:t>
            </w:r>
          </w:p>
          <w:p w14:paraId="3E2CDF0A" w14:textId="77777777" w:rsidR="00830876" w:rsidRPr="001C7012" w:rsidRDefault="0083087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課程權重</w:t>
            </w:r>
            <w:r w:rsidRPr="001C7012">
              <w:rPr>
                <w:rFonts w:ascii="Times New Roman" w:eastAsiaTheme="minorEastAsia" w:hAnsi="Times New Roman"/>
                <w:lang w:val="en-GB"/>
              </w:rPr>
              <w:t>%</w:t>
            </w:r>
          </w:p>
        </w:tc>
        <w:tc>
          <w:tcPr>
            <w:tcW w:w="1176" w:type="dxa"/>
            <w:gridSpan w:val="2"/>
            <w:tcBorders>
              <w:bottom w:val="single" w:sz="4" w:space="0" w:color="auto"/>
            </w:tcBorders>
            <w:shd w:val="clear" w:color="auto" w:fill="DAEEF3"/>
            <w:vAlign w:val="center"/>
          </w:tcPr>
          <w:p w14:paraId="5A7561A4" w14:textId="77777777" w:rsidR="00830876" w:rsidRPr="001C7012" w:rsidRDefault="00EB3627"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5</w:t>
            </w:r>
            <w:r w:rsidR="00D22A6C" w:rsidRPr="001C7012">
              <w:rPr>
                <w:rFonts w:ascii="Times New Roman" w:eastAsiaTheme="minorEastAsia" w:hAnsi="Times New Roman"/>
                <w:lang w:val="en-GB"/>
              </w:rPr>
              <w:t>%</w:t>
            </w:r>
          </w:p>
        </w:tc>
        <w:tc>
          <w:tcPr>
            <w:tcW w:w="1122" w:type="dxa"/>
            <w:gridSpan w:val="4"/>
            <w:tcBorders>
              <w:bottom w:val="single" w:sz="4" w:space="0" w:color="auto"/>
            </w:tcBorders>
            <w:shd w:val="clear" w:color="auto" w:fill="DAEEF3"/>
            <w:vAlign w:val="center"/>
          </w:tcPr>
          <w:p w14:paraId="642FB6B4" w14:textId="77777777" w:rsidR="00830876" w:rsidRPr="001C7012" w:rsidRDefault="00D22A6C"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20%</w:t>
            </w:r>
          </w:p>
        </w:tc>
        <w:tc>
          <w:tcPr>
            <w:tcW w:w="1197" w:type="dxa"/>
            <w:gridSpan w:val="2"/>
            <w:tcBorders>
              <w:bottom w:val="single" w:sz="4" w:space="0" w:color="auto"/>
            </w:tcBorders>
            <w:shd w:val="clear" w:color="auto" w:fill="DAEEF3"/>
            <w:vAlign w:val="center"/>
          </w:tcPr>
          <w:p w14:paraId="15810756" w14:textId="77777777" w:rsidR="00830876" w:rsidRPr="001C7012" w:rsidRDefault="0017481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2</w:t>
            </w:r>
            <w:r w:rsidR="00D22A6C" w:rsidRPr="001C7012">
              <w:rPr>
                <w:rFonts w:ascii="Times New Roman" w:eastAsiaTheme="minorEastAsia" w:hAnsi="Times New Roman"/>
                <w:lang w:val="en-GB"/>
              </w:rPr>
              <w:t>0%</w:t>
            </w:r>
          </w:p>
        </w:tc>
        <w:tc>
          <w:tcPr>
            <w:tcW w:w="1198" w:type="dxa"/>
            <w:gridSpan w:val="3"/>
            <w:tcBorders>
              <w:bottom w:val="single" w:sz="4" w:space="0" w:color="auto"/>
            </w:tcBorders>
            <w:shd w:val="clear" w:color="auto" w:fill="DAEEF3"/>
            <w:vAlign w:val="center"/>
          </w:tcPr>
          <w:p w14:paraId="12032FF5" w14:textId="77777777" w:rsidR="00830876" w:rsidRPr="001C7012" w:rsidRDefault="00EB3627"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2</w:t>
            </w:r>
            <w:r w:rsidR="00D22A6C" w:rsidRPr="001C7012">
              <w:rPr>
                <w:rFonts w:ascii="Times New Roman" w:eastAsiaTheme="minorEastAsia" w:hAnsi="Times New Roman"/>
                <w:lang w:val="en-GB"/>
              </w:rPr>
              <w:t>0%</w:t>
            </w:r>
          </w:p>
        </w:tc>
        <w:tc>
          <w:tcPr>
            <w:tcW w:w="1197" w:type="dxa"/>
            <w:gridSpan w:val="3"/>
            <w:tcBorders>
              <w:bottom w:val="single" w:sz="4" w:space="0" w:color="auto"/>
            </w:tcBorders>
            <w:shd w:val="clear" w:color="auto" w:fill="DAEEF3"/>
            <w:vAlign w:val="center"/>
          </w:tcPr>
          <w:p w14:paraId="1F5388F2" w14:textId="77777777" w:rsidR="00830876" w:rsidRPr="001C7012" w:rsidRDefault="00EB3627"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5</w:t>
            </w:r>
            <w:r w:rsidR="00D22A6C" w:rsidRPr="001C7012">
              <w:rPr>
                <w:rFonts w:ascii="Times New Roman" w:eastAsiaTheme="minorEastAsia" w:hAnsi="Times New Roman"/>
                <w:lang w:val="en-GB"/>
              </w:rPr>
              <w:t>%</w:t>
            </w:r>
          </w:p>
        </w:tc>
        <w:tc>
          <w:tcPr>
            <w:tcW w:w="1251" w:type="dxa"/>
            <w:gridSpan w:val="3"/>
            <w:tcBorders>
              <w:bottom w:val="single" w:sz="4" w:space="0" w:color="auto"/>
            </w:tcBorders>
            <w:shd w:val="clear" w:color="auto" w:fill="DAEEF3"/>
            <w:vAlign w:val="center"/>
          </w:tcPr>
          <w:p w14:paraId="62B97591" w14:textId="77777777" w:rsidR="00830876" w:rsidRPr="001C7012" w:rsidRDefault="0017481E"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30</w:t>
            </w:r>
            <w:r w:rsidR="00D22A6C" w:rsidRPr="001C7012">
              <w:rPr>
                <w:rFonts w:ascii="Times New Roman" w:eastAsiaTheme="minorEastAsia" w:hAnsi="Times New Roman"/>
                <w:lang w:val="en-GB"/>
              </w:rPr>
              <w:t>%</w:t>
            </w:r>
          </w:p>
        </w:tc>
        <w:tc>
          <w:tcPr>
            <w:tcW w:w="1397" w:type="dxa"/>
            <w:tcBorders>
              <w:bottom w:val="single" w:sz="4" w:space="0" w:color="auto"/>
            </w:tcBorders>
            <w:shd w:val="clear" w:color="auto" w:fill="DAEEF3"/>
            <w:vAlign w:val="center"/>
          </w:tcPr>
          <w:p w14:paraId="7FE02AB7" w14:textId="77777777" w:rsidR="00830876" w:rsidRPr="001C7012" w:rsidRDefault="00234B56"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Total 100% </w:t>
            </w:r>
            <w:r w:rsidR="00830876" w:rsidRPr="001C7012">
              <w:rPr>
                <w:rFonts w:ascii="Times New Roman" w:eastAsiaTheme="minorEastAsia" w:hAnsi="Times New Roman"/>
                <w:lang w:val="en-GB"/>
              </w:rPr>
              <w:t>合計</w:t>
            </w:r>
            <w:r w:rsidR="00830876" w:rsidRPr="001C7012">
              <w:rPr>
                <w:rFonts w:ascii="Times New Roman" w:eastAsiaTheme="minorEastAsia" w:hAnsi="Times New Roman"/>
                <w:lang w:val="en-GB"/>
              </w:rPr>
              <w:t>100%</w:t>
            </w:r>
          </w:p>
        </w:tc>
      </w:tr>
      <w:tr w:rsidR="00DD389D" w:rsidRPr="001C7012" w14:paraId="2E588517" w14:textId="77777777" w:rsidTr="006C6E74">
        <w:trPr>
          <w:trHeight w:val="1140"/>
        </w:trPr>
        <w:tc>
          <w:tcPr>
            <w:tcW w:w="1810" w:type="dxa"/>
            <w:shd w:val="clear" w:color="auto" w:fill="DAEEF3"/>
            <w:vAlign w:val="center"/>
          </w:tcPr>
          <w:p w14:paraId="35FAF4A6" w14:textId="77777777" w:rsidR="00DD389D" w:rsidRPr="001C7012" w:rsidRDefault="00DD389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E.</w:t>
            </w:r>
          </w:p>
          <w:p w14:paraId="7788506E" w14:textId="77777777" w:rsidR="00DD389D" w:rsidRPr="001C7012" w:rsidRDefault="00DD389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Teaching material outline</w:t>
            </w:r>
          </w:p>
          <w:p w14:paraId="43827AC8" w14:textId="77777777" w:rsidR="00DD389D" w:rsidRPr="001C7012" w:rsidRDefault="00DD389D"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教材大綱</w:t>
            </w:r>
          </w:p>
        </w:tc>
        <w:tc>
          <w:tcPr>
            <w:tcW w:w="8538" w:type="dxa"/>
            <w:gridSpan w:val="18"/>
            <w:shd w:val="clear" w:color="auto" w:fill="DAEEF3"/>
            <w:vAlign w:val="center"/>
          </w:tcPr>
          <w:p w14:paraId="7FAD1701" w14:textId="77777777" w:rsidR="00DD389D" w:rsidRPr="001C7012" w:rsidRDefault="00DD389D" w:rsidP="00DC12CB">
            <w:pPr>
              <w:snapToGrid w:val="0"/>
              <w:jc w:val="center"/>
              <w:rPr>
                <w:rFonts w:ascii="Times New Roman" w:eastAsiaTheme="minorEastAsia" w:hAnsi="Times New Roman"/>
                <w:highlight w:val="yellow"/>
                <w:lang w:val="en-GB"/>
              </w:rPr>
            </w:pPr>
            <w:r w:rsidRPr="001C7012">
              <w:rPr>
                <w:rFonts w:ascii="Times New Roman" w:eastAsiaTheme="minorEastAsia" w:hAnsi="Times New Roman"/>
                <w:lang w:val="en-GB"/>
              </w:rPr>
              <w:t xml:space="preserve">Please see H. </w:t>
            </w:r>
            <w:r w:rsidRPr="001C7012">
              <w:rPr>
                <w:rFonts w:ascii="Times New Roman" w:eastAsiaTheme="minorEastAsia" w:hAnsi="Times New Roman"/>
                <w:lang w:val="en-GB"/>
              </w:rPr>
              <w:t>請參閱</w:t>
            </w:r>
            <w:r w:rsidRPr="001C7012">
              <w:rPr>
                <w:rFonts w:ascii="Times New Roman" w:eastAsiaTheme="minorEastAsia" w:hAnsi="Times New Roman"/>
                <w:lang w:val="en-GB"/>
              </w:rPr>
              <w:t xml:space="preserve">H </w:t>
            </w:r>
            <w:r w:rsidRPr="001C7012">
              <w:rPr>
                <w:rFonts w:ascii="Times New Roman" w:eastAsiaTheme="minorEastAsia" w:hAnsi="Times New Roman"/>
                <w:lang w:val="en-GB"/>
              </w:rPr>
              <w:t>部分</w:t>
            </w:r>
          </w:p>
        </w:tc>
      </w:tr>
      <w:tr w:rsidR="002A0E38" w:rsidRPr="001C7012" w14:paraId="05DFDA34" w14:textId="77777777" w:rsidTr="006C6E74">
        <w:tc>
          <w:tcPr>
            <w:tcW w:w="1810" w:type="dxa"/>
            <w:shd w:val="clear" w:color="auto" w:fill="auto"/>
            <w:vAlign w:val="center"/>
          </w:tcPr>
          <w:p w14:paraId="14F6836C" w14:textId="77777777" w:rsidR="002A0E38" w:rsidRPr="001C7012" w:rsidRDefault="002A0E38" w:rsidP="00455DB9">
            <w:pPr>
              <w:spacing w:line="360" w:lineRule="exact"/>
              <w:jc w:val="center"/>
              <w:rPr>
                <w:rFonts w:ascii="Times New Roman" w:eastAsiaTheme="minorEastAsia" w:hAnsi="Times New Roman"/>
                <w:lang w:val="en-GB"/>
              </w:rPr>
            </w:pPr>
            <w:r w:rsidRPr="001C7012">
              <w:rPr>
                <w:rFonts w:ascii="Times New Roman" w:eastAsiaTheme="minorEastAsia" w:hAnsi="Times New Roman"/>
                <w:lang w:val="en-GB"/>
              </w:rPr>
              <w:t>F.</w:t>
            </w:r>
          </w:p>
          <w:p w14:paraId="501C8553" w14:textId="77777777" w:rsidR="002A0E38" w:rsidRPr="001C7012" w:rsidRDefault="002A0E38" w:rsidP="00455DB9">
            <w:pPr>
              <w:spacing w:line="360" w:lineRule="exact"/>
              <w:jc w:val="center"/>
              <w:rPr>
                <w:rFonts w:ascii="Times New Roman" w:eastAsiaTheme="minorEastAsia" w:hAnsi="Times New Roman"/>
                <w:lang w:val="en-GB"/>
              </w:rPr>
            </w:pPr>
            <w:r w:rsidRPr="001C7012">
              <w:rPr>
                <w:rFonts w:ascii="Times New Roman" w:eastAsiaTheme="minorEastAsia" w:hAnsi="Times New Roman"/>
                <w:lang w:val="en-GB"/>
              </w:rPr>
              <w:t>Pedagogy</w:t>
            </w:r>
          </w:p>
          <w:p w14:paraId="713398BE" w14:textId="77777777" w:rsidR="002A0E38" w:rsidRPr="001C7012" w:rsidRDefault="002A0E38" w:rsidP="00455DB9">
            <w:pPr>
              <w:adjustRightInd w:val="0"/>
              <w:snapToGrid w:val="0"/>
              <w:jc w:val="center"/>
              <w:rPr>
                <w:rFonts w:ascii="Times New Roman" w:eastAsiaTheme="minorEastAsia" w:hAnsi="Times New Roman"/>
                <w:lang w:val="en-GB"/>
              </w:rPr>
            </w:pPr>
            <w:r w:rsidRPr="001C7012">
              <w:rPr>
                <w:rFonts w:ascii="Times New Roman" w:eastAsiaTheme="minorEastAsia" w:hAnsi="Times New Roman"/>
                <w:lang w:val="en-GB"/>
              </w:rPr>
              <w:t>教學方式</w:t>
            </w:r>
          </w:p>
        </w:tc>
        <w:tc>
          <w:tcPr>
            <w:tcW w:w="8538" w:type="dxa"/>
            <w:gridSpan w:val="18"/>
            <w:tcBorders>
              <w:bottom w:val="single" w:sz="4" w:space="0" w:color="auto"/>
            </w:tcBorders>
            <w:shd w:val="clear" w:color="auto" w:fill="auto"/>
            <w:vAlign w:val="center"/>
          </w:tcPr>
          <w:p w14:paraId="637797D3" w14:textId="77777777" w:rsidR="002A0E38" w:rsidRPr="001C7012" w:rsidRDefault="002A0E38" w:rsidP="00DD3FE7">
            <w:pPr>
              <w:tabs>
                <w:tab w:val="num" w:pos="720"/>
              </w:tabs>
              <w:snapToGrid w:val="0"/>
              <w:jc w:val="both"/>
              <w:rPr>
                <w:rFonts w:ascii="Times New Roman" w:eastAsiaTheme="minorEastAsia" w:hAnsi="Times New Roman"/>
                <w:lang w:val="en-GB"/>
              </w:rPr>
            </w:pPr>
            <w:r w:rsidRPr="001C7012">
              <w:rPr>
                <w:rFonts w:ascii="Times New Roman" w:eastAsiaTheme="minorEastAsia" w:hAnsi="Times New Roman"/>
                <w:lang w:val="en-GB"/>
              </w:rPr>
              <w:t>■Lecture</w:t>
            </w:r>
            <w:r w:rsidRPr="001C7012">
              <w:rPr>
                <w:rFonts w:ascii="Times New Roman" w:eastAsiaTheme="minorEastAsia" w:hAnsi="Times New Roman"/>
                <w:lang w:val="en-GB"/>
              </w:rPr>
              <w:t>講述</w:t>
            </w:r>
            <w:r w:rsidRPr="001C7012">
              <w:rPr>
                <w:rFonts w:ascii="Times New Roman" w:eastAsiaTheme="minorEastAsia" w:hAnsi="Times New Roman"/>
                <w:lang w:val="en-GB"/>
              </w:rPr>
              <w:sym w:font="Wingdings 2" w:char="F0A3"/>
            </w:r>
            <w:r w:rsidRPr="001C7012">
              <w:rPr>
                <w:rFonts w:ascii="Times New Roman" w:eastAsiaTheme="minorEastAsia" w:hAnsi="Times New Roman"/>
                <w:lang w:val="en-GB"/>
              </w:rPr>
              <w:t>Forums</w:t>
            </w:r>
            <w:r w:rsidRPr="001C7012">
              <w:rPr>
                <w:rFonts w:ascii="Times New Roman" w:eastAsiaTheme="minorEastAsia" w:hAnsi="Times New Roman"/>
                <w:lang w:val="en-GB"/>
              </w:rPr>
              <w:t>討論或座談</w:t>
            </w:r>
          </w:p>
          <w:p w14:paraId="7E085B95" w14:textId="77777777" w:rsidR="002A0E38" w:rsidRPr="001C7012" w:rsidRDefault="003F339D" w:rsidP="00DD3FE7">
            <w:pPr>
              <w:tabs>
                <w:tab w:val="num" w:pos="720"/>
              </w:tabs>
              <w:snapToGrid w:val="0"/>
              <w:jc w:val="both"/>
              <w:rPr>
                <w:rFonts w:ascii="Times New Roman" w:eastAsiaTheme="minorEastAsia" w:hAnsi="Times New Roman"/>
                <w:lang w:val="en-GB"/>
              </w:rPr>
            </w:pPr>
            <w:r w:rsidRPr="001C7012">
              <w:rPr>
                <w:rFonts w:ascii="Times New Roman" w:eastAsiaTheme="minorEastAsia" w:hAnsi="Times New Roman"/>
                <w:lang w:val="en-GB"/>
              </w:rPr>
              <w:t>■</w:t>
            </w:r>
            <w:r w:rsidR="002A0E38" w:rsidRPr="001C7012">
              <w:rPr>
                <w:rFonts w:ascii="Times New Roman" w:eastAsiaTheme="minorEastAsia" w:hAnsi="Times New Roman"/>
                <w:lang w:val="en-GB"/>
              </w:rPr>
              <w:t>Problem Based Learning</w:t>
            </w:r>
            <w:r w:rsidR="002A0E38" w:rsidRPr="001C7012">
              <w:rPr>
                <w:rFonts w:ascii="Times New Roman" w:eastAsiaTheme="minorEastAsia" w:hAnsi="Times New Roman"/>
                <w:lang w:val="en-GB"/>
              </w:rPr>
              <w:t>問題導向學習</w:t>
            </w:r>
            <w:r w:rsidR="002A0E38" w:rsidRPr="001C7012">
              <w:rPr>
                <w:rFonts w:ascii="Times New Roman" w:eastAsiaTheme="minorEastAsia" w:hAnsi="Times New Roman"/>
                <w:lang w:val="en-GB"/>
              </w:rPr>
              <w:t>■ Group Discussion</w:t>
            </w:r>
            <w:r w:rsidR="002A0E38" w:rsidRPr="001C7012">
              <w:rPr>
                <w:rFonts w:ascii="Times New Roman" w:eastAsiaTheme="minorEastAsia" w:hAnsi="Times New Roman"/>
                <w:lang w:val="en-GB"/>
              </w:rPr>
              <w:t>分組合</w:t>
            </w:r>
          </w:p>
          <w:p w14:paraId="21AE4C7B" w14:textId="77777777" w:rsidR="000058E3" w:rsidRPr="001C7012" w:rsidRDefault="005B198A" w:rsidP="00DD3FE7">
            <w:pPr>
              <w:tabs>
                <w:tab w:val="num" w:pos="720"/>
              </w:tabs>
              <w:snapToGrid w:val="0"/>
              <w:jc w:val="both"/>
              <w:rPr>
                <w:rFonts w:ascii="Times New Roman" w:eastAsiaTheme="minorEastAsia" w:hAnsi="Times New Roman"/>
                <w:lang w:val="en-GB"/>
              </w:rPr>
            </w:pPr>
            <w:r w:rsidRPr="001C7012">
              <w:rPr>
                <w:rFonts w:ascii="Times New Roman" w:eastAsiaTheme="minorEastAsia" w:hAnsi="Times New Roman"/>
                <w:lang w:val="en-GB"/>
              </w:rPr>
              <w:t>■</w:t>
            </w:r>
            <w:r w:rsidR="002A0E38" w:rsidRPr="001C7012">
              <w:rPr>
                <w:rFonts w:ascii="Times New Roman" w:eastAsiaTheme="minorEastAsia" w:hAnsi="Times New Roman"/>
                <w:lang w:val="en-GB"/>
              </w:rPr>
              <w:t>Designated topics and projects</w:t>
            </w:r>
            <w:r w:rsidR="002A0E38" w:rsidRPr="001C7012">
              <w:rPr>
                <w:rFonts w:ascii="Times New Roman" w:eastAsiaTheme="minorEastAsia" w:hAnsi="Times New Roman"/>
                <w:lang w:val="en-GB"/>
              </w:rPr>
              <w:t>專題學習</w:t>
            </w:r>
            <w:r w:rsidR="002A0E38" w:rsidRPr="001C7012">
              <w:rPr>
                <w:rFonts w:ascii="Times New Roman" w:eastAsiaTheme="minorEastAsia" w:hAnsi="Times New Roman"/>
                <w:lang w:val="en-GB"/>
              </w:rPr>
              <w:t>■</w:t>
            </w:r>
            <w:r w:rsidR="002A0E38" w:rsidRPr="001C7012">
              <w:rPr>
                <w:rFonts w:ascii="Times New Roman" w:eastAsiaTheme="minorEastAsia" w:hAnsi="Times New Roman"/>
                <w:color w:val="333333"/>
                <w:shd w:val="clear" w:color="auto" w:fill="FFFFFF"/>
                <w:lang w:val="en-GB"/>
              </w:rPr>
              <w:t xml:space="preserve">Applied Learning </w:t>
            </w:r>
            <w:r w:rsidR="002A0E38" w:rsidRPr="001C7012">
              <w:rPr>
                <w:rFonts w:ascii="Times New Roman" w:eastAsiaTheme="minorEastAsia" w:hAnsi="Times New Roman"/>
                <w:lang w:val="en-GB"/>
              </w:rPr>
              <w:t>實作學習</w:t>
            </w:r>
          </w:p>
          <w:p w14:paraId="36B8CD25" w14:textId="77777777" w:rsidR="002A0E38" w:rsidRPr="001C7012" w:rsidRDefault="000058E3" w:rsidP="00DD3FE7">
            <w:pPr>
              <w:tabs>
                <w:tab w:val="num" w:pos="720"/>
              </w:tabs>
              <w:snapToGrid w:val="0"/>
              <w:jc w:val="both"/>
              <w:rPr>
                <w:rFonts w:ascii="Times New Roman" w:eastAsiaTheme="minorEastAsia" w:hAnsi="Times New Roman"/>
                <w:lang w:val="en-GB"/>
              </w:rPr>
            </w:pPr>
            <w:r w:rsidRPr="001C7012">
              <w:rPr>
                <w:rFonts w:ascii="Times New Roman" w:eastAsiaTheme="minorEastAsia" w:hAnsi="Times New Roman"/>
                <w:lang w:val="en-GB"/>
              </w:rPr>
              <w:t>■</w:t>
            </w:r>
            <w:r w:rsidR="002A0E38" w:rsidRPr="001C7012">
              <w:rPr>
                <w:rFonts w:ascii="Times New Roman" w:eastAsiaTheme="minorEastAsia" w:hAnsi="Times New Roman"/>
                <w:lang w:val="en-GB"/>
              </w:rPr>
              <w:t xml:space="preserve">Presentations </w:t>
            </w:r>
            <w:r w:rsidR="002A0E38" w:rsidRPr="001C7012">
              <w:rPr>
                <w:rFonts w:ascii="Times New Roman" w:eastAsiaTheme="minorEastAsia" w:hAnsi="Times New Roman"/>
                <w:lang w:val="en-GB"/>
              </w:rPr>
              <w:t>發表學習</w:t>
            </w:r>
            <w:r w:rsidR="002A0E38" w:rsidRPr="001C7012">
              <w:rPr>
                <w:rFonts w:ascii="Times New Roman" w:eastAsiaTheme="minorEastAsia" w:hAnsi="Times New Roman"/>
                <w:lang w:val="en-GB"/>
              </w:rPr>
              <w:sym w:font="Wingdings 2" w:char="F0A3"/>
            </w:r>
            <w:r w:rsidR="002A0E38" w:rsidRPr="001C7012">
              <w:rPr>
                <w:rFonts w:ascii="Times New Roman" w:eastAsiaTheme="minorEastAsia" w:hAnsi="Times New Roman"/>
                <w:lang w:val="en-GB"/>
              </w:rPr>
              <w:t xml:space="preserve">Internships </w:t>
            </w:r>
            <w:r w:rsidR="002A0E38" w:rsidRPr="001C7012">
              <w:rPr>
                <w:rFonts w:ascii="Times New Roman" w:eastAsiaTheme="minorEastAsia" w:hAnsi="Times New Roman"/>
                <w:lang w:val="en-GB"/>
              </w:rPr>
              <w:t>實習</w:t>
            </w:r>
            <w:r w:rsidR="002A0E38" w:rsidRPr="001C7012">
              <w:rPr>
                <w:rFonts w:ascii="Times New Roman" w:eastAsiaTheme="minorEastAsia" w:hAnsi="Times New Roman"/>
                <w:lang w:val="en-GB"/>
              </w:rPr>
              <w:sym w:font="Wingdings 2" w:char="F0A3"/>
            </w:r>
            <w:r w:rsidR="002A0E38" w:rsidRPr="001C7012">
              <w:rPr>
                <w:rFonts w:ascii="Times New Roman" w:eastAsiaTheme="minorEastAsia" w:hAnsi="Times New Roman"/>
                <w:lang w:val="en-GB"/>
              </w:rPr>
              <w:t>Tour and Visits</w:t>
            </w:r>
            <w:r w:rsidR="002A0E38" w:rsidRPr="001C7012">
              <w:rPr>
                <w:rFonts w:ascii="Times New Roman" w:eastAsiaTheme="minorEastAsia" w:hAnsi="Times New Roman"/>
                <w:lang w:val="en-GB"/>
              </w:rPr>
              <w:t>參觀訪問、</w:t>
            </w:r>
          </w:p>
          <w:p w14:paraId="6AA2E2B3" w14:textId="77777777" w:rsidR="002A0E38" w:rsidRPr="001C7012" w:rsidRDefault="002A0E38" w:rsidP="00E35D15">
            <w:pPr>
              <w:tabs>
                <w:tab w:val="num" w:pos="720"/>
              </w:tabs>
              <w:snapToGrid w:val="0"/>
              <w:jc w:val="both"/>
              <w:rPr>
                <w:rFonts w:ascii="Times New Roman" w:eastAsiaTheme="minorEastAsia" w:hAnsi="Times New Roman"/>
                <w:lang w:val="en-GB"/>
              </w:rPr>
            </w:pPr>
            <w:r w:rsidRPr="001C7012">
              <w:rPr>
                <w:rFonts w:ascii="Times New Roman" w:eastAsiaTheme="minorEastAsia" w:hAnsi="Times New Roman"/>
                <w:lang w:val="en-GB"/>
              </w:rPr>
              <w:t>■Others</w:t>
            </w:r>
            <w:r w:rsidRPr="001C7012">
              <w:rPr>
                <w:rFonts w:ascii="Times New Roman" w:eastAsiaTheme="minorEastAsia" w:hAnsi="Times New Roman"/>
                <w:lang w:val="en-GB"/>
              </w:rPr>
              <w:t>其它</w:t>
            </w:r>
          </w:p>
        </w:tc>
      </w:tr>
      <w:tr w:rsidR="002A0E38" w:rsidRPr="001C7012" w14:paraId="3113386B" w14:textId="77777777" w:rsidTr="003B559B">
        <w:trPr>
          <w:trHeight w:val="600"/>
        </w:trPr>
        <w:tc>
          <w:tcPr>
            <w:tcW w:w="1810" w:type="dxa"/>
            <w:vMerge w:val="restart"/>
            <w:shd w:val="clear" w:color="auto" w:fill="auto"/>
            <w:vAlign w:val="center"/>
          </w:tcPr>
          <w:p w14:paraId="77C2A2F3" w14:textId="77777777" w:rsidR="002A0E38" w:rsidRPr="001C7012" w:rsidRDefault="002A0E38" w:rsidP="00455DB9">
            <w:pPr>
              <w:spacing w:line="360" w:lineRule="exact"/>
              <w:jc w:val="center"/>
              <w:rPr>
                <w:rFonts w:ascii="Times New Roman" w:eastAsiaTheme="minorEastAsia" w:hAnsi="Times New Roman"/>
                <w:lang w:val="en-GB"/>
              </w:rPr>
            </w:pPr>
            <w:r w:rsidRPr="001C7012">
              <w:rPr>
                <w:rFonts w:ascii="Times New Roman" w:eastAsiaTheme="minorEastAsia" w:hAnsi="Times New Roman"/>
                <w:lang w:val="en-GB"/>
              </w:rPr>
              <w:t>G.</w:t>
            </w:r>
          </w:p>
          <w:p w14:paraId="00F24EF9" w14:textId="77777777" w:rsidR="002A0E38" w:rsidRPr="001C7012" w:rsidRDefault="002A0E38" w:rsidP="00455DB9">
            <w:pPr>
              <w:spacing w:line="360" w:lineRule="exact"/>
              <w:jc w:val="center"/>
              <w:rPr>
                <w:rFonts w:ascii="Times New Roman" w:eastAsiaTheme="minorEastAsia" w:hAnsi="Times New Roman"/>
                <w:lang w:val="en-GB"/>
              </w:rPr>
            </w:pPr>
            <w:r w:rsidRPr="001C7012">
              <w:rPr>
                <w:rFonts w:ascii="Times New Roman" w:eastAsiaTheme="minorEastAsia" w:hAnsi="Times New Roman"/>
                <w:lang w:val="en-GB"/>
              </w:rPr>
              <w:t>Assessment</w:t>
            </w:r>
          </w:p>
          <w:p w14:paraId="6ACC6253"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教學評量</w:t>
            </w:r>
          </w:p>
        </w:tc>
        <w:tc>
          <w:tcPr>
            <w:tcW w:w="1418" w:type="dxa"/>
            <w:gridSpan w:val="4"/>
            <w:tcBorders>
              <w:bottom w:val="single" w:sz="4" w:space="0" w:color="auto"/>
            </w:tcBorders>
            <w:shd w:val="clear" w:color="auto" w:fill="auto"/>
            <w:vAlign w:val="center"/>
          </w:tcPr>
          <w:p w14:paraId="3DE4E903"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Grading </w:t>
            </w:r>
          </w:p>
          <w:p w14:paraId="11CBFBD3"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成績項目</w:t>
            </w:r>
          </w:p>
        </w:tc>
        <w:tc>
          <w:tcPr>
            <w:tcW w:w="850" w:type="dxa"/>
            <w:tcBorders>
              <w:bottom w:val="single" w:sz="4" w:space="0" w:color="auto"/>
            </w:tcBorders>
            <w:shd w:val="clear" w:color="auto" w:fill="auto"/>
            <w:vAlign w:val="center"/>
          </w:tcPr>
          <w:p w14:paraId="5988780F"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Marks</w:t>
            </w:r>
          </w:p>
          <w:p w14:paraId="6372D04F"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配分</w:t>
            </w:r>
          </w:p>
        </w:tc>
        <w:tc>
          <w:tcPr>
            <w:tcW w:w="1876" w:type="dxa"/>
            <w:gridSpan w:val="4"/>
            <w:tcBorders>
              <w:bottom w:val="single" w:sz="4" w:space="0" w:color="auto"/>
            </w:tcBorders>
            <w:shd w:val="clear" w:color="auto" w:fill="auto"/>
            <w:vAlign w:val="center"/>
          </w:tcPr>
          <w:p w14:paraId="46AE4003"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Scoring Method</w:t>
            </w:r>
          </w:p>
          <w:p w14:paraId="25DAA0B6"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評量方式</w:t>
            </w:r>
          </w:p>
        </w:tc>
        <w:tc>
          <w:tcPr>
            <w:tcW w:w="1276" w:type="dxa"/>
            <w:gridSpan w:val="3"/>
            <w:tcBorders>
              <w:bottom w:val="single" w:sz="4" w:space="0" w:color="auto"/>
            </w:tcBorders>
            <w:shd w:val="clear" w:color="auto" w:fill="auto"/>
            <w:vAlign w:val="center"/>
          </w:tcPr>
          <w:p w14:paraId="4F5435FD"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Precise Marking</w:t>
            </w:r>
          </w:p>
          <w:p w14:paraId="6CA81CE0"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細項配分</w:t>
            </w:r>
          </w:p>
        </w:tc>
        <w:tc>
          <w:tcPr>
            <w:tcW w:w="3118" w:type="dxa"/>
            <w:gridSpan w:val="6"/>
            <w:tcBorders>
              <w:bottom w:val="single" w:sz="4" w:space="0" w:color="auto"/>
            </w:tcBorders>
            <w:shd w:val="clear" w:color="auto" w:fill="auto"/>
            <w:vAlign w:val="center"/>
          </w:tcPr>
          <w:p w14:paraId="0868A1C8" w14:textId="77777777" w:rsidR="002A0E38" w:rsidRPr="001C7012" w:rsidRDefault="002A0E38" w:rsidP="00455DB9">
            <w:pPr>
              <w:snapToGrid w:val="0"/>
              <w:jc w:val="center"/>
              <w:rPr>
                <w:rFonts w:ascii="Times New Roman" w:eastAsiaTheme="minorEastAsia" w:hAnsi="Times New Roman"/>
                <w:lang w:val="en-GB"/>
              </w:rPr>
            </w:pPr>
            <w:r w:rsidRPr="001C7012">
              <w:rPr>
                <w:rFonts w:ascii="Times New Roman" w:eastAsiaTheme="minorEastAsia" w:hAnsi="Times New Roman"/>
                <w:lang w:val="en-GB"/>
              </w:rPr>
              <w:t>Explanation</w:t>
            </w:r>
            <w:r w:rsidRPr="001C7012">
              <w:rPr>
                <w:rFonts w:ascii="Times New Roman" w:eastAsiaTheme="minorEastAsia" w:hAnsi="Times New Roman"/>
                <w:lang w:val="en-GB"/>
              </w:rPr>
              <w:t>說明</w:t>
            </w:r>
          </w:p>
        </w:tc>
      </w:tr>
      <w:tr w:rsidR="002A0E38" w:rsidRPr="001C7012" w14:paraId="48028B43" w14:textId="77777777" w:rsidTr="003B559B">
        <w:trPr>
          <w:trHeight w:val="600"/>
        </w:trPr>
        <w:tc>
          <w:tcPr>
            <w:tcW w:w="1810" w:type="dxa"/>
            <w:vMerge/>
            <w:shd w:val="clear" w:color="auto" w:fill="auto"/>
            <w:vAlign w:val="center"/>
          </w:tcPr>
          <w:p w14:paraId="496834A4" w14:textId="77777777" w:rsidR="002A0E38" w:rsidRPr="001C7012" w:rsidRDefault="002A0E38" w:rsidP="00455DB9">
            <w:pPr>
              <w:snapToGrid w:val="0"/>
              <w:jc w:val="center"/>
              <w:rPr>
                <w:rFonts w:ascii="Times New Roman" w:eastAsiaTheme="minorEastAsia" w:hAnsi="Times New Roman"/>
                <w:lang w:val="en-GB"/>
              </w:rPr>
            </w:pPr>
          </w:p>
        </w:tc>
        <w:tc>
          <w:tcPr>
            <w:tcW w:w="1418" w:type="dxa"/>
            <w:gridSpan w:val="4"/>
            <w:vMerge w:val="restart"/>
            <w:shd w:val="clear" w:color="auto" w:fill="auto"/>
            <w:vAlign w:val="center"/>
          </w:tcPr>
          <w:p w14:paraId="3DB85444" w14:textId="77777777" w:rsidR="002A0E38" w:rsidRPr="001C7012" w:rsidRDefault="0042545A" w:rsidP="00455DB9">
            <w:pPr>
              <w:snapToGrid w:val="0"/>
              <w:jc w:val="center"/>
              <w:rPr>
                <w:rFonts w:ascii="Times New Roman" w:eastAsiaTheme="minorEastAsia" w:hAnsi="Times New Roman"/>
              </w:rPr>
            </w:pPr>
            <w:r w:rsidRPr="001C7012">
              <w:rPr>
                <w:rFonts w:ascii="Times New Roman" w:eastAsiaTheme="minorEastAsia" w:hAnsi="Times New Roman"/>
              </w:rPr>
              <w:t>平時成績</w:t>
            </w:r>
          </w:p>
          <w:p w14:paraId="638582A0" w14:textId="77777777" w:rsidR="006C6E74" w:rsidRPr="001C7012" w:rsidRDefault="006C6E74" w:rsidP="00455DB9">
            <w:pPr>
              <w:snapToGrid w:val="0"/>
              <w:jc w:val="center"/>
              <w:rPr>
                <w:rFonts w:ascii="Times New Roman" w:eastAsiaTheme="minorEastAsia" w:hAnsi="Times New Roman"/>
              </w:rPr>
            </w:pPr>
            <w:r w:rsidRPr="001C7012">
              <w:rPr>
                <w:rFonts w:ascii="Times New Roman" w:eastAsiaTheme="minorEastAsia" w:hAnsi="Times New Roman"/>
              </w:rPr>
              <w:t>Performance</w:t>
            </w:r>
          </w:p>
        </w:tc>
        <w:tc>
          <w:tcPr>
            <w:tcW w:w="850" w:type="dxa"/>
            <w:vMerge w:val="restart"/>
            <w:shd w:val="clear" w:color="auto" w:fill="auto"/>
            <w:vAlign w:val="center"/>
          </w:tcPr>
          <w:p w14:paraId="13F130BC" w14:textId="7F7A924F" w:rsidR="002A0E38" w:rsidRPr="001C7012" w:rsidRDefault="00487D20" w:rsidP="00455DB9">
            <w:pPr>
              <w:snapToGrid w:val="0"/>
              <w:jc w:val="center"/>
              <w:rPr>
                <w:rFonts w:ascii="Times New Roman" w:eastAsiaTheme="minorEastAsia" w:hAnsi="Times New Roman"/>
                <w:lang w:val="en-GB"/>
              </w:rPr>
            </w:pPr>
            <w:r w:rsidRPr="001C7012">
              <w:rPr>
                <w:rFonts w:ascii="Times New Roman" w:eastAsiaTheme="minorEastAsia" w:hAnsi="Times New Roman"/>
              </w:rPr>
              <w:t>4</w:t>
            </w:r>
            <w:r w:rsidR="002D43B0">
              <w:rPr>
                <w:rFonts w:ascii="Times New Roman" w:eastAsiaTheme="minorEastAsia" w:hAnsi="Times New Roman"/>
              </w:rPr>
              <w:t>0</w:t>
            </w:r>
            <w:r w:rsidR="002A0E38" w:rsidRPr="001C7012">
              <w:rPr>
                <w:rFonts w:ascii="Times New Roman" w:eastAsiaTheme="minorEastAsia" w:hAnsi="Times New Roman"/>
                <w:lang w:val="en-GB"/>
              </w:rPr>
              <w:t>%</w:t>
            </w:r>
          </w:p>
        </w:tc>
        <w:tc>
          <w:tcPr>
            <w:tcW w:w="1876" w:type="dxa"/>
            <w:gridSpan w:val="4"/>
            <w:tcBorders>
              <w:bottom w:val="single" w:sz="4" w:space="0" w:color="auto"/>
            </w:tcBorders>
            <w:shd w:val="clear" w:color="auto" w:fill="auto"/>
            <w:vAlign w:val="center"/>
          </w:tcPr>
          <w:p w14:paraId="26E75266" w14:textId="77777777" w:rsidR="0002578F" w:rsidRPr="001C7012" w:rsidRDefault="0042545A" w:rsidP="006D0CFE">
            <w:pPr>
              <w:snapToGrid w:val="0"/>
              <w:jc w:val="center"/>
              <w:rPr>
                <w:rFonts w:ascii="Times New Roman" w:eastAsiaTheme="minorEastAsia" w:hAnsi="Times New Roman"/>
                <w:lang w:val="en-GB"/>
              </w:rPr>
            </w:pPr>
            <w:r w:rsidRPr="001C7012">
              <w:rPr>
                <w:rFonts w:ascii="Times New Roman" w:eastAsiaTheme="minorEastAsia" w:hAnsi="Times New Roman"/>
                <w:lang w:val="en-GB"/>
              </w:rPr>
              <w:t>出席</w:t>
            </w:r>
          </w:p>
          <w:p w14:paraId="1350CC14" w14:textId="77777777" w:rsidR="0042545A" w:rsidRPr="001C7012" w:rsidRDefault="0042545A" w:rsidP="006D0CFE">
            <w:pPr>
              <w:snapToGrid w:val="0"/>
              <w:jc w:val="center"/>
              <w:rPr>
                <w:rFonts w:ascii="Times New Roman" w:eastAsiaTheme="minorEastAsia" w:hAnsi="Times New Roman"/>
              </w:rPr>
            </w:pPr>
            <w:r w:rsidRPr="001C7012">
              <w:rPr>
                <w:rFonts w:ascii="Times New Roman" w:eastAsiaTheme="minorEastAsia" w:hAnsi="Times New Roman"/>
              </w:rPr>
              <w:t>Attendance</w:t>
            </w:r>
          </w:p>
        </w:tc>
        <w:tc>
          <w:tcPr>
            <w:tcW w:w="1276" w:type="dxa"/>
            <w:gridSpan w:val="3"/>
            <w:tcBorders>
              <w:bottom w:val="single" w:sz="4" w:space="0" w:color="auto"/>
            </w:tcBorders>
            <w:shd w:val="clear" w:color="auto" w:fill="auto"/>
            <w:vAlign w:val="center"/>
          </w:tcPr>
          <w:p w14:paraId="1DB1D783" w14:textId="7E11086C" w:rsidR="002A0E38" w:rsidRPr="001C7012" w:rsidRDefault="00A2079E" w:rsidP="00DC12CB">
            <w:pPr>
              <w:snapToGrid w:val="0"/>
              <w:jc w:val="center"/>
              <w:rPr>
                <w:rFonts w:ascii="Times New Roman" w:eastAsiaTheme="minorEastAsia" w:hAnsi="Times New Roman"/>
                <w:lang w:val="en-GB"/>
              </w:rPr>
            </w:pPr>
            <w:r>
              <w:rPr>
                <w:rFonts w:ascii="Times New Roman" w:eastAsiaTheme="minorEastAsia" w:hAnsi="Times New Roman"/>
              </w:rPr>
              <w:t>5</w:t>
            </w:r>
            <w:r w:rsidR="002A0E38" w:rsidRPr="001C7012">
              <w:rPr>
                <w:rFonts w:ascii="Times New Roman" w:eastAsiaTheme="minorEastAsia" w:hAnsi="Times New Roman"/>
                <w:lang w:val="en-GB"/>
              </w:rPr>
              <w:t>%</w:t>
            </w:r>
          </w:p>
        </w:tc>
        <w:tc>
          <w:tcPr>
            <w:tcW w:w="3118" w:type="dxa"/>
            <w:gridSpan w:val="6"/>
            <w:tcBorders>
              <w:bottom w:val="single" w:sz="4" w:space="0" w:color="auto"/>
            </w:tcBorders>
            <w:shd w:val="clear" w:color="auto" w:fill="auto"/>
            <w:vAlign w:val="center"/>
          </w:tcPr>
          <w:p w14:paraId="4AA57190" w14:textId="77777777" w:rsidR="00B50E67" w:rsidRPr="001C7012" w:rsidRDefault="0042545A" w:rsidP="006D0CFE">
            <w:pPr>
              <w:snapToGrid w:val="0"/>
              <w:rPr>
                <w:rFonts w:ascii="Times New Roman" w:eastAsiaTheme="minorEastAsia" w:hAnsi="Times New Roman"/>
                <w:lang w:val="en-GB"/>
              </w:rPr>
            </w:pPr>
            <w:r w:rsidRPr="001C7012">
              <w:rPr>
                <w:rFonts w:ascii="Times New Roman" w:eastAsiaTheme="minorEastAsia" w:hAnsi="Times New Roman"/>
                <w:lang w:val="en-GB"/>
              </w:rPr>
              <w:t>無故缺席逾學期上課次數三分之一者，成績一率不及格</w:t>
            </w:r>
          </w:p>
        </w:tc>
      </w:tr>
      <w:tr w:rsidR="0042545A" w:rsidRPr="001C7012" w14:paraId="55B7F5DA" w14:textId="77777777" w:rsidTr="003B559B">
        <w:trPr>
          <w:trHeight w:val="600"/>
        </w:trPr>
        <w:tc>
          <w:tcPr>
            <w:tcW w:w="1810" w:type="dxa"/>
            <w:vMerge/>
            <w:shd w:val="clear" w:color="auto" w:fill="auto"/>
            <w:vAlign w:val="center"/>
          </w:tcPr>
          <w:p w14:paraId="24A55D09"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vMerge/>
            <w:tcBorders>
              <w:bottom w:val="single" w:sz="4" w:space="0" w:color="auto"/>
            </w:tcBorders>
            <w:shd w:val="clear" w:color="auto" w:fill="auto"/>
            <w:vAlign w:val="center"/>
          </w:tcPr>
          <w:p w14:paraId="76EEF7FC" w14:textId="77777777" w:rsidR="0042545A" w:rsidRPr="001C7012" w:rsidRDefault="0042545A" w:rsidP="0042545A">
            <w:pPr>
              <w:snapToGrid w:val="0"/>
              <w:jc w:val="center"/>
              <w:rPr>
                <w:rFonts w:ascii="Times New Roman" w:eastAsiaTheme="minorEastAsia" w:hAnsi="Times New Roman"/>
                <w:lang w:val="en-GB"/>
              </w:rPr>
            </w:pPr>
          </w:p>
        </w:tc>
        <w:tc>
          <w:tcPr>
            <w:tcW w:w="850" w:type="dxa"/>
            <w:vMerge/>
            <w:tcBorders>
              <w:bottom w:val="single" w:sz="4" w:space="0" w:color="auto"/>
            </w:tcBorders>
            <w:shd w:val="clear" w:color="auto" w:fill="auto"/>
            <w:vAlign w:val="center"/>
          </w:tcPr>
          <w:p w14:paraId="48AC76F5" w14:textId="77777777" w:rsidR="0042545A" w:rsidRPr="001C7012" w:rsidRDefault="0042545A" w:rsidP="0042545A">
            <w:pPr>
              <w:snapToGrid w:val="0"/>
              <w:jc w:val="center"/>
              <w:rPr>
                <w:rFonts w:ascii="Times New Roman" w:eastAsiaTheme="minorEastAsia" w:hAnsi="Times New Roman"/>
                <w:lang w:val="en-GB"/>
              </w:rPr>
            </w:pPr>
          </w:p>
        </w:tc>
        <w:tc>
          <w:tcPr>
            <w:tcW w:w="1876" w:type="dxa"/>
            <w:gridSpan w:val="4"/>
            <w:tcBorders>
              <w:bottom w:val="single" w:sz="4" w:space="0" w:color="auto"/>
            </w:tcBorders>
            <w:shd w:val="clear" w:color="auto" w:fill="auto"/>
            <w:vAlign w:val="center"/>
          </w:tcPr>
          <w:p w14:paraId="73903F27" w14:textId="77777777" w:rsidR="0042545A" w:rsidRPr="001C7012" w:rsidRDefault="008C0232" w:rsidP="008C0232">
            <w:pPr>
              <w:snapToGrid w:val="0"/>
              <w:jc w:val="center"/>
              <w:rPr>
                <w:rFonts w:ascii="Times New Roman" w:eastAsiaTheme="minorEastAsia" w:hAnsi="Times New Roman"/>
              </w:rPr>
            </w:pPr>
            <w:r w:rsidRPr="001C7012">
              <w:rPr>
                <w:rFonts w:ascii="Times New Roman" w:eastAsiaTheme="minorEastAsia" w:hAnsi="Times New Roman"/>
              </w:rPr>
              <w:t>小組討論</w:t>
            </w:r>
          </w:p>
          <w:p w14:paraId="437FACDE" w14:textId="3D31639E" w:rsidR="008C0232" w:rsidRPr="001C7012" w:rsidRDefault="008C0232" w:rsidP="008C0232">
            <w:pPr>
              <w:snapToGrid w:val="0"/>
              <w:jc w:val="center"/>
              <w:rPr>
                <w:rFonts w:ascii="Times New Roman" w:eastAsiaTheme="minorEastAsia" w:hAnsi="Times New Roman"/>
              </w:rPr>
            </w:pPr>
            <w:r w:rsidRPr="001C7012">
              <w:rPr>
                <w:rFonts w:ascii="Times New Roman" w:eastAsiaTheme="minorEastAsia" w:hAnsi="Times New Roman"/>
              </w:rPr>
              <w:t>Group Discussion</w:t>
            </w:r>
          </w:p>
        </w:tc>
        <w:tc>
          <w:tcPr>
            <w:tcW w:w="1276" w:type="dxa"/>
            <w:gridSpan w:val="3"/>
            <w:tcBorders>
              <w:bottom w:val="single" w:sz="4" w:space="0" w:color="auto"/>
            </w:tcBorders>
            <w:shd w:val="clear" w:color="auto" w:fill="auto"/>
            <w:vAlign w:val="center"/>
          </w:tcPr>
          <w:p w14:paraId="14178A28" w14:textId="56BD4DE7" w:rsidR="0042545A" w:rsidRPr="001C7012" w:rsidRDefault="002D43B0" w:rsidP="0042545A">
            <w:pPr>
              <w:snapToGrid w:val="0"/>
              <w:jc w:val="center"/>
              <w:rPr>
                <w:rFonts w:ascii="Times New Roman" w:eastAsiaTheme="minorEastAsia" w:hAnsi="Times New Roman"/>
                <w:lang w:val="en-GB"/>
              </w:rPr>
            </w:pPr>
            <w:r>
              <w:rPr>
                <w:rFonts w:ascii="Times New Roman" w:eastAsiaTheme="minorEastAsia" w:hAnsi="Times New Roman"/>
              </w:rPr>
              <w:t>35</w:t>
            </w:r>
            <w:r w:rsidR="0042545A" w:rsidRPr="001C7012">
              <w:rPr>
                <w:rFonts w:ascii="Times New Roman" w:eastAsiaTheme="minorEastAsia" w:hAnsi="Times New Roman"/>
                <w:lang w:val="en-GB"/>
              </w:rPr>
              <w:t>%</w:t>
            </w:r>
          </w:p>
        </w:tc>
        <w:tc>
          <w:tcPr>
            <w:tcW w:w="3118" w:type="dxa"/>
            <w:gridSpan w:val="6"/>
            <w:tcBorders>
              <w:bottom w:val="single" w:sz="4" w:space="0" w:color="auto"/>
            </w:tcBorders>
            <w:shd w:val="clear" w:color="auto" w:fill="auto"/>
            <w:vAlign w:val="center"/>
          </w:tcPr>
          <w:p w14:paraId="661BDB46" w14:textId="7897002E" w:rsidR="0042545A" w:rsidRPr="001C7012" w:rsidRDefault="00487D20"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每週小組討論與</w:t>
            </w:r>
            <w:r w:rsidR="000B51F2">
              <w:rPr>
                <w:rFonts w:ascii="Times New Roman" w:eastAsiaTheme="minorEastAsia" w:hAnsi="Times New Roman" w:hint="eastAsia"/>
                <w:lang w:val="en-GB"/>
              </w:rPr>
              <w:t>任務</w:t>
            </w:r>
            <w:r w:rsidRPr="001C7012">
              <w:rPr>
                <w:rFonts w:ascii="Times New Roman" w:eastAsiaTheme="minorEastAsia" w:hAnsi="Times New Roman" w:hint="eastAsia"/>
                <w:lang w:val="en-GB"/>
              </w:rPr>
              <w:t>發</w:t>
            </w:r>
            <w:r w:rsidRPr="001C7012">
              <w:rPr>
                <w:rFonts w:ascii="Times New Roman" w:eastAsiaTheme="minorEastAsia" w:hAnsi="Times New Roman"/>
                <w:lang w:val="en-GB"/>
              </w:rPr>
              <w:t>表</w:t>
            </w:r>
            <w:r w:rsidR="000B51F2">
              <w:rPr>
                <w:rFonts w:ascii="Times New Roman" w:eastAsiaTheme="minorEastAsia" w:hAnsi="Times New Roman" w:hint="eastAsia"/>
                <w:lang w:val="en-GB"/>
              </w:rPr>
              <w:t>（</w:t>
            </w:r>
            <w:r w:rsidR="000B51F2">
              <w:rPr>
                <w:rFonts w:ascii="Times New Roman" w:eastAsiaTheme="minorEastAsia" w:hAnsi="Times New Roman"/>
              </w:rPr>
              <w:t>Worksheets</w:t>
            </w:r>
            <w:r w:rsidR="000B51F2">
              <w:rPr>
                <w:rFonts w:ascii="Times New Roman" w:eastAsiaTheme="minorEastAsia" w:hAnsi="Times New Roman" w:hint="eastAsia"/>
                <w:lang w:val="en-GB"/>
              </w:rPr>
              <w:t>）</w:t>
            </w:r>
          </w:p>
        </w:tc>
      </w:tr>
      <w:tr w:rsidR="0042545A" w:rsidRPr="001C7012" w14:paraId="51EFDF40" w14:textId="77777777" w:rsidTr="003B559B">
        <w:trPr>
          <w:trHeight w:val="832"/>
        </w:trPr>
        <w:tc>
          <w:tcPr>
            <w:tcW w:w="1810" w:type="dxa"/>
            <w:vMerge/>
            <w:shd w:val="clear" w:color="auto" w:fill="auto"/>
            <w:vAlign w:val="center"/>
          </w:tcPr>
          <w:p w14:paraId="0D5F9BD8"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shd w:val="clear" w:color="auto" w:fill="auto"/>
            <w:vAlign w:val="center"/>
          </w:tcPr>
          <w:p w14:paraId="27EA534F" w14:textId="77777777" w:rsidR="0042545A" w:rsidRPr="001C7012" w:rsidRDefault="0042545A"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報告成績</w:t>
            </w:r>
          </w:p>
          <w:p w14:paraId="638ACD1F" w14:textId="77777777" w:rsidR="006C6E74" w:rsidRPr="001C7012" w:rsidRDefault="006C6E74"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Group Report</w:t>
            </w:r>
          </w:p>
        </w:tc>
        <w:tc>
          <w:tcPr>
            <w:tcW w:w="850" w:type="dxa"/>
            <w:shd w:val="clear" w:color="auto" w:fill="auto"/>
            <w:vAlign w:val="center"/>
          </w:tcPr>
          <w:p w14:paraId="5EEC0CC8" w14:textId="61FE2A5E" w:rsidR="0042545A" w:rsidRPr="001C7012" w:rsidRDefault="0041575B" w:rsidP="0042545A">
            <w:pPr>
              <w:snapToGrid w:val="0"/>
              <w:jc w:val="center"/>
              <w:rPr>
                <w:rFonts w:ascii="Times New Roman" w:eastAsiaTheme="minorEastAsia" w:hAnsi="Times New Roman"/>
                <w:lang w:val="en-GB"/>
              </w:rPr>
            </w:pPr>
            <w:r>
              <w:rPr>
                <w:rFonts w:ascii="Times New Roman" w:eastAsiaTheme="minorEastAsia" w:hAnsi="Times New Roman"/>
              </w:rPr>
              <w:t>3</w:t>
            </w:r>
            <w:r w:rsidR="0042545A" w:rsidRPr="001C7012">
              <w:rPr>
                <w:rFonts w:ascii="Times New Roman" w:eastAsiaTheme="minorEastAsia" w:hAnsi="Times New Roman"/>
                <w:lang w:val="en-GB"/>
              </w:rPr>
              <w:t>0%</w:t>
            </w:r>
          </w:p>
        </w:tc>
        <w:tc>
          <w:tcPr>
            <w:tcW w:w="1876" w:type="dxa"/>
            <w:gridSpan w:val="4"/>
            <w:shd w:val="clear" w:color="auto" w:fill="auto"/>
            <w:vAlign w:val="center"/>
          </w:tcPr>
          <w:p w14:paraId="20B32B6D" w14:textId="5F529891" w:rsidR="0042545A" w:rsidRPr="001C7012" w:rsidRDefault="001C7012" w:rsidP="0042545A">
            <w:pPr>
              <w:snapToGrid w:val="0"/>
              <w:jc w:val="center"/>
              <w:rPr>
                <w:rFonts w:ascii="Times New Roman" w:eastAsiaTheme="minorEastAsia" w:hAnsi="Times New Roman"/>
                <w:lang w:val="en-GB"/>
              </w:rPr>
            </w:pPr>
            <w:r>
              <w:rPr>
                <w:rFonts w:ascii="Times New Roman" w:eastAsiaTheme="minorEastAsia" w:hAnsi="Times New Roman" w:hint="eastAsia"/>
              </w:rPr>
              <w:t>期中考</w:t>
            </w:r>
            <w:r w:rsidR="0042545A" w:rsidRPr="001C7012">
              <w:rPr>
                <w:rFonts w:ascii="Times New Roman" w:eastAsiaTheme="minorEastAsia" w:hAnsi="Times New Roman"/>
                <w:lang w:val="en-GB"/>
              </w:rPr>
              <w:t>小組報告</w:t>
            </w:r>
          </w:p>
          <w:p w14:paraId="1495B51D" w14:textId="77777777" w:rsidR="00907CA5" w:rsidRPr="001C7012" w:rsidRDefault="00907CA5" w:rsidP="0042545A">
            <w:pPr>
              <w:snapToGrid w:val="0"/>
              <w:jc w:val="center"/>
              <w:rPr>
                <w:rFonts w:ascii="Times New Roman" w:eastAsiaTheme="minorEastAsia" w:hAnsi="Times New Roman"/>
              </w:rPr>
            </w:pPr>
            <w:r w:rsidRPr="001C7012">
              <w:rPr>
                <w:rFonts w:ascii="Times New Roman" w:eastAsiaTheme="minorEastAsia" w:hAnsi="Times New Roman"/>
              </w:rPr>
              <w:t>Group Report</w:t>
            </w:r>
          </w:p>
        </w:tc>
        <w:tc>
          <w:tcPr>
            <w:tcW w:w="1276" w:type="dxa"/>
            <w:gridSpan w:val="3"/>
            <w:shd w:val="clear" w:color="auto" w:fill="auto"/>
            <w:vAlign w:val="center"/>
          </w:tcPr>
          <w:p w14:paraId="4E51DC12" w14:textId="628D1FF9" w:rsidR="0042545A" w:rsidRPr="001C7012" w:rsidRDefault="0041575B" w:rsidP="0042545A">
            <w:pPr>
              <w:snapToGrid w:val="0"/>
              <w:jc w:val="center"/>
              <w:rPr>
                <w:rFonts w:ascii="Times New Roman" w:eastAsiaTheme="minorEastAsia" w:hAnsi="Times New Roman"/>
                <w:lang w:val="en-GB"/>
              </w:rPr>
            </w:pPr>
            <w:r>
              <w:rPr>
                <w:rFonts w:ascii="Times New Roman" w:eastAsiaTheme="minorEastAsia" w:hAnsi="Times New Roman"/>
              </w:rPr>
              <w:t>3</w:t>
            </w:r>
            <w:r w:rsidR="0042545A" w:rsidRPr="001C7012">
              <w:rPr>
                <w:rFonts w:ascii="Times New Roman" w:eastAsiaTheme="minorEastAsia" w:hAnsi="Times New Roman"/>
                <w:lang w:val="en-GB"/>
              </w:rPr>
              <w:t>0%</w:t>
            </w:r>
          </w:p>
        </w:tc>
        <w:tc>
          <w:tcPr>
            <w:tcW w:w="3118" w:type="dxa"/>
            <w:gridSpan w:val="6"/>
            <w:shd w:val="clear" w:color="auto" w:fill="auto"/>
            <w:vAlign w:val="center"/>
          </w:tcPr>
          <w:p w14:paraId="357483C5" w14:textId="77777777" w:rsidR="0042545A" w:rsidRPr="001C7012" w:rsidRDefault="0042545A" w:rsidP="0042545A">
            <w:pPr>
              <w:snapToGrid w:val="0"/>
              <w:jc w:val="both"/>
              <w:rPr>
                <w:rFonts w:ascii="Times New Roman" w:eastAsiaTheme="minorEastAsia" w:hAnsi="Times New Roman"/>
              </w:rPr>
            </w:pPr>
            <w:r w:rsidRPr="001C7012">
              <w:rPr>
                <w:rFonts w:ascii="Times New Roman" w:eastAsiaTheme="minorEastAsia" w:hAnsi="Times New Roman"/>
                <w:lang w:val="en-GB"/>
              </w:rPr>
              <w:t>按分組</w:t>
            </w:r>
            <w:r w:rsidR="006C6E74" w:rsidRPr="001C7012">
              <w:rPr>
                <w:rFonts w:ascii="Times New Roman" w:eastAsiaTheme="minorEastAsia" w:hAnsi="Times New Roman"/>
                <w:lang w:val="en-GB"/>
              </w:rPr>
              <w:t>運動項目，</w:t>
            </w:r>
            <w:r w:rsidR="006C6E74" w:rsidRPr="001C7012">
              <w:rPr>
                <w:rFonts w:ascii="Times New Roman" w:eastAsiaTheme="minorEastAsia" w:hAnsi="Times New Roman"/>
              </w:rPr>
              <w:t>介紹</w:t>
            </w:r>
            <w:r w:rsidR="003E1058" w:rsidRPr="001C7012">
              <w:rPr>
                <w:rFonts w:ascii="Times New Roman" w:eastAsiaTheme="minorEastAsia" w:hAnsi="Times New Roman"/>
              </w:rPr>
              <w:t>英文</w:t>
            </w:r>
            <w:r w:rsidR="006C6E74" w:rsidRPr="001C7012">
              <w:rPr>
                <w:rFonts w:ascii="Times New Roman" w:eastAsiaTheme="minorEastAsia" w:hAnsi="Times New Roman"/>
              </w:rPr>
              <w:t>相關賽事頻道</w:t>
            </w:r>
            <w:r w:rsidR="003E1058" w:rsidRPr="001C7012">
              <w:rPr>
                <w:rFonts w:ascii="Times New Roman" w:eastAsiaTheme="minorEastAsia" w:hAnsi="Times New Roman"/>
              </w:rPr>
              <w:t>、賽事專題介紹</w:t>
            </w:r>
          </w:p>
        </w:tc>
      </w:tr>
      <w:tr w:rsidR="00B96BE3" w:rsidRPr="001C7012" w14:paraId="6EC4766C" w14:textId="77777777" w:rsidTr="003B559B">
        <w:trPr>
          <w:trHeight w:val="606"/>
        </w:trPr>
        <w:tc>
          <w:tcPr>
            <w:tcW w:w="1810" w:type="dxa"/>
            <w:vMerge/>
            <w:shd w:val="clear" w:color="auto" w:fill="auto"/>
            <w:vAlign w:val="center"/>
          </w:tcPr>
          <w:p w14:paraId="7A548D69" w14:textId="77777777" w:rsidR="00B96BE3" w:rsidRPr="001C7012" w:rsidRDefault="00B96BE3" w:rsidP="0042545A">
            <w:pPr>
              <w:snapToGrid w:val="0"/>
              <w:jc w:val="center"/>
              <w:rPr>
                <w:rFonts w:ascii="Times New Roman" w:eastAsiaTheme="minorEastAsia" w:hAnsi="Times New Roman"/>
                <w:lang w:val="en-GB"/>
              </w:rPr>
            </w:pPr>
          </w:p>
        </w:tc>
        <w:tc>
          <w:tcPr>
            <w:tcW w:w="1418" w:type="dxa"/>
            <w:gridSpan w:val="4"/>
            <w:vMerge w:val="restart"/>
            <w:shd w:val="clear" w:color="auto" w:fill="auto"/>
            <w:vAlign w:val="center"/>
          </w:tcPr>
          <w:p w14:paraId="18C1FC51" w14:textId="77777777" w:rsidR="00B96BE3" w:rsidRPr="001C7012" w:rsidRDefault="00B96BE3"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期末成績</w:t>
            </w:r>
          </w:p>
          <w:p w14:paraId="64F97CFA" w14:textId="77777777" w:rsidR="006C6E74" w:rsidRPr="001C7012" w:rsidRDefault="006C6E74"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Final Presentation</w:t>
            </w:r>
          </w:p>
        </w:tc>
        <w:tc>
          <w:tcPr>
            <w:tcW w:w="850" w:type="dxa"/>
            <w:vMerge w:val="restart"/>
            <w:shd w:val="clear" w:color="auto" w:fill="auto"/>
            <w:vAlign w:val="center"/>
          </w:tcPr>
          <w:p w14:paraId="523C5C95" w14:textId="15B08E1B" w:rsidR="00B96BE3" w:rsidRPr="001C7012" w:rsidRDefault="0041575B" w:rsidP="0042545A">
            <w:pPr>
              <w:snapToGrid w:val="0"/>
              <w:jc w:val="center"/>
              <w:rPr>
                <w:rFonts w:ascii="Times New Roman" w:eastAsiaTheme="minorEastAsia" w:hAnsi="Times New Roman"/>
                <w:lang w:val="en-GB"/>
              </w:rPr>
            </w:pPr>
            <w:r>
              <w:rPr>
                <w:rFonts w:ascii="Times New Roman" w:eastAsiaTheme="minorEastAsia" w:hAnsi="Times New Roman"/>
                <w:lang w:val="en-GB"/>
              </w:rPr>
              <w:t>3</w:t>
            </w:r>
            <w:r w:rsidR="00B96BE3" w:rsidRPr="001C7012">
              <w:rPr>
                <w:rFonts w:ascii="Times New Roman" w:eastAsiaTheme="minorEastAsia" w:hAnsi="Times New Roman"/>
                <w:lang w:val="en-GB"/>
              </w:rPr>
              <w:t>0%</w:t>
            </w:r>
          </w:p>
        </w:tc>
        <w:tc>
          <w:tcPr>
            <w:tcW w:w="1876" w:type="dxa"/>
            <w:gridSpan w:val="4"/>
            <w:shd w:val="clear" w:color="auto" w:fill="auto"/>
            <w:vAlign w:val="center"/>
          </w:tcPr>
          <w:p w14:paraId="70B8B131" w14:textId="77777777" w:rsidR="00B96BE3" w:rsidRPr="001C7012" w:rsidRDefault="00B96BE3"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英文劇本</w:t>
            </w:r>
          </w:p>
          <w:p w14:paraId="7872A8AC" w14:textId="77777777" w:rsidR="00907CA5" w:rsidRPr="001C7012" w:rsidRDefault="00907CA5" w:rsidP="0042545A">
            <w:pPr>
              <w:snapToGrid w:val="0"/>
              <w:jc w:val="center"/>
              <w:rPr>
                <w:rFonts w:ascii="Times New Roman" w:eastAsiaTheme="minorEastAsia" w:hAnsi="Times New Roman"/>
              </w:rPr>
            </w:pPr>
            <w:r w:rsidRPr="001C7012">
              <w:rPr>
                <w:rFonts w:ascii="Times New Roman" w:eastAsiaTheme="minorEastAsia" w:hAnsi="Times New Roman"/>
              </w:rPr>
              <w:t>Script Writing</w:t>
            </w:r>
          </w:p>
        </w:tc>
        <w:tc>
          <w:tcPr>
            <w:tcW w:w="1276" w:type="dxa"/>
            <w:gridSpan w:val="3"/>
            <w:shd w:val="clear" w:color="auto" w:fill="auto"/>
            <w:vAlign w:val="center"/>
          </w:tcPr>
          <w:p w14:paraId="61BDC2B2" w14:textId="62A268F4" w:rsidR="00B96BE3" w:rsidRPr="001C7012" w:rsidRDefault="00487D20" w:rsidP="0042545A">
            <w:pPr>
              <w:snapToGrid w:val="0"/>
              <w:jc w:val="center"/>
              <w:rPr>
                <w:rFonts w:ascii="Times New Roman" w:eastAsiaTheme="minorEastAsia" w:hAnsi="Times New Roman"/>
              </w:rPr>
            </w:pPr>
            <w:r w:rsidRPr="001C7012">
              <w:rPr>
                <w:rFonts w:ascii="Times New Roman" w:eastAsiaTheme="minorEastAsia" w:hAnsi="Times New Roman"/>
              </w:rPr>
              <w:t>1</w:t>
            </w:r>
            <w:r w:rsidR="00A2079E">
              <w:rPr>
                <w:rFonts w:ascii="Times New Roman" w:eastAsiaTheme="minorEastAsia" w:hAnsi="Times New Roman"/>
              </w:rPr>
              <w:t>0</w:t>
            </w:r>
            <w:r w:rsidR="00B96BE3" w:rsidRPr="001C7012">
              <w:rPr>
                <w:rFonts w:ascii="Times New Roman" w:eastAsiaTheme="minorEastAsia" w:hAnsi="Times New Roman"/>
              </w:rPr>
              <w:t>%</w:t>
            </w:r>
          </w:p>
        </w:tc>
        <w:tc>
          <w:tcPr>
            <w:tcW w:w="3118" w:type="dxa"/>
            <w:gridSpan w:val="6"/>
            <w:shd w:val="clear" w:color="auto" w:fill="auto"/>
            <w:vAlign w:val="center"/>
          </w:tcPr>
          <w:p w14:paraId="47E31C60" w14:textId="44C6B428" w:rsidR="00B96BE3" w:rsidRPr="001C7012" w:rsidRDefault="006C6E74" w:rsidP="0042545A">
            <w:pPr>
              <w:snapToGrid w:val="0"/>
              <w:jc w:val="center"/>
              <w:rPr>
                <w:rFonts w:ascii="Times New Roman" w:eastAsiaTheme="minorEastAsia" w:hAnsi="Times New Roman"/>
              </w:rPr>
            </w:pPr>
            <w:r w:rsidRPr="001C7012">
              <w:rPr>
                <w:rFonts w:ascii="Times New Roman" w:eastAsiaTheme="minorEastAsia" w:hAnsi="Times New Roman"/>
                <w:lang w:val="en-GB"/>
              </w:rPr>
              <w:t>撰寫</w:t>
            </w:r>
            <w:r w:rsidRPr="001C7012">
              <w:rPr>
                <w:rFonts w:ascii="Times New Roman" w:eastAsiaTheme="minorEastAsia" w:hAnsi="Times New Roman"/>
              </w:rPr>
              <w:t>1</w:t>
            </w:r>
            <w:r w:rsidR="00487D20" w:rsidRPr="001C7012">
              <w:rPr>
                <w:rFonts w:ascii="Times New Roman" w:eastAsiaTheme="minorEastAsia" w:hAnsi="Times New Roman"/>
              </w:rPr>
              <w:t>0</w:t>
            </w:r>
            <w:r w:rsidRPr="001C7012">
              <w:rPr>
                <w:rFonts w:ascii="Times New Roman" w:eastAsiaTheme="minorEastAsia" w:hAnsi="Times New Roman"/>
              </w:rPr>
              <w:t>分鐘影片</w:t>
            </w:r>
            <w:r w:rsidR="007F1F17" w:rsidRPr="001C7012">
              <w:rPr>
                <w:rFonts w:ascii="Times New Roman" w:eastAsiaTheme="minorEastAsia" w:hAnsi="Times New Roman"/>
              </w:rPr>
              <w:t>劇本</w:t>
            </w:r>
            <w:r w:rsidR="003E1058" w:rsidRPr="001C7012">
              <w:rPr>
                <w:rFonts w:ascii="Times New Roman" w:eastAsiaTheme="minorEastAsia" w:hAnsi="Times New Roman"/>
              </w:rPr>
              <w:t>大綱、腳本</w:t>
            </w:r>
          </w:p>
        </w:tc>
      </w:tr>
      <w:tr w:rsidR="00B96BE3" w:rsidRPr="001C7012" w14:paraId="38E952F4" w14:textId="77777777" w:rsidTr="003B559B">
        <w:trPr>
          <w:trHeight w:val="608"/>
        </w:trPr>
        <w:tc>
          <w:tcPr>
            <w:tcW w:w="1810" w:type="dxa"/>
            <w:vMerge/>
            <w:shd w:val="clear" w:color="auto" w:fill="auto"/>
            <w:vAlign w:val="center"/>
          </w:tcPr>
          <w:p w14:paraId="02000E7D" w14:textId="77777777" w:rsidR="00B96BE3" w:rsidRPr="001C7012" w:rsidRDefault="00B96BE3" w:rsidP="0042545A">
            <w:pPr>
              <w:snapToGrid w:val="0"/>
              <w:jc w:val="center"/>
              <w:rPr>
                <w:rFonts w:ascii="Times New Roman" w:eastAsiaTheme="minorEastAsia" w:hAnsi="Times New Roman"/>
                <w:lang w:val="en-GB"/>
              </w:rPr>
            </w:pPr>
          </w:p>
        </w:tc>
        <w:tc>
          <w:tcPr>
            <w:tcW w:w="1418" w:type="dxa"/>
            <w:gridSpan w:val="4"/>
            <w:vMerge/>
            <w:shd w:val="clear" w:color="auto" w:fill="auto"/>
            <w:vAlign w:val="center"/>
          </w:tcPr>
          <w:p w14:paraId="5738919F" w14:textId="77777777" w:rsidR="00B96BE3" w:rsidRPr="001C7012" w:rsidRDefault="00B96BE3" w:rsidP="0042545A">
            <w:pPr>
              <w:snapToGrid w:val="0"/>
              <w:jc w:val="center"/>
              <w:rPr>
                <w:rFonts w:ascii="Times New Roman" w:eastAsiaTheme="minorEastAsia" w:hAnsi="Times New Roman"/>
                <w:lang w:val="en-GB"/>
              </w:rPr>
            </w:pPr>
          </w:p>
        </w:tc>
        <w:tc>
          <w:tcPr>
            <w:tcW w:w="850" w:type="dxa"/>
            <w:vMerge/>
            <w:shd w:val="clear" w:color="auto" w:fill="auto"/>
            <w:vAlign w:val="center"/>
          </w:tcPr>
          <w:p w14:paraId="30377428" w14:textId="77777777" w:rsidR="00B96BE3" w:rsidRPr="001C7012" w:rsidRDefault="00B96BE3" w:rsidP="0042545A">
            <w:pPr>
              <w:snapToGrid w:val="0"/>
              <w:jc w:val="center"/>
              <w:rPr>
                <w:rFonts w:ascii="Times New Roman" w:eastAsiaTheme="minorEastAsia" w:hAnsi="Times New Roman"/>
                <w:lang w:val="en-GB"/>
              </w:rPr>
            </w:pPr>
          </w:p>
        </w:tc>
        <w:tc>
          <w:tcPr>
            <w:tcW w:w="1876" w:type="dxa"/>
            <w:gridSpan w:val="4"/>
            <w:tcBorders>
              <w:bottom w:val="single" w:sz="4" w:space="0" w:color="auto"/>
            </w:tcBorders>
            <w:shd w:val="clear" w:color="auto" w:fill="auto"/>
            <w:vAlign w:val="center"/>
          </w:tcPr>
          <w:p w14:paraId="5A6FE285" w14:textId="77777777" w:rsidR="00B96BE3" w:rsidRPr="001C7012" w:rsidRDefault="00B96BE3"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個人表現</w:t>
            </w:r>
          </w:p>
          <w:p w14:paraId="1151E6CE" w14:textId="77777777" w:rsidR="00907CA5" w:rsidRPr="001C7012" w:rsidRDefault="00907CA5"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Individual Performance</w:t>
            </w:r>
          </w:p>
        </w:tc>
        <w:tc>
          <w:tcPr>
            <w:tcW w:w="1276" w:type="dxa"/>
            <w:gridSpan w:val="3"/>
            <w:tcBorders>
              <w:bottom w:val="single" w:sz="4" w:space="0" w:color="auto"/>
            </w:tcBorders>
            <w:shd w:val="clear" w:color="auto" w:fill="auto"/>
            <w:vAlign w:val="center"/>
          </w:tcPr>
          <w:p w14:paraId="0E102230" w14:textId="405593AC" w:rsidR="00B96BE3" w:rsidRPr="001C7012" w:rsidRDefault="00B96BE3"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1</w:t>
            </w:r>
            <w:r w:rsidR="0041575B">
              <w:rPr>
                <w:rFonts w:ascii="Times New Roman" w:eastAsiaTheme="minorEastAsia" w:hAnsi="Times New Roman"/>
                <w:lang w:val="en-GB"/>
              </w:rPr>
              <w:t>0</w:t>
            </w:r>
            <w:r w:rsidRPr="001C7012">
              <w:rPr>
                <w:rFonts w:ascii="Times New Roman" w:eastAsiaTheme="minorEastAsia" w:hAnsi="Times New Roman"/>
                <w:lang w:val="en-GB"/>
              </w:rPr>
              <w:t>%</w:t>
            </w:r>
          </w:p>
        </w:tc>
        <w:tc>
          <w:tcPr>
            <w:tcW w:w="3118" w:type="dxa"/>
            <w:gridSpan w:val="6"/>
            <w:tcBorders>
              <w:bottom w:val="single" w:sz="4" w:space="0" w:color="auto"/>
            </w:tcBorders>
            <w:shd w:val="clear" w:color="auto" w:fill="auto"/>
            <w:vAlign w:val="center"/>
          </w:tcPr>
          <w:p w14:paraId="1BFC4B81" w14:textId="77777777" w:rsidR="00B96BE3" w:rsidRPr="001C7012" w:rsidRDefault="007F1F17"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影片計畫中之</w:t>
            </w:r>
            <w:r w:rsidR="003E1058" w:rsidRPr="001C7012">
              <w:rPr>
                <w:rFonts w:ascii="Times New Roman" w:eastAsiaTheme="minorEastAsia" w:hAnsi="Times New Roman"/>
                <w:lang w:val="en-GB"/>
              </w:rPr>
              <w:t>分配之工作及</w:t>
            </w:r>
            <w:r w:rsidRPr="001C7012">
              <w:rPr>
                <w:rFonts w:ascii="Times New Roman" w:eastAsiaTheme="minorEastAsia" w:hAnsi="Times New Roman"/>
                <w:lang w:val="en-GB"/>
              </w:rPr>
              <w:t>個人</w:t>
            </w:r>
            <w:r w:rsidR="003E1058" w:rsidRPr="001C7012">
              <w:rPr>
                <w:rFonts w:ascii="Times New Roman" w:eastAsiaTheme="minorEastAsia" w:hAnsi="Times New Roman"/>
                <w:lang w:val="en-GB"/>
              </w:rPr>
              <w:t>表現</w:t>
            </w:r>
          </w:p>
        </w:tc>
      </w:tr>
      <w:tr w:rsidR="00B96BE3" w:rsidRPr="001C7012" w14:paraId="2A11042C" w14:textId="77777777" w:rsidTr="003B559B">
        <w:trPr>
          <w:trHeight w:val="546"/>
        </w:trPr>
        <w:tc>
          <w:tcPr>
            <w:tcW w:w="1810" w:type="dxa"/>
            <w:vMerge/>
            <w:shd w:val="clear" w:color="auto" w:fill="auto"/>
            <w:vAlign w:val="center"/>
          </w:tcPr>
          <w:p w14:paraId="6A20323B" w14:textId="77777777" w:rsidR="00B96BE3" w:rsidRPr="001C7012" w:rsidRDefault="00B96BE3" w:rsidP="0042545A">
            <w:pPr>
              <w:snapToGrid w:val="0"/>
              <w:jc w:val="center"/>
              <w:rPr>
                <w:rFonts w:ascii="Times New Roman" w:eastAsiaTheme="minorEastAsia" w:hAnsi="Times New Roman"/>
                <w:lang w:val="en-GB"/>
              </w:rPr>
            </w:pPr>
          </w:p>
        </w:tc>
        <w:tc>
          <w:tcPr>
            <w:tcW w:w="1418" w:type="dxa"/>
            <w:gridSpan w:val="4"/>
            <w:vMerge/>
            <w:shd w:val="clear" w:color="auto" w:fill="auto"/>
            <w:vAlign w:val="center"/>
          </w:tcPr>
          <w:p w14:paraId="7033E83C" w14:textId="77777777" w:rsidR="00B96BE3" w:rsidRPr="001C7012" w:rsidRDefault="00B96BE3" w:rsidP="0042545A">
            <w:pPr>
              <w:snapToGrid w:val="0"/>
              <w:jc w:val="center"/>
              <w:rPr>
                <w:rFonts w:ascii="Times New Roman" w:eastAsiaTheme="minorEastAsia" w:hAnsi="Times New Roman"/>
                <w:lang w:val="en-GB"/>
              </w:rPr>
            </w:pPr>
          </w:p>
        </w:tc>
        <w:tc>
          <w:tcPr>
            <w:tcW w:w="850" w:type="dxa"/>
            <w:vMerge/>
            <w:shd w:val="clear" w:color="auto" w:fill="auto"/>
            <w:vAlign w:val="center"/>
          </w:tcPr>
          <w:p w14:paraId="126127BB" w14:textId="77777777" w:rsidR="00B96BE3" w:rsidRPr="001C7012" w:rsidRDefault="00B96BE3" w:rsidP="0042545A">
            <w:pPr>
              <w:snapToGrid w:val="0"/>
              <w:jc w:val="center"/>
              <w:rPr>
                <w:rFonts w:ascii="Times New Roman" w:eastAsiaTheme="minorEastAsia" w:hAnsi="Times New Roman"/>
                <w:lang w:val="en-GB"/>
              </w:rPr>
            </w:pPr>
          </w:p>
        </w:tc>
        <w:tc>
          <w:tcPr>
            <w:tcW w:w="1876" w:type="dxa"/>
            <w:gridSpan w:val="4"/>
            <w:tcBorders>
              <w:bottom w:val="single" w:sz="4" w:space="0" w:color="auto"/>
            </w:tcBorders>
            <w:shd w:val="clear" w:color="auto" w:fill="auto"/>
            <w:vAlign w:val="center"/>
          </w:tcPr>
          <w:p w14:paraId="343DF3FF" w14:textId="77777777" w:rsidR="00B96BE3" w:rsidRPr="001C7012" w:rsidRDefault="00B96BE3"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期末</w:t>
            </w:r>
            <w:r w:rsidR="00907CA5" w:rsidRPr="001C7012">
              <w:rPr>
                <w:rFonts w:ascii="Times New Roman" w:eastAsiaTheme="minorEastAsia" w:hAnsi="Times New Roman"/>
                <w:lang w:val="en-GB"/>
              </w:rPr>
              <w:t>影片</w:t>
            </w:r>
          </w:p>
          <w:p w14:paraId="47C646EB" w14:textId="77777777" w:rsidR="00B96BE3" w:rsidRPr="001C7012" w:rsidRDefault="00907CA5"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Short Film</w:t>
            </w:r>
          </w:p>
        </w:tc>
        <w:tc>
          <w:tcPr>
            <w:tcW w:w="1276" w:type="dxa"/>
            <w:gridSpan w:val="3"/>
            <w:tcBorders>
              <w:bottom w:val="single" w:sz="4" w:space="0" w:color="auto"/>
            </w:tcBorders>
            <w:shd w:val="clear" w:color="auto" w:fill="auto"/>
            <w:vAlign w:val="center"/>
          </w:tcPr>
          <w:p w14:paraId="1C9B7193" w14:textId="1228865C" w:rsidR="00B96BE3" w:rsidRPr="001C7012" w:rsidRDefault="00487D20"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1</w:t>
            </w:r>
            <w:r w:rsidR="0041575B">
              <w:rPr>
                <w:rFonts w:ascii="Times New Roman" w:eastAsiaTheme="minorEastAsia" w:hAnsi="Times New Roman"/>
                <w:lang w:val="en-GB"/>
              </w:rPr>
              <w:t>0</w:t>
            </w:r>
            <w:r w:rsidR="00B96BE3" w:rsidRPr="001C7012">
              <w:rPr>
                <w:rFonts w:ascii="Times New Roman" w:eastAsiaTheme="minorEastAsia" w:hAnsi="Times New Roman"/>
                <w:lang w:val="en-GB"/>
              </w:rPr>
              <w:t>%</w:t>
            </w:r>
          </w:p>
        </w:tc>
        <w:tc>
          <w:tcPr>
            <w:tcW w:w="3118" w:type="dxa"/>
            <w:gridSpan w:val="6"/>
            <w:tcBorders>
              <w:bottom w:val="single" w:sz="4" w:space="0" w:color="auto"/>
            </w:tcBorders>
            <w:shd w:val="clear" w:color="auto" w:fill="auto"/>
            <w:vAlign w:val="center"/>
          </w:tcPr>
          <w:p w14:paraId="1260E3D4" w14:textId="5B66EF0E" w:rsidR="00B96BE3" w:rsidRPr="001C7012" w:rsidRDefault="007F1F17" w:rsidP="007F1F17">
            <w:pPr>
              <w:snapToGrid w:val="0"/>
              <w:rPr>
                <w:rFonts w:ascii="Times New Roman" w:eastAsiaTheme="minorEastAsia" w:hAnsi="Times New Roman"/>
                <w:lang w:val="en-GB"/>
              </w:rPr>
            </w:pPr>
            <w:r w:rsidRPr="001C7012">
              <w:rPr>
                <w:rFonts w:ascii="Times New Roman" w:eastAsiaTheme="minorEastAsia" w:hAnsi="Times New Roman"/>
                <w:lang w:val="en-GB"/>
              </w:rPr>
              <w:t>影片呈現之完整度、英文專業術語</w:t>
            </w:r>
            <w:r w:rsidR="00002DD0" w:rsidRPr="001C7012">
              <w:rPr>
                <w:rFonts w:ascii="Times New Roman" w:eastAsiaTheme="minorEastAsia" w:hAnsi="Times New Roman"/>
                <w:lang w:val="en-GB"/>
              </w:rPr>
              <w:t>與對話</w:t>
            </w:r>
            <w:r w:rsidRPr="001C7012">
              <w:rPr>
                <w:rFonts w:ascii="Times New Roman" w:eastAsiaTheme="minorEastAsia" w:hAnsi="Times New Roman"/>
                <w:lang w:val="en-GB"/>
              </w:rPr>
              <w:t>運用靈活度</w:t>
            </w:r>
          </w:p>
        </w:tc>
      </w:tr>
      <w:tr w:rsidR="0042545A" w:rsidRPr="001C7012" w14:paraId="524646A6" w14:textId="77777777" w:rsidTr="003B559B">
        <w:tc>
          <w:tcPr>
            <w:tcW w:w="1810" w:type="dxa"/>
            <w:vMerge w:val="restart"/>
            <w:vAlign w:val="center"/>
          </w:tcPr>
          <w:p w14:paraId="69D9E2C0" w14:textId="77777777" w:rsidR="0042545A" w:rsidRPr="001C7012" w:rsidRDefault="0042545A" w:rsidP="0042545A">
            <w:pPr>
              <w:snapToGrid w:val="0"/>
              <w:ind w:left="120" w:hangingChars="50" w:hanging="120"/>
              <w:jc w:val="center"/>
              <w:rPr>
                <w:rFonts w:ascii="Times New Roman" w:eastAsiaTheme="minorEastAsia" w:hAnsi="Times New Roman"/>
                <w:lang w:val="en-GB"/>
              </w:rPr>
            </w:pPr>
            <w:r w:rsidRPr="001C7012">
              <w:rPr>
                <w:rFonts w:ascii="Times New Roman" w:eastAsiaTheme="minorEastAsia" w:hAnsi="Times New Roman"/>
                <w:lang w:val="en-GB"/>
              </w:rPr>
              <w:t>H.</w:t>
            </w:r>
          </w:p>
          <w:p w14:paraId="66DCC6A0" w14:textId="77777777" w:rsidR="0042545A" w:rsidRPr="001C7012" w:rsidRDefault="0042545A" w:rsidP="0042545A">
            <w:pPr>
              <w:snapToGrid w:val="0"/>
              <w:ind w:left="120" w:hangingChars="50" w:hanging="120"/>
              <w:jc w:val="center"/>
              <w:rPr>
                <w:rFonts w:ascii="Times New Roman" w:eastAsiaTheme="minorEastAsia" w:hAnsi="Times New Roman"/>
                <w:lang w:val="en-GB"/>
              </w:rPr>
            </w:pPr>
            <w:r w:rsidRPr="001C7012">
              <w:rPr>
                <w:rFonts w:ascii="Times New Roman" w:eastAsiaTheme="minorEastAsia" w:hAnsi="Times New Roman"/>
                <w:lang w:val="en-GB"/>
              </w:rPr>
              <w:lastRenderedPageBreak/>
              <w:t>Program Schedule</w:t>
            </w:r>
          </w:p>
          <w:p w14:paraId="3EBCD106" w14:textId="77777777" w:rsidR="0042545A" w:rsidRPr="001C7012" w:rsidRDefault="0042545A" w:rsidP="0042545A">
            <w:pPr>
              <w:snapToGrid w:val="0"/>
              <w:jc w:val="center"/>
              <w:rPr>
                <w:rFonts w:ascii="Times New Roman" w:eastAsiaTheme="minorEastAsia" w:hAnsi="Times New Roman"/>
                <w:lang w:val="en-GB"/>
              </w:rPr>
            </w:pPr>
            <w:r w:rsidRPr="001C7012">
              <w:rPr>
                <w:rFonts w:ascii="Times New Roman" w:eastAsiaTheme="minorEastAsia" w:hAnsi="Times New Roman"/>
                <w:lang w:val="en-GB"/>
              </w:rPr>
              <w:t>進度表</w:t>
            </w:r>
          </w:p>
        </w:tc>
        <w:tc>
          <w:tcPr>
            <w:tcW w:w="1418" w:type="dxa"/>
            <w:gridSpan w:val="4"/>
          </w:tcPr>
          <w:p w14:paraId="6CABB868" w14:textId="77777777" w:rsidR="0042545A" w:rsidRPr="001C7012" w:rsidRDefault="0042545A" w:rsidP="0042545A">
            <w:pPr>
              <w:autoSpaceDE w:val="0"/>
              <w:autoSpaceDN w:val="0"/>
              <w:snapToGrid w:val="0"/>
              <w:jc w:val="center"/>
              <w:rPr>
                <w:rFonts w:ascii="Times New Roman" w:eastAsiaTheme="minorEastAsia" w:hAnsi="Times New Roman"/>
                <w:lang w:val="en-GB"/>
              </w:rPr>
            </w:pPr>
            <w:r w:rsidRPr="001C7012">
              <w:rPr>
                <w:rFonts w:ascii="Times New Roman" w:eastAsiaTheme="minorEastAsia" w:hAnsi="Times New Roman"/>
                <w:lang w:val="en-GB"/>
              </w:rPr>
              <w:lastRenderedPageBreak/>
              <w:t xml:space="preserve">Week </w:t>
            </w:r>
          </w:p>
          <w:p w14:paraId="12CE56D5" w14:textId="77777777" w:rsidR="0042545A" w:rsidRPr="001C7012" w:rsidRDefault="0042545A" w:rsidP="0042545A">
            <w:pPr>
              <w:autoSpaceDE w:val="0"/>
              <w:autoSpaceDN w:val="0"/>
              <w:snapToGrid w:val="0"/>
              <w:jc w:val="center"/>
              <w:rPr>
                <w:rFonts w:ascii="Times New Roman" w:eastAsiaTheme="minorEastAsia" w:hAnsi="Times New Roman"/>
                <w:lang w:val="en-GB"/>
              </w:rPr>
            </w:pPr>
            <w:r w:rsidRPr="001C7012">
              <w:rPr>
                <w:rFonts w:ascii="Times New Roman" w:eastAsiaTheme="minorEastAsia" w:hAnsi="Times New Roman"/>
                <w:lang w:val="en-GB"/>
              </w:rPr>
              <w:lastRenderedPageBreak/>
              <w:t>週別</w:t>
            </w:r>
          </w:p>
        </w:tc>
        <w:tc>
          <w:tcPr>
            <w:tcW w:w="4711" w:type="dxa"/>
            <w:gridSpan w:val="11"/>
            <w:vAlign w:val="center"/>
          </w:tcPr>
          <w:p w14:paraId="10E5F655" w14:textId="77777777" w:rsidR="0042545A" w:rsidRPr="001C7012" w:rsidRDefault="0042545A" w:rsidP="0042545A">
            <w:pPr>
              <w:autoSpaceDE w:val="0"/>
              <w:autoSpaceDN w:val="0"/>
              <w:snapToGrid w:val="0"/>
              <w:jc w:val="center"/>
              <w:rPr>
                <w:rFonts w:ascii="Times New Roman" w:eastAsiaTheme="minorEastAsia" w:hAnsi="Times New Roman"/>
                <w:lang w:val="en-GB"/>
              </w:rPr>
            </w:pPr>
            <w:r w:rsidRPr="001C7012">
              <w:rPr>
                <w:rFonts w:ascii="Times New Roman" w:eastAsiaTheme="minorEastAsia" w:hAnsi="Times New Roman"/>
                <w:lang w:val="en-GB"/>
              </w:rPr>
              <w:lastRenderedPageBreak/>
              <w:t>Unit Name and Content</w:t>
            </w:r>
            <w:r w:rsidRPr="001C7012">
              <w:rPr>
                <w:rFonts w:ascii="Times New Roman" w:eastAsiaTheme="minorEastAsia" w:hAnsi="Times New Roman"/>
                <w:lang w:val="en-GB"/>
              </w:rPr>
              <w:t>單元名稱與內容</w:t>
            </w:r>
          </w:p>
        </w:tc>
        <w:tc>
          <w:tcPr>
            <w:tcW w:w="2409" w:type="dxa"/>
            <w:gridSpan w:val="3"/>
            <w:vAlign w:val="center"/>
          </w:tcPr>
          <w:p w14:paraId="6127E342" w14:textId="77777777" w:rsidR="0042545A" w:rsidRPr="001C7012" w:rsidRDefault="0042545A" w:rsidP="0042545A">
            <w:pPr>
              <w:autoSpaceDE w:val="0"/>
              <w:autoSpaceDN w:val="0"/>
              <w:snapToGrid w:val="0"/>
              <w:jc w:val="center"/>
              <w:rPr>
                <w:rFonts w:ascii="Times New Roman" w:eastAsiaTheme="minorEastAsia" w:hAnsi="Times New Roman"/>
                <w:lang w:val="en-GB"/>
              </w:rPr>
            </w:pPr>
            <w:r w:rsidRPr="001C7012">
              <w:rPr>
                <w:rFonts w:ascii="Times New Roman" w:eastAsiaTheme="minorEastAsia" w:hAnsi="Times New Roman"/>
                <w:lang w:val="en-GB"/>
              </w:rPr>
              <w:t xml:space="preserve">Remarks </w:t>
            </w:r>
            <w:r w:rsidRPr="001C7012">
              <w:rPr>
                <w:rFonts w:ascii="Times New Roman" w:eastAsiaTheme="minorEastAsia" w:hAnsi="Times New Roman"/>
                <w:lang w:val="en-GB"/>
              </w:rPr>
              <w:t>備註</w:t>
            </w:r>
          </w:p>
        </w:tc>
      </w:tr>
      <w:tr w:rsidR="0042545A" w:rsidRPr="001C7012" w14:paraId="032F3AA9" w14:textId="77777777" w:rsidTr="003B559B">
        <w:tc>
          <w:tcPr>
            <w:tcW w:w="1810" w:type="dxa"/>
            <w:vMerge/>
            <w:vAlign w:val="center"/>
          </w:tcPr>
          <w:p w14:paraId="6D1128D1"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30051C04" w14:textId="784553DB" w:rsidR="009121C5" w:rsidRPr="001C7012" w:rsidRDefault="00CD582E" w:rsidP="0042545A">
            <w:pPr>
              <w:rPr>
                <w:rFonts w:ascii="Times New Roman" w:eastAsiaTheme="minorEastAsia" w:hAnsi="Times New Roman" w:hint="eastAsia"/>
              </w:rPr>
            </w:pPr>
            <w:r>
              <w:rPr>
                <w:rFonts w:ascii="Times New Roman" w:eastAsiaTheme="minorEastAsia" w:hAnsi="Times New Roman"/>
              </w:rPr>
              <w:t>2/2</w:t>
            </w:r>
            <w:r w:rsidR="00884DCB">
              <w:rPr>
                <w:rFonts w:ascii="Times New Roman" w:eastAsiaTheme="minorEastAsia" w:hAnsi="Times New Roman"/>
              </w:rPr>
              <w:t>7</w:t>
            </w:r>
            <w:r>
              <w:rPr>
                <w:rFonts w:ascii="Times New Roman" w:eastAsiaTheme="minorEastAsia" w:hAnsi="Times New Roman"/>
              </w:rPr>
              <w:t xml:space="preserve"> </w:t>
            </w:r>
            <w:r w:rsidR="0001557A" w:rsidRPr="001C7012">
              <w:rPr>
                <w:rFonts w:ascii="Times New Roman" w:eastAsiaTheme="minorEastAsia" w:hAnsi="Times New Roman"/>
              </w:rPr>
              <w:t>Week 1</w:t>
            </w:r>
          </w:p>
        </w:tc>
        <w:tc>
          <w:tcPr>
            <w:tcW w:w="4711" w:type="dxa"/>
            <w:gridSpan w:val="11"/>
          </w:tcPr>
          <w:p w14:paraId="4B8AF41E" w14:textId="5CBDB4A5" w:rsidR="00326C8C" w:rsidRPr="00CC2B06" w:rsidRDefault="0042545A" w:rsidP="00884DCB">
            <w:pPr>
              <w:rPr>
                <w:rFonts w:ascii="Times New Roman" w:hAnsi="Times New Roman" w:cs="Times New Roman" w:hint="eastAsia"/>
              </w:rPr>
            </w:pPr>
            <w:r w:rsidRPr="001C7012">
              <w:rPr>
                <w:rFonts w:ascii="Times New Roman" w:eastAsiaTheme="minorEastAsia" w:hAnsi="Times New Roman"/>
              </w:rPr>
              <w:t xml:space="preserve"> </w:t>
            </w:r>
            <w:r w:rsidR="00884DCB" w:rsidRPr="00185398">
              <w:rPr>
                <w:rFonts w:ascii="Times New Roman" w:eastAsiaTheme="minorEastAsia" w:hAnsi="Times New Roman"/>
                <w:color w:val="FF0000"/>
              </w:rPr>
              <w:t>Peace Memorial Day (no class)</w:t>
            </w:r>
          </w:p>
        </w:tc>
        <w:tc>
          <w:tcPr>
            <w:tcW w:w="2409" w:type="dxa"/>
            <w:gridSpan w:val="3"/>
          </w:tcPr>
          <w:p w14:paraId="50D01A3F" w14:textId="77777777" w:rsidR="0042545A" w:rsidRDefault="0042545A" w:rsidP="0042545A">
            <w:pPr>
              <w:rPr>
                <w:rFonts w:ascii="Times New Roman" w:eastAsiaTheme="minorEastAsia" w:hAnsi="Times New Roman"/>
              </w:rPr>
            </w:pPr>
            <w:r w:rsidRPr="001C7012">
              <w:rPr>
                <w:rFonts w:ascii="Times New Roman" w:eastAsiaTheme="minorEastAsia" w:hAnsi="Times New Roman"/>
              </w:rPr>
              <w:t>上課注意事項，準備器材</w:t>
            </w:r>
          </w:p>
          <w:p w14:paraId="74B29C9D" w14:textId="6C6D2581" w:rsidR="00CC2B06" w:rsidRPr="001C7012" w:rsidRDefault="00CC2B06" w:rsidP="0042545A">
            <w:pPr>
              <w:rPr>
                <w:rFonts w:ascii="Times New Roman" w:eastAsiaTheme="minorEastAsia" w:hAnsi="Times New Roman"/>
              </w:rPr>
            </w:pPr>
          </w:p>
        </w:tc>
      </w:tr>
      <w:tr w:rsidR="0042545A" w:rsidRPr="001C7012" w14:paraId="2E18A80F" w14:textId="77777777" w:rsidTr="003B559B">
        <w:tc>
          <w:tcPr>
            <w:tcW w:w="1810" w:type="dxa"/>
            <w:vMerge/>
            <w:vAlign w:val="center"/>
          </w:tcPr>
          <w:p w14:paraId="45EA102E"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0077D2A7" w14:textId="043A99EB" w:rsidR="009121C5" w:rsidRPr="001C7012" w:rsidRDefault="00884DCB" w:rsidP="0042545A">
            <w:pPr>
              <w:rPr>
                <w:rFonts w:ascii="Times New Roman" w:eastAsiaTheme="minorEastAsia" w:hAnsi="Times New Roman"/>
              </w:rPr>
            </w:pPr>
            <w:r>
              <w:rPr>
                <w:rFonts w:ascii="Times New Roman" w:eastAsiaTheme="minorEastAsia" w:hAnsi="Times New Roman"/>
              </w:rPr>
              <w:t>3</w:t>
            </w:r>
            <w:r w:rsidR="00EB7572">
              <w:rPr>
                <w:rFonts w:ascii="Times New Roman" w:eastAsiaTheme="minorEastAsia" w:hAnsi="Times New Roman"/>
              </w:rPr>
              <w:t>/</w:t>
            </w:r>
            <w:r>
              <w:rPr>
                <w:rFonts w:ascii="Times New Roman" w:eastAsiaTheme="minorEastAsia" w:hAnsi="Times New Roman"/>
              </w:rPr>
              <w:t>6</w:t>
            </w:r>
            <w:r w:rsidR="00EB7572">
              <w:rPr>
                <w:rFonts w:ascii="Times New Roman" w:eastAsiaTheme="minorEastAsia" w:hAnsi="Times New Roman"/>
              </w:rPr>
              <w:t xml:space="preserve"> </w:t>
            </w:r>
            <w:r w:rsidR="0001557A" w:rsidRPr="001C7012">
              <w:rPr>
                <w:rFonts w:ascii="Times New Roman" w:eastAsiaTheme="minorEastAsia" w:hAnsi="Times New Roman"/>
              </w:rPr>
              <w:t>Week 2</w:t>
            </w:r>
          </w:p>
        </w:tc>
        <w:tc>
          <w:tcPr>
            <w:tcW w:w="4711" w:type="dxa"/>
            <w:gridSpan w:val="11"/>
          </w:tcPr>
          <w:p w14:paraId="67D5CD81" w14:textId="77777777" w:rsidR="00884DCB" w:rsidRPr="00CC2B06" w:rsidRDefault="00884DCB" w:rsidP="00884DCB">
            <w:pPr>
              <w:rPr>
                <w:rFonts w:ascii="Times New Roman" w:eastAsiaTheme="minorEastAsia" w:hAnsi="Times New Roman"/>
              </w:rPr>
            </w:pPr>
            <w:r w:rsidRPr="00A71F75">
              <w:rPr>
                <w:rFonts w:ascii="Times New Roman" w:hAnsi="Times New Roman" w:cs="Times New Roman"/>
                <w:b/>
                <w:bCs/>
              </w:rPr>
              <w:t>Course Introduction &amp; Sports Basics</w:t>
            </w:r>
          </w:p>
          <w:p w14:paraId="1039B0FF" w14:textId="77777777" w:rsidR="00884DCB" w:rsidRPr="00A71F75" w:rsidRDefault="00884DCB" w:rsidP="00884DCB">
            <w:pPr>
              <w:numPr>
                <w:ilvl w:val="0"/>
                <w:numId w:val="19"/>
              </w:numPr>
              <w:spacing w:before="100" w:beforeAutospacing="1" w:after="100" w:afterAutospacing="1"/>
              <w:rPr>
                <w:rFonts w:ascii="Times New Roman" w:hAnsi="Times New Roman" w:cs="Times New Roman"/>
              </w:rPr>
            </w:pPr>
            <w:r w:rsidRPr="00A71F75">
              <w:rPr>
                <w:rFonts w:ascii="Times New Roman" w:hAnsi="Times New Roman" w:cs="Times New Roman"/>
              </w:rPr>
              <w:t>Course overview and expectations</w:t>
            </w:r>
          </w:p>
          <w:p w14:paraId="1047E607" w14:textId="77777777" w:rsidR="00884DCB" w:rsidRPr="00A71F75" w:rsidRDefault="00884DCB" w:rsidP="00884DCB">
            <w:pPr>
              <w:numPr>
                <w:ilvl w:val="0"/>
                <w:numId w:val="19"/>
              </w:numPr>
              <w:spacing w:before="100" w:beforeAutospacing="1" w:after="100" w:afterAutospacing="1"/>
              <w:rPr>
                <w:rFonts w:ascii="Times New Roman" w:hAnsi="Times New Roman" w:cs="Times New Roman"/>
              </w:rPr>
            </w:pPr>
            <w:r w:rsidRPr="00A71F75">
              <w:rPr>
                <w:rFonts w:ascii="Times New Roman" w:hAnsi="Times New Roman" w:cs="Times New Roman"/>
              </w:rPr>
              <w:t>Basic sports vocabulary and expressions</w:t>
            </w:r>
          </w:p>
          <w:p w14:paraId="315067A5" w14:textId="77777777" w:rsidR="00884DCB" w:rsidRPr="00A71F75" w:rsidRDefault="00884DCB" w:rsidP="00884DCB">
            <w:pPr>
              <w:numPr>
                <w:ilvl w:val="0"/>
                <w:numId w:val="19"/>
              </w:numPr>
              <w:spacing w:before="100" w:beforeAutospacing="1" w:after="100" w:afterAutospacing="1"/>
              <w:rPr>
                <w:rFonts w:ascii="Times New Roman" w:hAnsi="Times New Roman" w:cs="Times New Roman"/>
              </w:rPr>
            </w:pPr>
            <w:r w:rsidRPr="00A71F75">
              <w:rPr>
                <w:rFonts w:ascii="Times New Roman" w:hAnsi="Times New Roman" w:cs="Times New Roman"/>
              </w:rPr>
              <w:t>Self-introduction in sports context</w:t>
            </w:r>
          </w:p>
          <w:p w14:paraId="0FD910BC" w14:textId="25A63E9B" w:rsidR="00FA41E2" w:rsidRPr="00326C8C" w:rsidRDefault="00884DCB" w:rsidP="00884DCB">
            <w:pPr>
              <w:rPr>
                <w:rFonts w:ascii="Times New Roman" w:hAnsi="Times New Roman"/>
                <w:sz w:val="16"/>
                <w:szCs w:val="16"/>
              </w:rPr>
            </w:pPr>
            <w:r w:rsidRPr="00A71F75">
              <w:rPr>
                <w:rFonts w:ascii="Times New Roman" w:hAnsi="Times New Roman" w:cs="Times New Roman"/>
              </w:rPr>
              <w:t>Assessment: Personal sports introduction speech</w:t>
            </w:r>
            <w:r w:rsidRPr="00185398">
              <w:rPr>
                <w:rFonts w:ascii="Times New Roman" w:eastAsiaTheme="minorEastAsia" w:hAnsi="Times New Roman"/>
                <w:color w:val="FF0000"/>
              </w:rPr>
              <w:t xml:space="preserve"> </w:t>
            </w:r>
          </w:p>
        </w:tc>
        <w:tc>
          <w:tcPr>
            <w:tcW w:w="2409" w:type="dxa"/>
            <w:gridSpan w:val="3"/>
          </w:tcPr>
          <w:p w14:paraId="1563BB64" w14:textId="3244B163" w:rsidR="0042545A" w:rsidRPr="008A0C81" w:rsidRDefault="00884DCB" w:rsidP="008A0C81">
            <w:pPr>
              <w:rPr>
                <w:rFonts w:ascii="Times New Roman" w:eastAsiaTheme="minorEastAsia" w:hAnsi="Times New Roman"/>
              </w:rPr>
            </w:pPr>
            <w:r>
              <w:rPr>
                <w:rFonts w:ascii="Times New Roman" w:eastAsiaTheme="minorEastAsia" w:hAnsi="Times New Roman"/>
              </w:rPr>
              <w:t>Worksheet 1</w:t>
            </w:r>
          </w:p>
        </w:tc>
      </w:tr>
      <w:tr w:rsidR="0042545A" w:rsidRPr="001C7012" w14:paraId="3E1864ED" w14:textId="77777777" w:rsidTr="003B559B">
        <w:tc>
          <w:tcPr>
            <w:tcW w:w="1810" w:type="dxa"/>
            <w:vMerge/>
            <w:vAlign w:val="center"/>
          </w:tcPr>
          <w:p w14:paraId="02F4168A"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5BD3F6AB" w14:textId="180ED1E7" w:rsidR="009121C5" w:rsidRPr="001C7012" w:rsidRDefault="00CD582E" w:rsidP="0042545A">
            <w:pPr>
              <w:rPr>
                <w:rFonts w:ascii="Times New Roman" w:eastAsiaTheme="minorEastAsia" w:hAnsi="Times New Roman"/>
              </w:rPr>
            </w:pPr>
            <w:r>
              <w:rPr>
                <w:rFonts w:ascii="Times New Roman" w:eastAsiaTheme="minorEastAsia" w:hAnsi="Times New Roman"/>
              </w:rPr>
              <w:t>3</w:t>
            </w:r>
            <w:r w:rsidR="00EB7572">
              <w:rPr>
                <w:rFonts w:ascii="Times New Roman" w:eastAsiaTheme="minorEastAsia" w:hAnsi="Times New Roman"/>
              </w:rPr>
              <w:t>/</w:t>
            </w:r>
            <w:r w:rsidR="00884DCB">
              <w:rPr>
                <w:rFonts w:ascii="Times New Roman" w:eastAsiaTheme="minorEastAsia" w:hAnsi="Times New Roman"/>
              </w:rPr>
              <w:t>13</w:t>
            </w:r>
            <w:r w:rsidR="00EB7572">
              <w:rPr>
                <w:rFonts w:ascii="Times New Roman" w:eastAsiaTheme="minorEastAsia" w:hAnsi="Times New Roman"/>
              </w:rPr>
              <w:t xml:space="preserve"> </w:t>
            </w:r>
            <w:r w:rsidR="0001557A" w:rsidRPr="001C7012">
              <w:rPr>
                <w:rFonts w:ascii="Times New Roman" w:eastAsiaTheme="minorEastAsia" w:hAnsi="Times New Roman"/>
              </w:rPr>
              <w:t>Week 3</w:t>
            </w:r>
          </w:p>
        </w:tc>
        <w:tc>
          <w:tcPr>
            <w:tcW w:w="4711" w:type="dxa"/>
            <w:gridSpan w:val="11"/>
          </w:tcPr>
          <w:p w14:paraId="39C749BE" w14:textId="77777777" w:rsidR="00CC2B06" w:rsidRPr="00A71F75" w:rsidRDefault="00CC2B06" w:rsidP="00CC2B06">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Individual Sports</w:t>
            </w:r>
          </w:p>
          <w:p w14:paraId="2D64D47E" w14:textId="77777777" w:rsidR="00CC2B06" w:rsidRPr="00A71F75" w:rsidRDefault="00CC2B06" w:rsidP="00CC2B06">
            <w:pPr>
              <w:numPr>
                <w:ilvl w:val="0"/>
                <w:numId w:val="20"/>
              </w:numPr>
              <w:spacing w:before="100" w:beforeAutospacing="1" w:after="100" w:afterAutospacing="1"/>
              <w:rPr>
                <w:rFonts w:ascii="Times New Roman" w:hAnsi="Times New Roman" w:cs="Times New Roman"/>
              </w:rPr>
            </w:pPr>
            <w:r w:rsidRPr="00A71F75">
              <w:rPr>
                <w:rFonts w:ascii="Times New Roman" w:hAnsi="Times New Roman" w:cs="Times New Roman"/>
              </w:rPr>
              <w:t>Vocabulary for individual sports</w:t>
            </w:r>
          </w:p>
          <w:p w14:paraId="1038B0C8" w14:textId="77777777" w:rsidR="00CC2B06" w:rsidRPr="00A71F75" w:rsidRDefault="00CC2B06" w:rsidP="00CC2B06">
            <w:pPr>
              <w:numPr>
                <w:ilvl w:val="0"/>
                <w:numId w:val="20"/>
              </w:numPr>
              <w:spacing w:before="100" w:beforeAutospacing="1" w:after="100" w:afterAutospacing="1"/>
              <w:rPr>
                <w:rFonts w:ascii="Times New Roman" w:hAnsi="Times New Roman" w:cs="Times New Roman"/>
              </w:rPr>
            </w:pPr>
            <w:r w:rsidRPr="00A71F75">
              <w:rPr>
                <w:rFonts w:ascii="Times New Roman" w:hAnsi="Times New Roman" w:cs="Times New Roman"/>
              </w:rPr>
              <w:t>Listening to athlete interviews</w:t>
            </w:r>
          </w:p>
          <w:p w14:paraId="3B54B024" w14:textId="77777777" w:rsidR="008C5CCE" w:rsidRDefault="00CC2B06" w:rsidP="006B2D32">
            <w:pPr>
              <w:numPr>
                <w:ilvl w:val="0"/>
                <w:numId w:val="20"/>
              </w:numPr>
              <w:spacing w:before="100" w:beforeAutospacing="1" w:after="100" w:afterAutospacing="1"/>
              <w:rPr>
                <w:rFonts w:ascii="Times New Roman" w:hAnsi="Times New Roman" w:cs="Times New Roman"/>
              </w:rPr>
            </w:pPr>
            <w:r w:rsidRPr="00A71F75">
              <w:rPr>
                <w:rFonts w:ascii="Times New Roman" w:hAnsi="Times New Roman" w:cs="Times New Roman"/>
              </w:rPr>
              <w:t>Practice: Describing personal achievements</w:t>
            </w:r>
          </w:p>
          <w:p w14:paraId="6DAAD3E9" w14:textId="3A84CE28" w:rsidR="00CC2B06" w:rsidRPr="00CC2B06" w:rsidRDefault="00CC2B06" w:rsidP="006B2D32">
            <w:pPr>
              <w:numPr>
                <w:ilvl w:val="0"/>
                <w:numId w:val="20"/>
              </w:numPr>
              <w:spacing w:before="100" w:beforeAutospacing="1" w:after="100" w:afterAutospacing="1"/>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n-class Activity (1): Introduction to Individual Sport</w:t>
            </w:r>
          </w:p>
        </w:tc>
        <w:tc>
          <w:tcPr>
            <w:tcW w:w="2409" w:type="dxa"/>
            <w:gridSpan w:val="3"/>
          </w:tcPr>
          <w:p w14:paraId="4D909106" w14:textId="75D5F20A" w:rsidR="0042545A" w:rsidRPr="001C7012" w:rsidRDefault="004624A2" w:rsidP="0042545A">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orksheet 2</w:t>
            </w:r>
          </w:p>
        </w:tc>
      </w:tr>
      <w:tr w:rsidR="0042545A" w:rsidRPr="001C7012" w14:paraId="2E7C6E30" w14:textId="77777777" w:rsidTr="003B559B">
        <w:tc>
          <w:tcPr>
            <w:tcW w:w="1810" w:type="dxa"/>
            <w:vMerge/>
            <w:vAlign w:val="center"/>
          </w:tcPr>
          <w:p w14:paraId="48E4B875"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54C06ECC" w14:textId="64A03B34" w:rsidR="009121C5" w:rsidRPr="00A439FF" w:rsidRDefault="00CD582E" w:rsidP="0042545A">
            <w:pPr>
              <w:rPr>
                <w:rFonts w:ascii="Times New Roman" w:eastAsiaTheme="minorEastAsia" w:hAnsi="Times New Roman"/>
                <w:color w:val="000000" w:themeColor="text1"/>
              </w:rPr>
            </w:pPr>
            <w:r>
              <w:rPr>
                <w:rFonts w:ascii="Times New Roman" w:eastAsiaTheme="minorEastAsia" w:hAnsi="Times New Roman"/>
                <w:color w:val="000000" w:themeColor="text1"/>
              </w:rPr>
              <w:t>3</w:t>
            </w:r>
            <w:r w:rsidR="00EB7572" w:rsidRPr="00A439FF">
              <w:rPr>
                <w:rFonts w:ascii="Times New Roman" w:eastAsiaTheme="minorEastAsia" w:hAnsi="Times New Roman"/>
                <w:color w:val="000000" w:themeColor="text1"/>
              </w:rPr>
              <w:t>/</w:t>
            </w:r>
            <w:r w:rsidR="00884DCB">
              <w:rPr>
                <w:rFonts w:ascii="Times New Roman" w:eastAsiaTheme="minorEastAsia" w:hAnsi="Times New Roman"/>
                <w:color w:val="000000" w:themeColor="text1"/>
              </w:rPr>
              <w:t>20</w:t>
            </w:r>
            <w:r w:rsidR="00EB7572" w:rsidRPr="00A439FF">
              <w:rPr>
                <w:rFonts w:ascii="Times New Roman" w:eastAsiaTheme="minorEastAsia" w:hAnsi="Times New Roman"/>
                <w:color w:val="000000" w:themeColor="text1"/>
              </w:rPr>
              <w:t xml:space="preserve"> </w:t>
            </w:r>
            <w:r w:rsidR="0001557A" w:rsidRPr="00A439FF">
              <w:rPr>
                <w:rFonts w:ascii="Times New Roman" w:eastAsiaTheme="minorEastAsia" w:hAnsi="Times New Roman"/>
                <w:color w:val="000000" w:themeColor="text1"/>
              </w:rPr>
              <w:t>Week 4</w:t>
            </w:r>
          </w:p>
        </w:tc>
        <w:tc>
          <w:tcPr>
            <w:tcW w:w="4711" w:type="dxa"/>
            <w:gridSpan w:val="11"/>
          </w:tcPr>
          <w:p w14:paraId="18A64684" w14:textId="77777777" w:rsidR="00CC2B06" w:rsidRPr="00A71F75" w:rsidRDefault="00CC2B06" w:rsidP="00CC2B06">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Sports Equipment &amp; Gear</w:t>
            </w:r>
          </w:p>
          <w:p w14:paraId="3DEC053A" w14:textId="77777777" w:rsidR="00CC2B06" w:rsidRPr="00A71F75" w:rsidRDefault="00CC2B06" w:rsidP="00CC2B06">
            <w:pPr>
              <w:numPr>
                <w:ilvl w:val="0"/>
                <w:numId w:val="21"/>
              </w:numPr>
              <w:spacing w:before="100" w:beforeAutospacing="1" w:after="100" w:afterAutospacing="1"/>
              <w:rPr>
                <w:rFonts w:ascii="Times New Roman" w:hAnsi="Times New Roman" w:cs="Times New Roman"/>
              </w:rPr>
            </w:pPr>
            <w:r w:rsidRPr="00A71F75">
              <w:rPr>
                <w:rFonts w:ascii="Times New Roman" w:hAnsi="Times New Roman" w:cs="Times New Roman"/>
              </w:rPr>
              <w:t>Equipment terminology</w:t>
            </w:r>
          </w:p>
          <w:p w14:paraId="229162A8" w14:textId="77777777" w:rsidR="00CC2B06" w:rsidRPr="00A71F75" w:rsidRDefault="00CC2B06" w:rsidP="00CC2B06">
            <w:pPr>
              <w:numPr>
                <w:ilvl w:val="0"/>
                <w:numId w:val="21"/>
              </w:numPr>
              <w:spacing w:before="100" w:beforeAutospacing="1" w:after="100" w:afterAutospacing="1"/>
              <w:rPr>
                <w:rFonts w:ascii="Times New Roman" w:hAnsi="Times New Roman" w:cs="Times New Roman"/>
              </w:rPr>
            </w:pPr>
            <w:r w:rsidRPr="00A71F75">
              <w:rPr>
                <w:rFonts w:ascii="Times New Roman" w:hAnsi="Times New Roman" w:cs="Times New Roman"/>
              </w:rPr>
              <w:t>Safety instructions and warnings</w:t>
            </w:r>
          </w:p>
          <w:p w14:paraId="3FAD11C2" w14:textId="77777777" w:rsidR="00EB7572" w:rsidRDefault="00CC2B06" w:rsidP="00CC2B06">
            <w:pPr>
              <w:numPr>
                <w:ilvl w:val="0"/>
                <w:numId w:val="21"/>
              </w:numPr>
              <w:spacing w:before="100" w:beforeAutospacing="1" w:after="100" w:afterAutospacing="1"/>
              <w:rPr>
                <w:rFonts w:ascii="Times New Roman" w:hAnsi="Times New Roman" w:cs="Times New Roman"/>
              </w:rPr>
            </w:pPr>
            <w:r w:rsidRPr="00A71F75">
              <w:rPr>
                <w:rFonts w:ascii="Times New Roman" w:hAnsi="Times New Roman" w:cs="Times New Roman"/>
              </w:rPr>
              <w:t>Practice: Equipment requests and maintenance</w:t>
            </w:r>
          </w:p>
          <w:p w14:paraId="47A1AD34" w14:textId="29396A36" w:rsidR="00CC2B06" w:rsidRPr="00CC2B06" w:rsidRDefault="00CC2B06" w:rsidP="00CC2B06">
            <w:pPr>
              <w:numPr>
                <w:ilvl w:val="0"/>
                <w:numId w:val="21"/>
              </w:numPr>
              <w:spacing w:before="100" w:beforeAutospacing="1" w:after="100" w:afterAutospacing="1"/>
              <w:rPr>
                <w:rFonts w:ascii="Times New Roman" w:hAnsi="Times New Roman" w:cs="Times New Roman"/>
              </w:rPr>
            </w:pPr>
            <w:r>
              <w:rPr>
                <w:rFonts w:ascii="Times New Roman" w:hAnsi="Times New Roman" w:cs="Times New Roman" w:hint="eastAsia"/>
              </w:rPr>
              <w:t>I</w:t>
            </w:r>
            <w:r>
              <w:rPr>
                <w:rFonts w:ascii="Times New Roman" w:hAnsi="Times New Roman" w:cs="Times New Roman"/>
              </w:rPr>
              <w:t>n-class Activity (2): Equipment Shop Scenario</w:t>
            </w:r>
          </w:p>
        </w:tc>
        <w:tc>
          <w:tcPr>
            <w:tcW w:w="2409" w:type="dxa"/>
            <w:gridSpan w:val="3"/>
          </w:tcPr>
          <w:p w14:paraId="207E75DD" w14:textId="3BF2F5DB" w:rsidR="0042545A" w:rsidRPr="001C7012" w:rsidRDefault="004624A2" w:rsidP="0042545A">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orksheet 3</w:t>
            </w:r>
          </w:p>
        </w:tc>
      </w:tr>
      <w:tr w:rsidR="0042545A" w:rsidRPr="001C7012" w14:paraId="178155C4" w14:textId="77777777" w:rsidTr="003B559B">
        <w:tc>
          <w:tcPr>
            <w:tcW w:w="1810" w:type="dxa"/>
            <w:vMerge/>
            <w:vAlign w:val="center"/>
          </w:tcPr>
          <w:p w14:paraId="769BE52D"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7116DBB2" w14:textId="5629A9EA" w:rsidR="009121C5" w:rsidRPr="001C7012" w:rsidRDefault="00CD582E" w:rsidP="0042545A">
            <w:pPr>
              <w:rPr>
                <w:rFonts w:ascii="Times New Roman" w:eastAsiaTheme="minorEastAsia" w:hAnsi="Times New Roman"/>
              </w:rPr>
            </w:pPr>
            <w:r>
              <w:rPr>
                <w:rFonts w:ascii="Times New Roman" w:eastAsiaTheme="minorEastAsia" w:hAnsi="Times New Roman"/>
              </w:rPr>
              <w:t>3</w:t>
            </w:r>
            <w:r w:rsidR="00EB7572">
              <w:rPr>
                <w:rFonts w:ascii="Times New Roman" w:eastAsiaTheme="minorEastAsia" w:hAnsi="Times New Roman"/>
              </w:rPr>
              <w:t>/</w:t>
            </w:r>
            <w:r>
              <w:rPr>
                <w:rFonts w:ascii="Times New Roman" w:eastAsiaTheme="minorEastAsia" w:hAnsi="Times New Roman"/>
              </w:rPr>
              <w:t>2</w:t>
            </w:r>
            <w:r w:rsidR="00884DCB">
              <w:rPr>
                <w:rFonts w:ascii="Times New Roman" w:eastAsiaTheme="minorEastAsia" w:hAnsi="Times New Roman"/>
              </w:rPr>
              <w:t>7</w:t>
            </w:r>
            <w:r w:rsidR="00EB7572">
              <w:rPr>
                <w:rFonts w:ascii="Times New Roman" w:eastAsiaTheme="minorEastAsia" w:hAnsi="Times New Roman"/>
              </w:rPr>
              <w:t xml:space="preserve"> </w:t>
            </w:r>
            <w:r w:rsidR="0001557A" w:rsidRPr="001C7012">
              <w:rPr>
                <w:rFonts w:ascii="Times New Roman" w:eastAsiaTheme="minorEastAsia" w:hAnsi="Times New Roman"/>
              </w:rPr>
              <w:t>Week 5</w:t>
            </w:r>
          </w:p>
        </w:tc>
        <w:tc>
          <w:tcPr>
            <w:tcW w:w="4711" w:type="dxa"/>
            <w:gridSpan w:val="11"/>
          </w:tcPr>
          <w:p w14:paraId="5448218A" w14:textId="77777777" w:rsidR="00CC2B06" w:rsidRPr="00A71F75" w:rsidRDefault="00CC2B06" w:rsidP="00CC2B06">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Training &amp; Conditioning</w:t>
            </w:r>
          </w:p>
          <w:p w14:paraId="6E3B9634" w14:textId="77777777" w:rsidR="00CC2B06" w:rsidRPr="00A71F75" w:rsidRDefault="00CC2B06" w:rsidP="00CC2B06">
            <w:pPr>
              <w:numPr>
                <w:ilvl w:val="0"/>
                <w:numId w:val="22"/>
              </w:numPr>
              <w:spacing w:before="100" w:beforeAutospacing="1" w:after="100" w:afterAutospacing="1"/>
              <w:rPr>
                <w:rFonts w:ascii="Times New Roman" w:hAnsi="Times New Roman" w:cs="Times New Roman"/>
              </w:rPr>
            </w:pPr>
            <w:r w:rsidRPr="00A71F75">
              <w:rPr>
                <w:rFonts w:ascii="Times New Roman" w:hAnsi="Times New Roman" w:cs="Times New Roman"/>
              </w:rPr>
              <w:t>Exercise and training vocabulary</w:t>
            </w:r>
          </w:p>
          <w:p w14:paraId="7EFE3861" w14:textId="77777777" w:rsidR="00CC2B06" w:rsidRPr="00A71F75" w:rsidRDefault="00CC2B06" w:rsidP="00CC2B06">
            <w:pPr>
              <w:numPr>
                <w:ilvl w:val="0"/>
                <w:numId w:val="22"/>
              </w:numPr>
              <w:spacing w:before="100" w:beforeAutospacing="1" w:after="100" w:afterAutospacing="1"/>
              <w:rPr>
                <w:rFonts w:ascii="Times New Roman" w:hAnsi="Times New Roman" w:cs="Times New Roman"/>
              </w:rPr>
            </w:pPr>
            <w:r w:rsidRPr="00A71F75">
              <w:rPr>
                <w:rFonts w:ascii="Times New Roman" w:hAnsi="Times New Roman" w:cs="Times New Roman"/>
              </w:rPr>
              <w:t>Understanding training instructions</w:t>
            </w:r>
          </w:p>
          <w:p w14:paraId="4EFBCC9D" w14:textId="77777777" w:rsidR="00CC2B06" w:rsidRDefault="00CC2B06" w:rsidP="00CC2B06">
            <w:pPr>
              <w:numPr>
                <w:ilvl w:val="0"/>
                <w:numId w:val="22"/>
              </w:numPr>
              <w:spacing w:before="100" w:beforeAutospacing="1" w:after="100" w:afterAutospacing="1"/>
              <w:rPr>
                <w:rFonts w:ascii="Times New Roman" w:hAnsi="Times New Roman" w:cs="Times New Roman"/>
              </w:rPr>
            </w:pPr>
            <w:r w:rsidRPr="00A71F75">
              <w:rPr>
                <w:rFonts w:ascii="Times New Roman" w:hAnsi="Times New Roman" w:cs="Times New Roman"/>
              </w:rPr>
              <w:t>Practice: Giving workout instructions</w:t>
            </w:r>
          </w:p>
          <w:p w14:paraId="14F71DD3" w14:textId="1AAC727C" w:rsidR="00CD582E" w:rsidRPr="00CC2B06" w:rsidRDefault="00CC2B06" w:rsidP="00CC2B06">
            <w:pPr>
              <w:numPr>
                <w:ilvl w:val="0"/>
                <w:numId w:val="22"/>
              </w:numPr>
              <w:spacing w:before="100" w:beforeAutospacing="1" w:after="100" w:afterAutospacing="1"/>
              <w:rPr>
                <w:rFonts w:ascii="Times New Roman" w:hAnsi="Times New Roman" w:cs="Times New Roman"/>
              </w:rPr>
            </w:pPr>
            <w:r>
              <w:rPr>
                <w:rFonts w:ascii="Times New Roman" w:hAnsi="Times New Roman" w:cs="Times New Roman"/>
              </w:rPr>
              <w:t>In-class Activity (3)</w:t>
            </w:r>
            <w:r w:rsidRPr="00CC2B06">
              <w:rPr>
                <w:rFonts w:ascii="Times New Roman" w:hAnsi="Times New Roman" w:cs="Times New Roman"/>
              </w:rPr>
              <w:t>: Lead a warm-up session</w:t>
            </w:r>
          </w:p>
        </w:tc>
        <w:tc>
          <w:tcPr>
            <w:tcW w:w="2409" w:type="dxa"/>
            <w:gridSpan w:val="3"/>
          </w:tcPr>
          <w:p w14:paraId="673FD954" w14:textId="3F92248A" w:rsidR="0042545A" w:rsidRPr="001C7012" w:rsidRDefault="004624A2" w:rsidP="0042545A">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orksheet 4</w:t>
            </w:r>
          </w:p>
        </w:tc>
      </w:tr>
      <w:tr w:rsidR="0042545A" w:rsidRPr="001C7012" w14:paraId="56D41FF5" w14:textId="77777777" w:rsidTr="003B559B">
        <w:tc>
          <w:tcPr>
            <w:tcW w:w="1810" w:type="dxa"/>
            <w:vMerge/>
            <w:vAlign w:val="center"/>
          </w:tcPr>
          <w:p w14:paraId="57C40968"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0A2C4AC9" w14:textId="0987F4DE" w:rsidR="009121C5" w:rsidRPr="001C7012" w:rsidRDefault="00884DCB" w:rsidP="0042545A">
            <w:pPr>
              <w:rPr>
                <w:rFonts w:ascii="Times New Roman" w:eastAsiaTheme="minorEastAsia" w:hAnsi="Times New Roman"/>
              </w:rPr>
            </w:pPr>
            <w:r>
              <w:rPr>
                <w:rFonts w:ascii="Times New Roman" w:eastAsiaTheme="minorEastAsia" w:hAnsi="Times New Roman"/>
              </w:rPr>
              <w:t>4</w:t>
            </w:r>
            <w:r w:rsidR="00EB7572">
              <w:rPr>
                <w:rFonts w:ascii="Times New Roman" w:eastAsiaTheme="minorEastAsia" w:hAnsi="Times New Roman"/>
              </w:rPr>
              <w:t>/</w:t>
            </w:r>
            <w:r>
              <w:rPr>
                <w:rFonts w:ascii="Times New Roman" w:eastAsiaTheme="minorEastAsia" w:hAnsi="Times New Roman"/>
              </w:rPr>
              <w:t>3</w:t>
            </w:r>
            <w:r w:rsidR="00EB7572">
              <w:rPr>
                <w:rFonts w:ascii="Times New Roman" w:eastAsiaTheme="minorEastAsia" w:hAnsi="Times New Roman"/>
              </w:rPr>
              <w:t xml:space="preserve"> </w:t>
            </w:r>
            <w:r w:rsidR="0001557A" w:rsidRPr="001C7012">
              <w:rPr>
                <w:rFonts w:ascii="Times New Roman" w:eastAsiaTheme="minorEastAsia" w:hAnsi="Times New Roman"/>
              </w:rPr>
              <w:t>Week 6</w:t>
            </w:r>
          </w:p>
        </w:tc>
        <w:tc>
          <w:tcPr>
            <w:tcW w:w="4711" w:type="dxa"/>
            <w:gridSpan w:val="11"/>
          </w:tcPr>
          <w:p w14:paraId="603DC8CD" w14:textId="3E531ABA" w:rsidR="006B2D32" w:rsidRPr="00CC2B06" w:rsidRDefault="00884DCB" w:rsidP="00884DCB">
            <w:pPr>
              <w:spacing w:before="100" w:beforeAutospacing="1" w:after="100" w:afterAutospacing="1"/>
              <w:rPr>
                <w:rFonts w:ascii="Times New Roman" w:hAnsi="Times New Roman" w:cs="Times New Roman"/>
              </w:rPr>
            </w:pPr>
            <w:r w:rsidRPr="00185398">
              <w:rPr>
                <w:rFonts w:ascii="Times New Roman" w:eastAsiaTheme="minorEastAsia" w:hAnsi="Times New Roman"/>
                <w:color w:val="FF0000"/>
              </w:rPr>
              <w:t>Spring Break (no class)</w:t>
            </w:r>
          </w:p>
        </w:tc>
        <w:tc>
          <w:tcPr>
            <w:tcW w:w="2409" w:type="dxa"/>
            <w:gridSpan w:val="3"/>
          </w:tcPr>
          <w:p w14:paraId="3D4D3AC3" w14:textId="1B96E74D" w:rsidR="0042545A" w:rsidRPr="001C7012" w:rsidRDefault="003408AC" w:rsidP="0042545A">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orksheet </w:t>
            </w:r>
            <w:r w:rsidR="004624A2">
              <w:rPr>
                <w:rFonts w:ascii="Times New Roman" w:eastAsiaTheme="minorEastAsia" w:hAnsi="Times New Roman"/>
              </w:rPr>
              <w:t>5</w:t>
            </w:r>
          </w:p>
        </w:tc>
      </w:tr>
      <w:tr w:rsidR="0042545A" w:rsidRPr="001C7012" w14:paraId="4A5082A2" w14:textId="77777777" w:rsidTr="003B559B">
        <w:tc>
          <w:tcPr>
            <w:tcW w:w="1810" w:type="dxa"/>
            <w:vMerge/>
            <w:vAlign w:val="center"/>
          </w:tcPr>
          <w:p w14:paraId="22DAE108"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589C2639" w14:textId="7C33D178" w:rsidR="009121C5" w:rsidRPr="001C7012" w:rsidRDefault="00CD582E" w:rsidP="0042545A">
            <w:pPr>
              <w:rPr>
                <w:rFonts w:ascii="Times New Roman" w:eastAsiaTheme="minorEastAsia" w:hAnsi="Times New Roman"/>
              </w:rPr>
            </w:pPr>
            <w:r>
              <w:rPr>
                <w:rFonts w:ascii="Times New Roman" w:eastAsiaTheme="minorEastAsia" w:hAnsi="Times New Roman"/>
              </w:rPr>
              <w:t>4</w:t>
            </w:r>
            <w:r w:rsidR="00EB7572">
              <w:rPr>
                <w:rFonts w:ascii="Times New Roman" w:eastAsiaTheme="minorEastAsia" w:hAnsi="Times New Roman"/>
              </w:rPr>
              <w:t>/</w:t>
            </w:r>
            <w:r w:rsidR="00884DCB">
              <w:rPr>
                <w:rFonts w:ascii="Times New Roman" w:eastAsiaTheme="minorEastAsia" w:hAnsi="Times New Roman"/>
              </w:rPr>
              <w:t>10</w:t>
            </w:r>
            <w:r w:rsidR="00EB7572">
              <w:rPr>
                <w:rFonts w:ascii="Times New Roman" w:eastAsiaTheme="minorEastAsia" w:hAnsi="Times New Roman"/>
              </w:rPr>
              <w:t xml:space="preserve"> </w:t>
            </w:r>
            <w:r w:rsidR="0001557A" w:rsidRPr="001C7012">
              <w:rPr>
                <w:rFonts w:ascii="Times New Roman" w:eastAsiaTheme="minorEastAsia" w:hAnsi="Times New Roman"/>
              </w:rPr>
              <w:t>Week 7</w:t>
            </w:r>
          </w:p>
        </w:tc>
        <w:tc>
          <w:tcPr>
            <w:tcW w:w="4711" w:type="dxa"/>
            <w:gridSpan w:val="11"/>
          </w:tcPr>
          <w:p w14:paraId="268B460C" w14:textId="77777777" w:rsidR="00884DCB" w:rsidRPr="00A71F75" w:rsidRDefault="00884DCB" w:rsidP="00884DCB">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Rules &amp; Regulations</w:t>
            </w:r>
          </w:p>
          <w:p w14:paraId="480B0417" w14:textId="77777777" w:rsidR="00884DCB" w:rsidRPr="00A71F75" w:rsidRDefault="00884DCB" w:rsidP="00884DCB">
            <w:pPr>
              <w:numPr>
                <w:ilvl w:val="0"/>
                <w:numId w:val="23"/>
              </w:numPr>
              <w:spacing w:before="100" w:beforeAutospacing="1" w:after="100" w:afterAutospacing="1"/>
              <w:rPr>
                <w:rFonts w:ascii="Times New Roman" w:hAnsi="Times New Roman" w:cs="Times New Roman"/>
              </w:rPr>
            </w:pPr>
            <w:r w:rsidRPr="00A71F75">
              <w:rPr>
                <w:rFonts w:ascii="Times New Roman" w:hAnsi="Times New Roman" w:cs="Times New Roman"/>
              </w:rPr>
              <w:t>Official sports rules vocabulary</w:t>
            </w:r>
          </w:p>
          <w:p w14:paraId="69A8B601" w14:textId="77777777" w:rsidR="00884DCB" w:rsidRPr="00A71F75" w:rsidRDefault="00884DCB" w:rsidP="00884DCB">
            <w:pPr>
              <w:numPr>
                <w:ilvl w:val="0"/>
                <w:numId w:val="23"/>
              </w:numPr>
              <w:spacing w:before="100" w:beforeAutospacing="1" w:after="100" w:afterAutospacing="1"/>
              <w:rPr>
                <w:rFonts w:ascii="Times New Roman" w:hAnsi="Times New Roman" w:cs="Times New Roman"/>
              </w:rPr>
            </w:pPr>
            <w:r w:rsidRPr="00A71F75">
              <w:rPr>
                <w:rFonts w:ascii="Times New Roman" w:hAnsi="Times New Roman" w:cs="Times New Roman"/>
              </w:rPr>
              <w:t>Listening to referee announcements</w:t>
            </w:r>
          </w:p>
          <w:p w14:paraId="72F3D306" w14:textId="77777777" w:rsidR="00884DCB" w:rsidRDefault="00884DCB" w:rsidP="00884DCB">
            <w:pPr>
              <w:numPr>
                <w:ilvl w:val="0"/>
                <w:numId w:val="23"/>
              </w:numPr>
              <w:spacing w:before="100" w:beforeAutospacing="1" w:after="100" w:afterAutospacing="1"/>
              <w:rPr>
                <w:rFonts w:ascii="Times New Roman" w:hAnsi="Times New Roman" w:cs="Times New Roman"/>
              </w:rPr>
            </w:pPr>
            <w:r w:rsidRPr="00A71F75">
              <w:rPr>
                <w:rFonts w:ascii="Times New Roman" w:hAnsi="Times New Roman" w:cs="Times New Roman"/>
              </w:rPr>
              <w:t>Practice: Explaining game rules</w:t>
            </w:r>
          </w:p>
          <w:p w14:paraId="70A2B394" w14:textId="6B6DEB96" w:rsidR="002346F6" w:rsidRPr="00884DCB" w:rsidRDefault="00884DCB" w:rsidP="00884DCB">
            <w:pPr>
              <w:numPr>
                <w:ilvl w:val="0"/>
                <w:numId w:val="23"/>
              </w:numPr>
              <w:spacing w:before="100" w:beforeAutospacing="1" w:after="100" w:afterAutospacing="1"/>
              <w:rPr>
                <w:rFonts w:ascii="Times New Roman" w:hAnsi="Times New Roman" w:cs="Times New Roman"/>
              </w:rPr>
            </w:pPr>
            <w:r w:rsidRPr="00884DCB">
              <w:rPr>
                <w:rFonts w:ascii="Times New Roman" w:hAnsi="Times New Roman" w:cs="Times New Roman"/>
              </w:rPr>
              <w:t>Role-play: Referee scenarios</w:t>
            </w:r>
            <w:r w:rsidRPr="00884DCB">
              <w:rPr>
                <w:rFonts w:ascii="Times New Roman" w:eastAsiaTheme="minorEastAsia" w:hAnsi="Times New Roman"/>
                <w:color w:val="FF0000"/>
              </w:rPr>
              <w:t xml:space="preserve"> </w:t>
            </w:r>
          </w:p>
        </w:tc>
        <w:tc>
          <w:tcPr>
            <w:tcW w:w="2409" w:type="dxa"/>
            <w:gridSpan w:val="3"/>
          </w:tcPr>
          <w:p w14:paraId="2CD03365" w14:textId="21D4B548" w:rsidR="0042545A" w:rsidRPr="001C7012" w:rsidRDefault="0042545A" w:rsidP="0042545A">
            <w:pPr>
              <w:rPr>
                <w:rFonts w:ascii="Times New Roman" w:eastAsiaTheme="minorEastAsia" w:hAnsi="Times New Roman"/>
              </w:rPr>
            </w:pPr>
          </w:p>
        </w:tc>
      </w:tr>
      <w:tr w:rsidR="0042545A" w:rsidRPr="001C7012" w14:paraId="493D5EAC" w14:textId="77777777" w:rsidTr="003B559B">
        <w:tc>
          <w:tcPr>
            <w:tcW w:w="1810" w:type="dxa"/>
            <w:vMerge/>
            <w:vAlign w:val="center"/>
          </w:tcPr>
          <w:p w14:paraId="0DB04BA2" w14:textId="77777777" w:rsidR="0042545A" w:rsidRPr="001C7012" w:rsidRDefault="0042545A" w:rsidP="0042545A">
            <w:pPr>
              <w:snapToGrid w:val="0"/>
              <w:jc w:val="center"/>
              <w:rPr>
                <w:rFonts w:ascii="Times New Roman" w:eastAsiaTheme="minorEastAsia" w:hAnsi="Times New Roman"/>
                <w:lang w:val="en-GB"/>
              </w:rPr>
            </w:pPr>
          </w:p>
        </w:tc>
        <w:tc>
          <w:tcPr>
            <w:tcW w:w="1418" w:type="dxa"/>
            <w:gridSpan w:val="4"/>
          </w:tcPr>
          <w:p w14:paraId="52064AD3" w14:textId="45347A10" w:rsidR="009121C5" w:rsidRPr="001C7012" w:rsidRDefault="00CD582E" w:rsidP="0042545A">
            <w:pPr>
              <w:rPr>
                <w:rFonts w:ascii="Times New Roman" w:eastAsiaTheme="minorEastAsia" w:hAnsi="Times New Roman"/>
                <w:color w:val="FF0000"/>
              </w:rPr>
            </w:pPr>
            <w:r>
              <w:rPr>
                <w:rFonts w:ascii="Times New Roman" w:eastAsiaTheme="minorEastAsia" w:hAnsi="Times New Roman"/>
                <w:color w:val="FF0000"/>
              </w:rPr>
              <w:t>4</w:t>
            </w:r>
            <w:r w:rsidR="00EB7572" w:rsidRPr="00A439FF">
              <w:rPr>
                <w:rFonts w:ascii="Times New Roman" w:eastAsiaTheme="minorEastAsia" w:hAnsi="Times New Roman"/>
                <w:color w:val="FF0000"/>
              </w:rPr>
              <w:t>/</w:t>
            </w:r>
            <w:r>
              <w:rPr>
                <w:rFonts w:ascii="Times New Roman" w:eastAsiaTheme="minorEastAsia" w:hAnsi="Times New Roman"/>
                <w:color w:val="FF0000"/>
              </w:rPr>
              <w:t>1</w:t>
            </w:r>
            <w:r w:rsidR="00884DCB">
              <w:rPr>
                <w:rFonts w:ascii="Times New Roman" w:eastAsiaTheme="minorEastAsia" w:hAnsi="Times New Roman"/>
                <w:color w:val="FF0000"/>
              </w:rPr>
              <w:t>7</w:t>
            </w:r>
            <w:r w:rsidR="00EB7572" w:rsidRPr="00A439FF">
              <w:rPr>
                <w:rFonts w:ascii="Times New Roman" w:eastAsiaTheme="minorEastAsia" w:hAnsi="Times New Roman"/>
                <w:color w:val="FF0000"/>
              </w:rPr>
              <w:t xml:space="preserve"> </w:t>
            </w:r>
            <w:r w:rsidR="0001557A" w:rsidRPr="00A439FF">
              <w:rPr>
                <w:rFonts w:ascii="Times New Roman" w:eastAsiaTheme="minorEastAsia" w:hAnsi="Times New Roman"/>
                <w:color w:val="FF0000"/>
              </w:rPr>
              <w:t xml:space="preserve">Week </w:t>
            </w:r>
            <w:r w:rsidR="003B559B" w:rsidRPr="00A439FF">
              <w:rPr>
                <w:rFonts w:ascii="Times New Roman" w:eastAsiaTheme="minorEastAsia" w:hAnsi="Times New Roman"/>
                <w:color w:val="FF0000"/>
              </w:rPr>
              <w:t>8</w:t>
            </w:r>
          </w:p>
        </w:tc>
        <w:tc>
          <w:tcPr>
            <w:tcW w:w="4711" w:type="dxa"/>
            <w:gridSpan w:val="11"/>
          </w:tcPr>
          <w:p w14:paraId="139890C3" w14:textId="2E6CDED8" w:rsidR="00A439FF" w:rsidRDefault="00A439FF" w:rsidP="00A439FF">
            <w:pPr>
              <w:rPr>
                <w:rFonts w:ascii="Times New Roman" w:eastAsiaTheme="minorEastAsia" w:hAnsi="Times New Roman"/>
              </w:rPr>
            </w:pPr>
            <w:r w:rsidRPr="000B51F2">
              <w:rPr>
                <w:rFonts w:ascii="Times New Roman" w:eastAsiaTheme="minorEastAsia" w:hAnsi="Times New Roman"/>
                <w:color w:val="FF0000"/>
              </w:rPr>
              <w:t>Mid-term Exam</w:t>
            </w:r>
            <w:r w:rsidRPr="001C7012">
              <w:rPr>
                <w:rFonts w:ascii="Times New Roman" w:eastAsiaTheme="minorEastAsia" w:hAnsi="Times New Roman"/>
              </w:rPr>
              <w:t xml:space="preserve">: </w:t>
            </w:r>
            <w:r w:rsidR="00CC2B06">
              <w:rPr>
                <w:rFonts w:ascii="Times New Roman" w:eastAsiaTheme="minorEastAsia" w:hAnsi="Times New Roman"/>
              </w:rPr>
              <w:t>Oral Presentation (1)</w:t>
            </w:r>
          </w:p>
          <w:p w14:paraId="5671504D" w14:textId="27C24938" w:rsidR="002346F6" w:rsidRPr="004624A2" w:rsidRDefault="00A439FF" w:rsidP="00A439FF">
            <w:pPr>
              <w:rPr>
                <w:rFonts w:ascii="Times New Roman" w:eastAsiaTheme="minorEastAsia" w:hAnsi="Times New Roman"/>
                <w:kern w:val="2"/>
                <w:szCs w:val="22"/>
              </w:rPr>
            </w:pPr>
            <w:r>
              <w:rPr>
                <w:rFonts w:ascii="Times New Roman" w:eastAsiaTheme="minorEastAsia" w:hAnsi="Times New Roman"/>
              </w:rPr>
              <w:t>O</w:t>
            </w:r>
            <w:r w:rsidRPr="001C7012">
              <w:rPr>
                <w:rFonts w:ascii="Times New Roman" w:eastAsiaTheme="minorEastAsia" w:hAnsi="Times New Roman"/>
              </w:rPr>
              <w:t xml:space="preserve">n </w:t>
            </w:r>
            <w:r>
              <w:rPr>
                <w:rFonts w:ascii="Times New Roman" w:eastAsiaTheme="minorEastAsia" w:hAnsi="Times New Roman"/>
              </w:rPr>
              <w:t xml:space="preserve">an </w:t>
            </w:r>
            <w:r w:rsidR="0000088C">
              <w:rPr>
                <w:rFonts w:ascii="Times New Roman" w:eastAsiaTheme="minorEastAsia" w:hAnsi="Times New Roman"/>
              </w:rPr>
              <w:t>international/ domestic sport</w:t>
            </w:r>
            <w:r>
              <w:rPr>
                <w:rFonts w:ascii="Times New Roman" w:eastAsiaTheme="minorEastAsia" w:hAnsi="Times New Roman"/>
              </w:rPr>
              <w:t xml:space="preserve"> </w:t>
            </w:r>
          </w:p>
        </w:tc>
        <w:tc>
          <w:tcPr>
            <w:tcW w:w="2409" w:type="dxa"/>
            <w:gridSpan w:val="3"/>
          </w:tcPr>
          <w:p w14:paraId="6EA21356" w14:textId="615F2EEB" w:rsidR="00A439FF" w:rsidRDefault="00A439FF" w:rsidP="00A439FF">
            <w:pPr>
              <w:rPr>
                <w:rFonts w:ascii="Times New Roman" w:eastAsiaTheme="minorEastAsia" w:hAnsi="Times New Roman"/>
              </w:rPr>
            </w:pPr>
            <w:r>
              <w:rPr>
                <w:rFonts w:ascii="Times New Roman" w:eastAsiaTheme="minorEastAsia" w:hAnsi="Times New Roman"/>
              </w:rPr>
              <w:t>5 mins for individual</w:t>
            </w:r>
          </w:p>
          <w:p w14:paraId="54227708" w14:textId="09507F76" w:rsidR="0042545A" w:rsidRPr="001C7012" w:rsidRDefault="003A2C0B" w:rsidP="00A439FF">
            <w:pPr>
              <w:rPr>
                <w:rFonts w:ascii="Times New Roman" w:eastAsiaTheme="minorEastAsia" w:hAnsi="Times New Roman"/>
              </w:rPr>
            </w:pPr>
            <w:r>
              <w:rPr>
                <w:rFonts w:ascii="Times New Roman" w:eastAsiaTheme="minorEastAsia" w:hAnsi="Times New Roman"/>
              </w:rPr>
              <w:t xml:space="preserve">or </w:t>
            </w:r>
            <w:r w:rsidR="00A439FF">
              <w:rPr>
                <w:rFonts w:ascii="Times New Roman" w:eastAsiaTheme="minorEastAsia" w:hAnsi="Times New Roman"/>
              </w:rPr>
              <w:t>15 mins for group presentation</w:t>
            </w:r>
          </w:p>
        </w:tc>
      </w:tr>
      <w:tr w:rsidR="00A439FF" w:rsidRPr="001C7012" w14:paraId="3622E92A" w14:textId="77777777" w:rsidTr="003B559B">
        <w:tc>
          <w:tcPr>
            <w:tcW w:w="1810" w:type="dxa"/>
            <w:vMerge/>
            <w:vAlign w:val="center"/>
          </w:tcPr>
          <w:p w14:paraId="5265D47C"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2C11B861" w14:textId="3C826840" w:rsidR="00A439FF" w:rsidRPr="001C7012" w:rsidRDefault="00CD582E" w:rsidP="00A439FF">
            <w:pPr>
              <w:rPr>
                <w:rFonts w:ascii="Times New Roman" w:eastAsiaTheme="minorEastAsia" w:hAnsi="Times New Roman"/>
                <w:color w:val="FF0000"/>
              </w:rPr>
            </w:pPr>
            <w:r>
              <w:rPr>
                <w:rFonts w:ascii="Times New Roman" w:eastAsiaTheme="minorEastAsia" w:hAnsi="Times New Roman"/>
                <w:color w:val="FF0000"/>
              </w:rPr>
              <w:t>4</w:t>
            </w:r>
            <w:r w:rsidR="00A439FF">
              <w:rPr>
                <w:rFonts w:ascii="Times New Roman" w:eastAsiaTheme="minorEastAsia" w:hAnsi="Times New Roman"/>
                <w:color w:val="FF0000"/>
              </w:rPr>
              <w:t>/</w:t>
            </w:r>
            <w:r w:rsidR="00884DCB">
              <w:rPr>
                <w:rFonts w:ascii="Times New Roman" w:eastAsiaTheme="minorEastAsia" w:hAnsi="Times New Roman"/>
                <w:color w:val="FF0000"/>
              </w:rPr>
              <w:t>24</w:t>
            </w:r>
            <w:r w:rsidR="00A439FF">
              <w:rPr>
                <w:rFonts w:ascii="Times New Roman" w:eastAsiaTheme="minorEastAsia" w:hAnsi="Times New Roman"/>
                <w:color w:val="FF0000"/>
              </w:rPr>
              <w:t xml:space="preserve"> </w:t>
            </w:r>
            <w:r w:rsidR="00A439FF" w:rsidRPr="001C7012">
              <w:rPr>
                <w:rFonts w:ascii="Times New Roman" w:eastAsiaTheme="minorEastAsia" w:hAnsi="Times New Roman"/>
                <w:color w:val="FF0000"/>
              </w:rPr>
              <w:t>Week 9</w:t>
            </w:r>
          </w:p>
        </w:tc>
        <w:tc>
          <w:tcPr>
            <w:tcW w:w="4711" w:type="dxa"/>
            <w:gridSpan w:val="11"/>
          </w:tcPr>
          <w:p w14:paraId="6C83D5D8" w14:textId="43E0A3AD" w:rsidR="00CC2B06" w:rsidRDefault="00CC2B06" w:rsidP="00CC2B06">
            <w:pPr>
              <w:rPr>
                <w:rFonts w:ascii="Times New Roman" w:eastAsiaTheme="minorEastAsia" w:hAnsi="Times New Roman"/>
              </w:rPr>
            </w:pPr>
            <w:r>
              <w:rPr>
                <w:rFonts w:ascii="Times New Roman" w:eastAsiaTheme="minorEastAsia" w:hAnsi="Times New Roman"/>
              </w:rPr>
              <w:t>Oral Presentation (2)</w:t>
            </w:r>
          </w:p>
          <w:p w14:paraId="3EDB298B" w14:textId="18AFBD5A" w:rsidR="00A439FF" w:rsidRPr="001C7012" w:rsidRDefault="00CC2B06" w:rsidP="00CC2B06">
            <w:pPr>
              <w:rPr>
                <w:rFonts w:ascii="Times New Roman" w:eastAsiaTheme="minorEastAsia" w:hAnsi="Times New Roman"/>
              </w:rPr>
            </w:pPr>
            <w:r>
              <w:rPr>
                <w:rFonts w:ascii="Times New Roman" w:eastAsiaTheme="minorEastAsia" w:hAnsi="Times New Roman"/>
              </w:rPr>
              <w:t>O</w:t>
            </w:r>
            <w:r w:rsidRPr="001C7012">
              <w:rPr>
                <w:rFonts w:ascii="Times New Roman" w:eastAsiaTheme="minorEastAsia" w:hAnsi="Times New Roman"/>
              </w:rPr>
              <w:t xml:space="preserve">n </w:t>
            </w:r>
            <w:r>
              <w:rPr>
                <w:rFonts w:ascii="Times New Roman" w:eastAsiaTheme="minorEastAsia" w:hAnsi="Times New Roman"/>
              </w:rPr>
              <w:t>an international/ domestic sport</w:t>
            </w:r>
          </w:p>
        </w:tc>
        <w:tc>
          <w:tcPr>
            <w:tcW w:w="2409" w:type="dxa"/>
            <w:gridSpan w:val="3"/>
          </w:tcPr>
          <w:p w14:paraId="78D59E32" w14:textId="7A640D92" w:rsidR="00A439FF" w:rsidRPr="00EB7572" w:rsidRDefault="00A439FF" w:rsidP="00A439FF">
            <w:pPr>
              <w:rPr>
                <w:rFonts w:ascii="Times New Roman" w:eastAsiaTheme="minorEastAsia" w:hAnsi="Times New Roman"/>
              </w:rPr>
            </w:pPr>
          </w:p>
        </w:tc>
      </w:tr>
      <w:tr w:rsidR="00A439FF" w:rsidRPr="001C7012" w14:paraId="246F596A" w14:textId="77777777" w:rsidTr="003B559B">
        <w:tc>
          <w:tcPr>
            <w:tcW w:w="1810" w:type="dxa"/>
            <w:vMerge/>
            <w:vAlign w:val="center"/>
          </w:tcPr>
          <w:p w14:paraId="7457B39E"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0A199875" w14:textId="0ACFC5EF" w:rsidR="00A439FF" w:rsidRPr="001C7012" w:rsidRDefault="00884DCB" w:rsidP="00A439FF">
            <w:pPr>
              <w:rPr>
                <w:rFonts w:ascii="Times New Roman" w:eastAsiaTheme="minorEastAsia" w:hAnsi="Times New Roman"/>
              </w:rPr>
            </w:pPr>
            <w:r w:rsidRPr="00576425">
              <w:rPr>
                <w:rFonts w:ascii="Times New Roman" w:eastAsiaTheme="minorEastAsia" w:hAnsi="Times New Roman"/>
                <w:color w:val="FF0000"/>
              </w:rPr>
              <w:t>5</w:t>
            </w:r>
            <w:r w:rsidR="00A439FF" w:rsidRPr="00576425">
              <w:rPr>
                <w:rFonts w:ascii="Times New Roman" w:eastAsiaTheme="minorEastAsia" w:hAnsi="Times New Roman"/>
                <w:color w:val="FF0000"/>
              </w:rPr>
              <w:t>/</w:t>
            </w:r>
            <w:r w:rsidRPr="00576425">
              <w:rPr>
                <w:rFonts w:ascii="Times New Roman" w:eastAsiaTheme="minorEastAsia" w:hAnsi="Times New Roman"/>
                <w:color w:val="FF0000"/>
              </w:rPr>
              <w:t>1</w:t>
            </w:r>
            <w:r w:rsidR="00CD582E" w:rsidRPr="00576425">
              <w:rPr>
                <w:rFonts w:ascii="Times New Roman" w:eastAsiaTheme="minorEastAsia" w:hAnsi="Times New Roman" w:hint="eastAsia"/>
                <w:color w:val="FF0000"/>
              </w:rPr>
              <w:t xml:space="preserve"> </w:t>
            </w:r>
            <w:r w:rsidR="00A439FF" w:rsidRPr="00576425">
              <w:rPr>
                <w:rFonts w:ascii="Times New Roman" w:eastAsiaTheme="minorEastAsia" w:hAnsi="Times New Roman"/>
                <w:color w:val="FF0000"/>
              </w:rPr>
              <w:t>Week 10</w:t>
            </w:r>
          </w:p>
        </w:tc>
        <w:tc>
          <w:tcPr>
            <w:tcW w:w="4711" w:type="dxa"/>
            <w:gridSpan w:val="11"/>
          </w:tcPr>
          <w:p w14:paraId="6FCCA29F" w14:textId="1AC6FF82" w:rsidR="00A439FF" w:rsidRPr="00576425" w:rsidRDefault="00576425" w:rsidP="00576425">
            <w:pPr>
              <w:spacing w:before="100" w:beforeAutospacing="1" w:after="100" w:afterAutospacing="1"/>
              <w:outlineLvl w:val="2"/>
              <w:rPr>
                <w:rFonts w:ascii="Times New Roman" w:hAnsi="Times New Roman" w:cs="Times New Roman" w:hint="eastAsia"/>
                <w:b/>
                <w:bCs/>
                <w:color w:val="FF0000"/>
              </w:rPr>
            </w:pPr>
            <w:r w:rsidRPr="00576425">
              <w:rPr>
                <w:rFonts w:ascii="Times New Roman" w:hAnsi="Times New Roman" w:cs="Times New Roman" w:hint="eastAsia"/>
                <w:b/>
                <w:bCs/>
                <w:color w:val="FF0000"/>
              </w:rPr>
              <w:t>L</w:t>
            </w:r>
            <w:r w:rsidRPr="00576425">
              <w:rPr>
                <w:rFonts w:ascii="Times New Roman" w:hAnsi="Times New Roman" w:cs="Times New Roman"/>
                <w:b/>
                <w:bCs/>
                <w:color w:val="FF0000"/>
              </w:rPr>
              <w:t>abor’s Day (no class)</w:t>
            </w:r>
          </w:p>
        </w:tc>
        <w:tc>
          <w:tcPr>
            <w:tcW w:w="2409" w:type="dxa"/>
            <w:gridSpan w:val="3"/>
          </w:tcPr>
          <w:p w14:paraId="18879517" w14:textId="4A1053B8" w:rsidR="00A439FF" w:rsidRPr="001C7012" w:rsidRDefault="00A439FF" w:rsidP="00A439FF">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orksheet </w:t>
            </w:r>
            <w:r w:rsidR="00CC2B06">
              <w:rPr>
                <w:rFonts w:ascii="Times New Roman" w:eastAsiaTheme="minorEastAsia" w:hAnsi="Times New Roman"/>
              </w:rPr>
              <w:t>6</w:t>
            </w:r>
          </w:p>
        </w:tc>
      </w:tr>
      <w:tr w:rsidR="00A439FF" w:rsidRPr="001C7012" w14:paraId="69012959" w14:textId="77777777" w:rsidTr="003B559B">
        <w:tc>
          <w:tcPr>
            <w:tcW w:w="1810" w:type="dxa"/>
            <w:vMerge/>
            <w:vAlign w:val="center"/>
          </w:tcPr>
          <w:p w14:paraId="5EC60AFA"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0B2CB80D" w14:textId="47D365D9" w:rsidR="00A439FF" w:rsidRPr="001C7012" w:rsidRDefault="00CD582E" w:rsidP="00A439FF">
            <w:pPr>
              <w:rPr>
                <w:rFonts w:ascii="Times New Roman" w:eastAsiaTheme="minorEastAsia" w:hAnsi="Times New Roman"/>
              </w:rPr>
            </w:pPr>
            <w:r>
              <w:rPr>
                <w:rFonts w:ascii="Times New Roman" w:eastAsiaTheme="minorEastAsia" w:hAnsi="Times New Roman"/>
              </w:rPr>
              <w:t>5</w:t>
            </w:r>
            <w:r w:rsidR="00A439FF">
              <w:rPr>
                <w:rFonts w:ascii="Times New Roman" w:eastAsiaTheme="minorEastAsia" w:hAnsi="Times New Roman"/>
              </w:rPr>
              <w:t>/</w:t>
            </w:r>
            <w:r w:rsidR="00576425">
              <w:rPr>
                <w:rFonts w:ascii="Times New Roman" w:eastAsiaTheme="minorEastAsia" w:hAnsi="Times New Roman"/>
              </w:rPr>
              <w:t>8</w:t>
            </w:r>
            <w:r w:rsidR="00A439FF">
              <w:rPr>
                <w:rFonts w:ascii="Times New Roman" w:eastAsiaTheme="minorEastAsia" w:hAnsi="Times New Roman"/>
              </w:rPr>
              <w:t xml:space="preserve"> </w:t>
            </w:r>
            <w:r w:rsidR="00A439FF" w:rsidRPr="001C7012">
              <w:rPr>
                <w:rFonts w:ascii="Times New Roman" w:eastAsiaTheme="minorEastAsia" w:hAnsi="Times New Roman"/>
              </w:rPr>
              <w:t>Week 11</w:t>
            </w:r>
          </w:p>
        </w:tc>
        <w:tc>
          <w:tcPr>
            <w:tcW w:w="4711" w:type="dxa"/>
            <w:gridSpan w:val="11"/>
          </w:tcPr>
          <w:p w14:paraId="5F34677F" w14:textId="77777777" w:rsidR="00576425" w:rsidRPr="00A71F75" w:rsidRDefault="00576425" w:rsidP="00576425">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Sports Injuries &amp; Health</w:t>
            </w:r>
          </w:p>
          <w:p w14:paraId="78735FDB" w14:textId="77777777" w:rsidR="00576425" w:rsidRPr="00A71F75" w:rsidRDefault="00576425" w:rsidP="00576425">
            <w:pPr>
              <w:numPr>
                <w:ilvl w:val="0"/>
                <w:numId w:val="24"/>
              </w:numPr>
              <w:spacing w:before="100" w:beforeAutospacing="1" w:after="100" w:afterAutospacing="1"/>
              <w:rPr>
                <w:rFonts w:ascii="Times New Roman" w:hAnsi="Times New Roman" w:cs="Times New Roman"/>
              </w:rPr>
            </w:pPr>
            <w:r w:rsidRPr="00A71F75">
              <w:rPr>
                <w:rFonts w:ascii="Times New Roman" w:hAnsi="Times New Roman" w:cs="Times New Roman"/>
              </w:rPr>
              <w:t>Medical and injury vocabulary</w:t>
            </w:r>
          </w:p>
          <w:p w14:paraId="7D3143E6" w14:textId="77777777" w:rsidR="00576425" w:rsidRPr="00A71F75" w:rsidRDefault="00576425" w:rsidP="00576425">
            <w:pPr>
              <w:numPr>
                <w:ilvl w:val="0"/>
                <w:numId w:val="24"/>
              </w:numPr>
              <w:spacing w:before="100" w:beforeAutospacing="1" w:after="100" w:afterAutospacing="1"/>
              <w:rPr>
                <w:rFonts w:ascii="Times New Roman" w:hAnsi="Times New Roman" w:cs="Times New Roman"/>
              </w:rPr>
            </w:pPr>
            <w:r w:rsidRPr="00A71F75">
              <w:rPr>
                <w:rFonts w:ascii="Times New Roman" w:hAnsi="Times New Roman" w:cs="Times New Roman"/>
              </w:rPr>
              <w:t>Understanding health instructions</w:t>
            </w:r>
          </w:p>
          <w:p w14:paraId="6606CBC2" w14:textId="77777777" w:rsidR="00576425" w:rsidRPr="00A71F75" w:rsidRDefault="00576425" w:rsidP="00576425">
            <w:pPr>
              <w:numPr>
                <w:ilvl w:val="0"/>
                <w:numId w:val="24"/>
              </w:numPr>
              <w:spacing w:before="100" w:beforeAutospacing="1" w:after="100" w:afterAutospacing="1"/>
              <w:rPr>
                <w:rFonts w:ascii="Times New Roman" w:hAnsi="Times New Roman" w:cs="Times New Roman"/>
              </w:rPr>
            </w:pPr>
            <w:r w:rsidRPr="00A71F75">
              <w:rPr>
                <w:rFonts w:ascii="Times New Roman" w:hAnsi="Times New Roman" w:cs="Times New Roman"/>
              </w:rPr>
              <w:t>Practice: Describing symptoms</w:t>
            </w:r>
          </w:p>
          <w:p w14:paraId="6DF15AC7" w14:textId="2DC3BF66" w:rsidR="00576425" w:rsidRDefault="00576425" w:rsidP="00576425">
            <w:pPr>
              <w:spacing w:before="100" w:beforeAutospacing="1" w:after="100" w:afterAutospacing="1"/>
              <w:outlineLvl w:val="2"/>
              <w:rPr>
                <w:rFonts w:ascii="Times New Roman" w:hAnsi="Times New Roman" w:cs="Times New Roman"/>
                <w:b/>
                <w:bCs/>
              </w:rPr>
            </w:pPr>
            <w:r>
              <w:rPr>
                <w:rFonts w:ascii="Times New Roman" w:hAnsi="Times New Roman" w:cs="Times New Roman"/>
              </w:rPr>
              <w:t>In-class Activity (4)</w:t>
            </w:r>
            <w:r w:rsidRPr="00A71F75">
              <w:rPr>
                <w:rFonts w:ascii="Times New Roman" w:hAnsi="Times New Roman" w:cs="Times New Roman"/>
              </w:rPr>
              <w:t>: Trainer-athlete conversations</w:t>
            </w:r>
          </w:p>
          <w:p w14:paraId="4D9D791A" w14:textId="2E48AB93" w:rsidR="00A439FF" w:rsidRPr="00CC2B06" w:rsidRDefault="00A439FF" w:rsidP="00A439FF">
            <w:pPr>
              <w:numPr>
                <w:ilvl w:val="0"/>
                <w:numId w:val="25"/>
              </w:numPr>
              <w:spacing w:before="100" w:beforeAutospacing="1" w:after="100" w:afterAutospacing="1"/>
              <w:rPr>
                <w:rFonts w:ascii="Times New Roman" w:hAnsi="Times New Roman" w:cs="Times New Roman"/>
              </w:rPr>
            </w:pPr>
          </w:p>
        </w:tc>
        <w:tc>
          <w:tcPr>
            <w:tcW w:w="2409" w:type="dxa"/>
            <w:gridSpan w:val="3"/>
          </w:tcPr>
          <w:p w14:paraId="2D3BC4FF" w14:textId="211B6236" w:rsidR="00A439FF" w:rsidRPr="001C7012" w:rsidRDefault="00A439FF" w:rsidP="00A439FF">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orksheet </w:t>
            </w:r>
            <w:r w:rsidR="00770D95">
              <w:rPr>
                <w:rFonts w:ascii="Times New Roman" w:eastAsiaTheme="minorEastAsia" w:hAnsi="Times New Roman"/>
              </w:rPr>
              <w:t>7</w:t>
            </w:r>
          </w:p>
        </w:tc>
      </w:tr>
      <w:tr w:rsidR="00A439FF" w:rsidRPr="001C7012" w14:paraId="37EC7073" w14:textId="77777777" w:rsidTr="003B559B">
        <w:tc>
          <w:tcPr>
            <w:tcW w:w="1810" w:type="dxa"/>
            <w:vMerge/>
            <w:vAlign w:val="center"/>
          </w:tcPr>
          <w:p w14:paraId="6C9C3CCE"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5F5778A8" w14:textId="36F6AD3A" w:rsidR="00A439FF" w:rsidRPr="001C7012" w:rsidRDefault="00CD582E" w:rsidP="00A439FF">
            <w:pPr>
              <w:rPr>
                <w:rFonts w:ascii="Times New Roman" w:eastAsiaTheme="minorEastAsia" w:hAnsi="Times New Roman"/>
              </w:rPr>
            </w:pPr>
            <w:r>
              <w:rPr>
                <w:rFonts w:ascii="Times New Roman" w:eastAsiaTheme="minorEastAsia" w:hAnsi="Times New Roman"/>
              </w:rPr>
              <w:t>5</w:t>
            </w:r>
            <w:r w:rsidR="00A439FF">
              <w:rPr>
                <w:rFonts w:ascii="Times New Roman" w:eastAsiaTheme="minorEastAsia" w:hAnsi="Times New Roman"/>
              </w:rPr>
              <w:t>/</w:t>
            </w:r>
            <w:r w:rsidR="00576425">
              <w:rPr>
                <w:rFonts w:ascii="Times New Roman" w:eastAsiaTheme="minorEastAsia" w:hAnsi="Times New Roman"/>
              </w:rPr>
              <w:t>15</w:t>
            </w:r>
            <w:r>
              <w:rPr>
                <w:rFonts w:ascii="Times New Roman" w:eastAsiaTheme="minorEastAsia" w:hAnsi="Times New Roman" w:hint="eastAsia"/>
              </w:rPr>
              <w:t xml:space="preserve"> </w:t>
            </w:r>
            <w:r w:rsidR="00A439FF" w:rsidRPr="001C7012">
              <w:rPr>
                <w:rFonts w:ascii="Times New Roman" w:eastAsiaTheme="minorEastAsia" w:hAnsi="Times New Roman"/>
              </w:rPr>
              <w:t>Week 12</w:t>
            </w:r>
          </w:p>
        </w:tc>
        <w:tc>
          <w:tcPr>
            <w:tcW w:w="4711" w:type="dxa"/>
            <w:gridSpan w:val="11"/>
          </w:tcPr>
          <w:p w14:paraId="34EAE2B8" w14:textId="77777777" w:rsidR="00576425" w:rsidRPr="00A71F75" w:rsidRDefault="00576425" w:rsidP="00576425">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Sports Psychology</w:t>
            </w:r>
          </w:p>
          <w:p w14:paraId="32088F27" w14:textId="77777777" w:rsidR="00576425" w:rsidRPr="00A71F75" w:rsidRDefault="00576425" w:rsidP="00576425">
            <w:pPr>
              <w:numPr>
                <w:ilvl w:val="0"/>
                <w:numId w:val="25"/>
              </w:numPr>
              <w:spacing w:before="100" w:beforeAutospacing="1" w:after="100" w:afterAutospacing="1"/>
              <w:rPr>
                <w:rFonts w:ascii="Times New Roman" w:hAnsi="Times New Roman" w:cs="Times New Roman"/>
              </w:rPr>
            </w:pPr>
            <w:r w:rsidRPr="00A71F75">
              <w:rPr>
                <w:rFonts w:ascii="Times New Roman" w:hAnsi="Times New Roman" w:cs="Times New Roman"/>
              </w:rPr>
              <w:t>Mental preparation vocabulary</w:t>
            </w:r>
          </w:p>
          <w:p w14:paraId="0D688AA3" w14:textId="77777777" w:rsidR="00576425" w:rsidRPr="00A71F75" w:rsidRDefault="00576425" w:rsidP="00576425">
            <w:pPr>
              <w:numPr>
                <w:ilvl w:val="0"/>
                <w:numId w:val="25"/>
              </w:numPr>
              <w:spacing w:before="100" w:beforeAutospacing="1" w:after="100" w:afterAutospacing="1"/>
              <w:rPr>
                <w:rFonts w:ascii="Times New Roman" w:hAnsi="Times New Roman" w:cs="Times New Roman"/>
              </w:rPr>
            </w:pPr>
            <w:r w:rsidRPr="00A71F75">
              <w:rPr>
                <w:rFonts w:ascii="Times New Roman" w:hAnsi="Times New Roman" w:cs="Times New Roman"/>
              </w:rPr>
              <w:t>Listening to motivational speeches</w:t>
            </w:r>
          </w:p>
          <w:p w14:paraId="7E9B3CEB" w14:textId="77777777" w:rsidR="00576425" w:rsidRPr="00A71F75" w:rsidRDefault="00576425" w:rsidP="00576425">
            <w:pPr>
              <w:numPr>
                <w:ilvl w:val="0"/>
                <w:numId w:val="25"/>
              </w:numPr>
              <w:spacing w:before="100" w:beforeAutospacing="1" w:after="100" w:afterAutospacing="1"/>
              <w:rPr>
                <w:rFonts w:ascii="Times New Roman" w:hAnsi="Times New Roman" w:cs="Times New Roman"/>
              </w:rPr>
            </w:pPr>
            <w:r w:rsidRPr="00A71F75">
              <w:rPr>
                <w:rFonts w:ascii="Times New Roman" w:hAnsi="Times New Roman" w:cs="Times New Roman"/>
              </w:rPr>
              <w:t>Practice: Giving pep talks</w:t>
            </w:r>
          </w:p>
          <w:p w14:paraId="39BCA098" w14:textId="352DFE5C" w:rsidR="00A439FF" w:rsidRPr="00576425" w:rsidRDefault="00576425" w:rsidP="00576425">
            <w:pPr>
              <w:spacing w:before="100" w:beforeAutospacing="1" w:after="100" w:afterAutospacing="1"/>
              <w:outlineLvl w:val="2"/>
              <w:rPr>
                <w:rFonts w:ascii="Times New Roman" w:hAnsi="Times New Roman" w:cs="Times New Roman"/>
                <w:b/>
                <w:bCs/>
              </w:rPr>
            </w:pPr>
            <w:r>
              <w:rPr>
                <w:rFonts w:ascii="Times New Roman" w:hAnsi="Times New Roman" w:cs="Times New Roman"/>
              </w:rPr>
              <w:t>In-class Activity (5)</w:t>
            </w:r>
            <w:r w:rsidRPr="00A71F75">
              <w:rPr>
                <w:rFonts w:ascii="Times New Roman" w:hAnsi="Times New Roman" w:cs="Times New Roman"/>
              </w:rPr>
              <w:t>:</w:t>
            </w:r>
            <w:r>
              <w:rPr>
                <w:rFonts w:ascii="Times New Roman" w:hAnsi="Times New Roman" w:cs="Times New Roman"/>
              </w:rPr>
              <w:t xml:space="preserve"> Give A</w:t>
            </w:r>
            <w:r w:rsidRPr="00A71F75">
              <w:rPr>
                <w:rFonts w:ascii="Times New Roman" w:hAnsi="Times New Roman" w:cs="Times New Roman"/>
              </w:rPr>
              <w:t xml:space="preserve"> Motivational speech</w:t>
            </w:r>
            <w:r w:rsidR="00770D95" w:rsidRPr="00A71F75">
              <w:rPr>
                <w:rFonts w:ascii="Times New Roman" w:hAnsi="Times New Roman" w:cs="Times New Roman"/>
              </w:rPr>
              <w:t xml:space="preserve"> </w:t>
            </w:r>
          </w:p>
        </w:tc>
        <w:tc>
          <w:tcPr>
            <w:tcW w:w="2409" w:type="dxa"/>
            <w:gridSpan w:val="3"/>
          </w:tcPr>
          <w:p w14:paraId="1469BFB6" w14:textId="5EC796CA" w:rsidR="00A439FF" w:rsidRPr="001C7012" w:rsidRDefault="00A439FF" w:rsidP="00A439FF">
            <w:pPr>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orksheet </w:t>
            </w:r>
            <w:r w:rsidR="00770D95">
              <w:rPr>
                <w:rFonts w:ascii="Times New Roman" w:eastAsiaTheme="minorEastAsia" w:hAnsi="Times New Roman"/>
              </w:rPr>
              <w:t>8</w:t>
            </w:r>
          </w:p>
        </w:tc>
      </w:tr>
      <w:tr w:rsidR="00A439FF" w:rsidRPr="001C7012" w14:paraId="62C04803" w14:textId="77777777" w:rsidTr="003B559B">
        <w:tc>
          <w:tcPr>
            <w:tcW w:w="1810" w:type="dxa"/>
            <w:vMerge/>
            <w:vAlign w:val="center"/>
          </w:tcPr>
          <w:p w14:paraId="04A2C2A0"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7168D04D" w14:textId="19EADF47" w:rsidR="00A439FF" w:rsidRPr="001C7012" w:rsidRDefault="00CD582E" w:rsidP="00A439FF">
            <w:pPr>
              <w:rPr>
                <w:rFonts w:ascii="Times New Roman" w:eastAsiaTheme="minorEastAsia" w:hAnsi="Times New Roman"/>
              </w:rPr>
            </w:pPr>
            <w:r>
              <w:rPr>
                <w:rFonts w:ascii="Times New Roman" w:eastAsiaTheme="minorEastAsia" w:hAnsi="Times New Roman"/>
              </w:rPr>
              <w:t>5</w:t>
            </w:r>
            <w:r w:rsidR="00A439FF">
              <w:rPr>
                <w:rFonts w:ascii="Times New Roman" w:eastAsiaTheme="minorEastAsia" w:hAnsi="Times New Roman"/>
              </w:rPr>
              <w:t>/</w:t>
            </w:r>
            <w:r w:rsidR="00576425">
              <w:rPr>
                <w:rFonts w:ascii="Times New Roman" w:eastAsiaTheme="minorEastAsia" w:hAnsi="Times New Roman"/>
              </w:rPr>
              <w:t>22</w:t>
            </w:r>
            <w:r>
              <w:rPr>
                <w:rFonts w:ascii="Times New Roman" w:eastAsiaTheme="minorEastAsia" w:hAnsi="Times New Roman" w:hint="eastAsia"/>
              </w:rPr>
              <w:t xml:space="preserve"> </w:t>
            </w:r>
            <w:r w:rsidR="00A439FF" w:rsidRPr="001C7012">
              <w:rPr>
                <w:rFonts w:ascii="Times New Roman" w:eastAsiaTheme="minorEastAsia" w:hAnsi="Times New Roman"/>
              </w:rPr>
              <w:t>Week 13</w:t>
            </w:r>
          </w:p>
        </w:tc>
        <w:tc>
          <w:tcPr>
            <w:tcW w:w="4711" w:type="dxa"/>
            <w:gridSpan w:val="11"/>
          </w:tcPr>
          <w:p w14:paraId="7A0A0FF0" w14:textId="089E0E42" w:rsidR="00576425" w:rsidRPr="00A71F75" w:rsidRDefault="00576425" w:rsidP="00576425">
            <w:pPr>
              <w:spacing w:before="100" w:beforeAutospacing="1" w:after="100" w:afterAutospacing="1"/>
              <w:outlineLvl w:val="2"/>
              <w:rPr>
                <w:rFonts w:ascii="Times New Roman" w:hAnsi="Times New Roman" w:cs="Times New Roman"/>
                <w:b/>
                <w:bCs/>
              </w:rPr>
            </w:pPr>
            <w:r>
              <w:rPr>
                <w:rFonts w:ascii="Times New Roman" w:hAnsi="Times New Roman" w:cs="Times New Roman"/>
                <w:b/>
                <w:bCs/>
              </w:rPr>
              <w:t>I</w:t>
            </w:r>
            <w:r w:rsidRPr="00A71F75">
              <w:rPr>
                <w:rFonts w:ascii="Times New Roman" w:hAnsi="Times New Roman" w:cs="Times New Roman"/>
                <w:b/>
                <w:bCs/>
              </w:rPr>
              <w:t>nternational</w:t>
            </w:r>
            <w:r w:rsidRPr="00A71F75">
              <w:rPr>
                <w:rFonts w:ascii="Times New Roman" w:hAnsi="Times New Roman" w:cs="Times New Roman"/>
                <w:b/>
                <w:bCs/>
              </w:rPr>
              <w:t xml:space="preserve"> Sports</w:t>
            </w:r>
          </w:p>
          <w:p w14:paraId="6F1250D6" w14:textId="77777777" w:rsidR="00576425" w:rsidRPr="00A71F75" w:rsidRDefault="00576425" w:rsidP="00576425">
            <w:pPr>
              <w:numPr>
                <w:ilvl w:val="0"/>
                <w:numId w:val="27"/>
              </w:numPr>
              <w:spacing w:before="100" w:beforeAutospacing="1" w:after="100" w:afterAutospacing="1"/>
              <w:rPr>
                <w:rFonts w:ascii="Times New Roman" w:hAnsi="Times New Roman" w:cs="Times New Roman"/>
              </w:rPr>
            </w:pPr>
            <w:r w:rsidRPr="00A71F75">
              <w:rPr>
                <w:rFonts w:ascii="Times New Roman" w:hAnsi="Times New Roman" w:cs="Times New Roman"/>
              </w:rPr>
              <w:t>Olympic Games vocabulary</w:t>
            </w:r>
          </w:p>
          <w:p w14:paraId="2CB41C40" w14:textId="77777777" w:rsidR="00576425" w:rsidRPr="00A71F75" w:rsidRDefault="00576425" w:rsidP="00576425">
            <w:pPr>
              <w:numPr>
                <w:ilvl w:val="0"/>
                <w:numId w:val="27"/>
              </w:numPr>
              <w:spacing w:before="100" w:beforeAutospacing="1" w:after="100" w:afterAutospacing="1"/>
              <w:rPr>
                <w:rFonts w:ascii="Times New Roman" w:hAnsi="Times New Roman" w:cs="Times New Roman"/>
              </w:rPr>
            </w:pPr>
            <w:r w:rsidRPr="00A71F75">
              <w:rPr>
                <w:rFonts w:ascii="Times New Roman" w:hAnsi="Times New Roman" w:cs="Times New Roman"/>
              </w:rPr>
              <w:t>International competition terminology</w:t>
            </w:r>
          </w:p>
          <w:p w14:paraId="14AC9C7E" w14:textId="77777777" w:rsidR="00576425" w:rsidRPr="00A71F75" w:rsidRDefault="00576425" w:rsidP="00576425">
            <w:pPr>
              <w:numPr>
                <w:ilvl w:val="0"/>
                <w:numId w:val="27"/>
              </w:numPr>
              <w:spacing w:before="100" w:beforeAutospacing="1" w:after="100" w:afterAutospacing="1"/>
              <w:rPr>
                <w:rFonts w:ascii="Times New Roman" w:hAnsi="Times New Roman" w:cs="Times New Roman"/>
              </w:rPr>
            </w:pPr>
            <w:r w:rsidRPr="00A71F75">
              <w:rPr>
                <w:rFonts w:ascii="Times New Roman" w:hAnsi="Times New Roman" w:cs="Times New Roman"/>
              </w:rPr>
              <w:t>Practice: Cross-cultural sports communication</w:t>
            </w:r>
          </w:p>
          <w:p w14:paraId="3EDFC5C8" w14:textId="337B7BA3" w:rsidR="00A439FF" w:rsidRPr="00770D95" w:rsidRDefault="00576425" w:rsidP="00576425">
            <w:pPr>
              <w:spacing w:before="100" w:beforeAutospacing="1" w:after="100" w:afterAutospacing="1"/>
              <w:outlineLvl w:val="2"/>
              <w:rPr>
                <w:rFonts w:ascii="Times New Roman" w:hAnsi="Times New Roman" w:cs="Times New Roman" w:hint="eastAsia"/>
              </w:rPr>
            </w:pPr>
            <w:r>
              <w:rPr>
                <w:rFonts w:ascii="Times New Roman" w:hAnsi="Times New Roman" w:cs="Times New Roman"/>
              </w:rPr>
              <w:lastRenderedPageBreak/>
              <w:t>In-class Activity (6)</w:t>
            </w:r>
            <w:r w:rsidRPr="00A71F75">
              <w:rPr>
                <w:rFonts w:ascii="Times New Roman" w:hAnsi="Times New Roman" w:cs="Times New Roman"/>
              </w:rPr>
              <w:t xml:space="preserve">: </w:t>
            </w:r>
            <w:r>
              <w:rPr>
                <w:rFonts w:ascii="Times New Roman" w:hAnsi="Times New Roman" w:cs="Times New Roman"/>
              </w:rPr>
              <w:t xml:space="preserve">Introduction to </w:t>
            </w:r>
            <w:r w:rsidRPr="00A71F75">
              <w:rPr>
                <w:rFonts w:ascii="Times New Roman" w:hAnsi="Times New Roman" w:cs="Times New Roman"/>
              </w:rPr>
              <w:t xml:space="preserve">International </w:t>
            </w:r>
            <w:r>
              <w:rPr>
                <w:rFonts w:ascii="Times New Roman" w:hAnsi="Times New Roman" w:cs="Times New Roman"/>
              </w:rPr>
              <w:t>S</w:t>
            </w:r>
            <w:r w:rsidRPr="00A71F75">
              <w:rPr>
                <w:rFonts w:ascii="Times New Roman" w:hAnsi="Times New Roman" w:cs="Times New Roman"/>
              </w:rPr>
              <w:t xml:space="preserve">ports </w:t>
            </w:r>
          </w:p>
        </w:tc>
        <w:tc>
          <w:tcPr>
            <w:tcW w:w="2409" w:type="dxa"/>
            <w:gridSpan w:val="3"/>
          </w:tcPr>
          <w:p w14:paraId="29B36898" w14:textId="7B2494B7" w:rsidR="00A439FF" w:rsidRPr="001C7012" w:rsidRDefault="00A439FF" w:rsidP="00A439FF">
            <w:pPr>
              <w:rPr>
                <w:rFonts w:ascii="Times New Roman" w:eastAsiaTheme="minorEastAsia" w:hAnsi="Times New Roman"/>
              </w:rPr>
            </w:pPr>
            <w:r>
              <w:rPr>
                <w:rFonts w:ascii="Times New Roman" w:eastAsiaTheme="minorEastAsia" w:hAnsi="Times New Roman" w:hint="eastAsia"/>
              </w:rPr>
              <w:lastRenderedPageBreak/>
              <w:t>W</w:t>
            </w:r>
            <w:r>
              <w:rPr>
                <w:rFonts w:ascii="Times New Roman" w:eastAsiaTheme="minorEastAsia" w:hAnsi="Times New Roman"/>
              </w:rPr>
              <w:t xml:space="preserve">orksheet </w:t>
            </w:r>
            <w:r w:rsidR="00770D95">
              <w:rPr>
                <w:rFonts w:ascii="Times New Roman" w:eastAsiaTheme="minorEastAsia" w:hAnsi="Times New Roman"/>
              </w:rPr>
              <w:t>9</w:t>
            </w:r>
          </w:p>
        </w:tc>
      </w:tr>
      <w:tr w:rsidR="00A439FF" w:rsidRPr="001C7012" w14:paraId="74A3898B" w14:textId="77777777" w:rsidTr="003B559B">
        <w:tc>
          <w:tcPr>
            <w:tcW w:w="1810" w:type="dxa"/>
            <w:vMerge/>
            <w:vAlign w:val="center"/>
          </w:tcPr>
          <w:p w14:paraId="05978F28"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32E9D779" w14:textId="2D99C639" w:rsidR="00A439FF" w:rsidRPr="001C7012" w:rsidRDefault="00CD582E" w:rsidP="00A439FF">
            <w:pPr>
              <w:rPr>
                <w:rFonts w:ascii="Times New Roman" w:eastAsiaTheme="minorEastAsia" w:hAnsi="Times New Roman"/>
              </w:rPr>
            </w:pPr>
            <w:r>
              <w:rPr>
                <w:rFonts w:ascii="Times New Roman" w:eastAsiaTheme="minorEastAsia" w:hAnsi="Times New Roman"/>
              </w:rPr>
              <w:t>5</w:t>
            </w:r>
            <w:r w:rsidR="00A439FF">
              <w:rPr>
                <w:rFonts w:ascii="Times New Roman" w:eastAsiaTheme="minorEastAsia" w:hAnsi="Times New Roman"/>
              </w:rPr>
              <w:t>/</w:t>
            </w:r>
            <w:r>
              <w:rPr>
                <w:rFonts w:ascii="Times New Roman" w:eastAsiaTheme="minorEastAsia" w:hAnsi="Times New Roman"/>
              </w:rPr>
              <w:t>2</w:t>
            </w:r>
            <w:r w:rsidR="00576425">
              <w:rPr>
                <w:rFonts w:ascii="Times New Roman" w:eastAsiaTheme="minorEastAsia" w:hAnsi="Times New Roman"/>
              </w:rPr>
              <w:t>9</w:t>
            </w:r>
            <w:r>
              <w:rPr>
                <w:rFonts w:ascii="Times New Roman" w:eastAsiaTheme="minorEastAsia" w:hAnsi="Times New Roman" w:hint="eastAsia"/>
              </w:rPr>
              <w:t xml:space="preserve"> </w:t>
            </w:r>
            <w:r w:rsidR="00A439FF" w:rsidRPr="001C7012">
              <w:rPr>
                <w:rFonts w:ascii="Times New Roman" w:eastAsiaTheme="minorEastAsia" w:hAnsi="Times New Roman"/>
              </w:rPr>
              <w:t>Week 14</w:t>
            </w:r>
          </w:p>
        </w:tc>
        <w:tc>
          <w:tcPr>
            <w:tcW w:w="4711" w:type="dxa"/>
            <w:gridSpan w:val="11"/>
          </w:tcPr>
          <w:p w14:paraId="7C6653C5" w14:textId="77777777" w:rsidR="00576425" w:rsidRPr="00A71F75" w:rsidRDefault="00576425" w:rsidP="00576425">
            <w:pPr>
              <w:spacing w:before="100" w:beforeAutospacing="1" w:after="100" w:afterAutospacing="1"/>
              <w:outlineLvl w:val="2"/>
              <w:rPr>
                <w:rFonts w:ascii="Times New Roman" w:hAnsi="Times New Roman" w:cs="Times New Roman"/>
                <w:b/>
                <w:bCs/>
              </w:rPr>
            </w:pPr>
            <w:r w:rsidRPr="00A71F75">
              <w:rPr>
                <w:rFonts w:ascii="Times New Roman" w:hAnsi="Times New Roman" w:cs="Times New Roman"/>
                <w:b/>
                <w:bCs/>
              </w:rPr>
              <w:t>Current Topics in Sports</w:t>
            </w:r>
          </w:p>
          <w:p w14:paraId="7CA8B229" w14:textId="77777777" w:rsidR="00576425" w:rsidRPr="00A71F75" w:rsidRDefault="00576425" w:rsidP="00576425">
            <w:pPr>
              <w:numPr>
                <w:ilvl w:val="0"/>
                <w:numId w:val="28"/>
              </w:numPr>
              <w:spacing w:before="100" w:beforeAutospacing="1" w:after="100" w:afterAutospacing="1"/>
              <w:rPr>
                <w:rFonts w:ascii="Times New Roman" w:hAnsi="Times New Roman" w:cs="Times New Roman"/>
              </w:rPr>
            </w:pPr>
            <w:r w:rsidRPr="00A71F75">
              <w:rPr>
                <w:rFonts w:ascii="Times New Roman" w:hAnsi="Times New Roman" w:cs="Times New Roman"/>
              </w:rPr>
              <w:t>Contemporary sports issues</w:t>
            </w:r>
          </w:p>
          <w:p w14:paraId="6EC7CA00" w14:textId="77777777" w:rsidR="00576425" w:rsidRPr="00A71F75" w:rsidRDefault="00576425" w:rsidP="00576425">
            <w:pPr>
              <w:numPr>
                <w:ilvl w:val="0"/>
                <w:numId w:val="28"/>
              </w:numPr>
              <w:spacing w:before="100" w:beforeAutospacing="1" w:after="100" w:afterAutospacing="1"/>
              <w:rPr>
                <w:rFonts w:ascii="Times New Roman" w:hAnsi="Times New Roman" w:cs="Times New Roman"/>
              </w:rPr>
            </w:pPr>
            <w:r w:rsidRPr="00A71F75">
              <w:rPr>
                <w:rFonts w:ascii="Times New Roman" w:hAnsi="Times New Roman" w:cs="Times New Roman"/>
              </w:rPr>
              <w:t>Sports news listening practice</w:t>
            </w:r>
          </w:p>
          <w:p w14:paraId="019D4CA1" w14:textId="77777777" w:rsidR="00576425" w:rsidRPr="00A71F75" w:rsidRDefault="00576425" w:rsidP="00576425">
            <w:pPr>
              <w:numPr>
                <w:ilvl w:val="0"/>
                <w:numId w:val="28"/>
              </w:numPr>
              <w:spacing w:before="100" w:beforeAutospacing="1" w:after="100" w:afterAutospacing="1"/>
              <w:rPr>
                <w:rFonts w:ascii="Times New Roman" w:hAnsi="Times New Roman" w:cs="Times New Roman"/>
              </w:rPr>
            </w:pPr>
            <w:r w:rsidRPr="00A71F75">
              <w:rPr>
                <w:rFonts w:ascii="Times New Roman" w:hAnsi="Times New Roman" w:cs="Times New Roman"/>
              </w:rPr>
              <w:t xml:space="preserve">Practice: Sports </w:t>
            </w:r>
            <w:r>
              <w:rPr>
                <w:rFonts w:ascii="Times New Roman" w:hAnsi="Times New Roman" w:cs="Times New Roman"/>
              </w:rPr>
              <w:t xml:space="preserve">issue &amp; </w:t>
            </w:r>
            <w:r w:rsidRPr="00A71F75">
              <w:rPr>
                <w:rFonts w:ascii="Times New Roman" w:hAnsi="Times New Roman" w:cs="Times New Roman"/>
              </w:rPr>
              <w:t>debate</w:t>
            </w:r>
          </w:p>
          <w:p w14:paraId="15ACFA27" w14:textId="0A915BE3" w:rsidR="00A439FF" w:rsidRPr="001C7012" w:rsidRDefault="00576425" w:rsidP="00576425">
            <w:pPr>
              <w:rPr>
                <w:rFonts w:ascii="Times New Roman" w:eastAsiaTheme="minorEastAsia" w:hAnsi="Times New Roman"/>
              </w:rPr>
            </w:pPr>
            <w:r>
              <w:rPr>
                <w:rFonts w:ascii="Times New Roman" w:hAnsi="Times New Roman" w:cs="Times New Roman"/>
              </w:rPr>
              <w:t>In-class Activity (7): Questions &amp; Discussion</w:t>
            </w:r>
          </w:p>
        </w:tc>
        <w:tc>
          <w:tcPr>
            <w:tcW w:w="2409" w:type="dxa"/>
            <w:gridSpan w:val="3"/>
          </w:tcPr>
          <w:p w14:paraId="28057699" w14:textId="3C7325CC" w:rsidR="00A439FF" w:rsidRPr="001C7012" w:rsidRDefault="00A439FF" w:rsidP="00A439FF">
            <w:pPr>
              <w:rPr>
                <w:rFonts w:ascii="Times New Roman" w:eastAsiaTheme="minorEastAsia" w:hAnsi="Times New Roman"/>
              </w:rPr>
            </w:pPr>
          </w:p>
        </w:tc>
      </w:tr>
      <w:tr w:rsidR="00A439FF" w:rsidRPr="001C7012" w14:paraId="3A6C6513" w14:textId="77777777" w:rsidTr="003B559B">
        <w:tc>
          <w:tcPr>
            <w:tcW w:w="1810" w:type="dxa"/>
            <w:vMerge/>
            <w:vAlign w:val="center"/>
          </w:tcPr>
          <w:p w14:paraId="40E0A204"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13C10B06" w14:textId="34517CCF" w:rsidR="00A439FF" w:rsidRPr="001C7012" w:rsidRDefault="00576425" w:rsidP="00A439FF">
            <w:pPr>
              <w:rPr>
                <w:rFonts w:ascii="Times New Roman" w:eastAsiaTheme="minorEastAsia" w:hAnsi="Times New Roman"/>
              </w:rPr>
            </w:pPr>
            <w:r>
              <w:rPr>
                <w:rFonts w:ascii="Times New Roman" w:eastAsiaTheme="minorEastAsia" w:hAnsi="Times New Roman"/>
              </w:rPr>
              <w:t>6</w:t>
            </w:r>
            <w:r w:rsidR="00A439FF">
              <w:rPr>
                <w:rFonts w:ascii="Times New Roman" w:eastAsiaTheme="minorEastAsia" w:hAnsi="Times New Roman"/>
              </w:rPr>
              <w:t>/</w:t>
            </w:r>
            <w:r>
              <w:rPr>
                <w:rFonts w:ascii="Times New Roman" w:eastAsiaTheme="minorEastAsia" w:hAnsi="Times New Roman"/>
              </w:rPr>
              <w:t>5</w:t>
            </w:r>
            <w:r w:rsidR="00CD582E">
              <w:rPr>
                <w:rFonts w:ascii="Times New Roman" w:eastAsiaTheme="minorEastAsia" w:hAnsi="Times New Roman" w:hint="eastAsia"/>
              </w:rPr>
              <w:t xml:space="preserve"> </w:t>
            </w:r>
            <w:r w:rsidR="00A439FF" w:rsidRPr="001C7012">
              <w:rPr>
                <w:rFonts w:ascii="Times New Roman" w:eastAsiaTheme="minorEastAsia" w:hAnsi="Times New Roman"/>
              </w:rPr>
              <w:t>Week 15</w:t>
            </w:r>
          </w:p>
        </w:tc>
        <w:tc>
          <w:tcPr>
            <w:tcW w:w="4711" w:type="dxa"/>
            <w:gridSpan w:val="11"/>
          </w:tcPr>
          <w:p w14:paraId="2B3F712C" w14:textId="6EDAA856" w:rsidR="00576425" w:rsidRPr="00576425" w:rsidRDefault="00576425" w:rsidP="00576425">
            <w:pPr>
              <w:pStyle w:val="a7"/>
              <w:numPr>
                <w:ilvl w:val="0"/>
                <w:numId w:val="32"/>
              </w:numPr>
              <w:ind w:leftChars="0"/>
            </w:pPr>
            <w:r w:rsidRPr="00576425">
              <w:t>Final presentation project discussion</w:t>
            </w:r>
          </w:p>
          <w:p w14:paraId="6FD0AE62" w14:textId="3BE57A8E" w:rsidR="00A439FF" w:rsidRPr="001C7012" w:rsidRDefault="00576425" w:rsidP="00576425">
            <w:pPr>
              <w:rPr>
                <w:rFonts w:ascii="Times New Roman" w:eastAsiaTheme="minorEastAsia" w:hAnsi="Times New Roman"/>
              </w:rPr>
            </w:pPr>
            <w:r w:rsidRPr="00576425">
              <w:rPr>
                <w:rFonts w:ascii="Times New Roman" w:hAnsi="Times New Roman" w:cs="Times New Roman"/>
              </w:rPr>
              <w:t>Theme: Role-play in One Sport Scenario</w:t>
            </w:r>
          </w:p>
        </w:tc>
        <w:tc>
          <w:tcPr>
            <w:tcW w:w="2409" w:type="dxa"/>
            <w:gridSpan w:val="3"/>
          </w:tcPr>
          <w:p w14:paraId="3EA70F5B" w14:textId="287DE066" w:rsidR="00576425" w:rsidRDefault="00576425" w:rsidP="00A439FF">
            <w:pPr>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ring a laptop to class</w:t>
            </w:r>
          </w:p>
          <w:p w14:paraId="33BED133" w14:textId="1F7AA20A"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Submitting draft scripts of final presentation</w:t>
            </w:r>
          </w:p>
        </w:tc>
      </w:tr>
      <w:tr w:rsidR="00A439FF" w:rsidRPr="001C7012" w14:paraId="1E3AF4E2" w14:textId="77777777" w:rsidTr="003B559B">
        <w:tc>
          <w:tcPr>
            <w:tcW w:w="1810" w:type="dxa"/>
            <w:vMerge/>
            <w:vAlign w:val="center"/>
          </w:tcPr>
          <w:p w14:paraId="6B6E51AE"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7FC3118F" w14:textId="513E42C4" w:rsidR="00A439FF" w:rsidRDefault="00CD582E" w:rsidP="00A439FF">
            <w:pPr>
              <w:rPr>
                <w:rFonts w:ascii="Times New Roman" w:eastAsiaTheme="minorEastAsia" w:hAnsi="Times New Roman"/>
              </w:rPr>
            </w:pPr>
            <w:r>
              <w:rPr>
                <w:rFonts w:ascii="Times New Roman" w:eastAsiaTheme="minorEastAsia" w:hAnsi="Times New Roman"/>
              </w:rPr>
              <w:t>6</w:t>
            </w:r>
            <w:r w:rsidR="00A439FF">
              <w:rPr>
                <w:rFonts w:ascii="Times New Roman" w:eastAsiaTheme="minorEastAsia" w:hAnsi="Times New Roman"/>
              </w:rPr>
              <w:t>/</w:t>
            </w:r>
            <w:r w:rsidR="00576425">
              <w:rPr>
                <w:rFonts w:ascii="Times New Roman" w:eastAsiaTheme="minorEastAsia" w:hAnsi="Times New Roman"/>
              </w:rPr>
              <w:t>12</w:t>
            </w:r>
          </w:p>
          <w:p w14:paraId="7F9C737A" w14:textId="00A97390"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Week 16</w:t>
            </w:r>
          </w:p>
        </w:tc>
        <w:tc>
          <w:tcPr>
            <w:tcW w:w="4711" w:type="dxa"/>
            <w:gridSpan w:val="11"/>
          </w:tcPr>
          <w:p w14:paraId="480B5375" w14:textId="77777777" w:rsidR="00A439FF" w:rsidRPr="001C7012" w:rsidRDefault="00A439FF" w:rsidP="00A439FF">
            <w:pPr>
              <w:pStyle w:val="a7"/>
              <w:numPr>
                <w:ilvl w:val="0"/>
                <w:numId w:val="12"/>
              </w:numPr>
              <w:ind w:leftChars="0"/>
              <w:rPr>
                <w:rFonts w:eastAsiaTheme="minorEastAsia"/>
              </w:rPr>
            </w:pPr>
            <w:r w:rsidRPr="001C7012">
              <w:rPr>
                <w:rFonts w:eastAsiaTheme="minorEastAsia"/>
              </w:rPr>
              <w:t>Final presentation project discussion</w:t>
            </w:r>
          </w:p>
          <w:p w14:paraId="300B9610" w14:textId="061E324A"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--Revise scripts</w:t>
            </w:r>
          </w:p>
          <w:p w14:paraId="1730EFDC" w14:textId="617F1CC1"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--Meeting with the instructor</w:t>
            </w:r>
          </w:p>
        </w:tc>
        <w:tc>
          <w:tcPr>
            <w:tcW w:w="2409" w:type="dxa"/>
            <w:gridSpan w:val="3"/>
          </w:tcPr>
          <w:p w14:paraId="692A7E44" w14:textId="77777777"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Bring your scripts to the instructor.</w:t>
            </w:r>
          </w:p>
        </w:tc>
      </w:tr>
      <w:tr w:rsidR="00A439FF" w:rsidRPr="001C7012" w14:paraId="338960BC" w14:textId="77777777" w:rsidTr="003B559B">
        <w:tc>
          <w:tcPr>
            <w:tcW w:w="1810" w:type="dxa"/>
            <w:vMerge/>
            <w:vAlign w:val="center"/>
          </w:tcPr>
          <w:p w14:paraId="56D15772"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0664D8A9" w14:textId="405991EC" w:rsidR="00A439FF" w:rsidRPr="001C7012" w:rsidRDefault="00CD582E" w:rsidP="00A439FF">
            <w:pPr>
              <w:rPr>
                <w:rFonts w:ascii="Times New Roman" w:eastAsiaTheme="minorEastAsia" w:hAnsi="Times New Roman"/>
                <w:color w:val="FF0000"/>
              </w:rPr>
            </w:pPr>
            <w:r>
              <w:rPr>
                <w:rFonts w:ascii="Times New Roman" w:eastAsiaTheme="minorEastAsia" w:hAnsi="Times New Roman"/>
                <w:color w:val="FF0000"/>
              </w:rPr>
              <w:t>6</w:t>
            </w:r>
            <w:r w:rsidR="00A439FF">
              <w:rPr>
                <w:rFonts w:ascii="Times New Roman" w:eastAsiaTheme="minorEastAsia" w:hAnsi="Times New Roman"/>
                <w:color w:val="FF0000"/>
              </w:rPr>
              <w:t>/</w:t>
            </w:r>
            <w:r>
              <w:rPr>
                <w:rFonts w:ascii="Times New Roman" w:eastAsiaTheme="minorEastAsia" w:hAnsi="Times New Roman"/>
                <w:color w:val="FF0000"/>
              </w:rPr>
              <w:t>1</w:t>
            </w:r>
            <w:r w:rsidR="00576425">
              <w:rPr>
                <w:rFonts w:ascii="Times New Roman" w:eastAsiaTheme="minorEastAsia" w:hAnsi="Times New Roman"/>
                <w:color w:val="FF0000"/>
              </w:rPr>
              <w:t>9</w:t>
            </w:r>
            <w:r>
              <w:rPr>
                <w:rFonts w:ascii="Times New Roman" w:eastAsiaTheme="minorEastAsia" w:hAnsi="Times New Roman" w:hint="eastAsia"/>
                <w:color w:val="FF0000"/>
              </w:rPr>
              <w:t xml:space="preserve"> </w:t>
            </w:r>
            <w:r w:rsidR="00A439FF" w:rsidRPr="001C7012">
              <w:rPr>
                <w:rFonts w:ascii="Times New Roman" w:eastAsiaTheme="minorEastAsia" w:hAnsi="Times New Roman"/>
                <w:color w:val="FF0000"/>
              </w:rPr>
              <w:t>Week 17</w:t>
            </w:r>
          </w:p>
        </w:tc>
        <w:tc>
          <w:tcPr>
            <w:tcW w:w="4711" w:type="dxa"/>
            <w:gridSpan w:val="11"/>
          </w:tcPr>
          <w:p w14:paraId="65D88324" w14:textId="03A9C697" w:rsidR="00A439FF" w:rsidRPr="001C7012" w:rsidRDefault="00576425" w:rsidP="00A439FF">
            <w:pPr>
              <w:rPr>
                <w:rFonts w:ascii="Times New Roman" w:eastAsiaTheme="minorEastAsia" w:hAnsi="Times New Roman"/>
              </w:rPr>
            </w:pPr>
            <w:r w:rsidRPr="00576425">
              <w:rPr>
                <w:rFonts w:ascii="Times New Roman" w:eastAsiaTheme="minorEastAsia" w:hAnsi="Times New Roman" w:hint="eastAsia"/>
                <w:color w:val="FF0000"/>
              </w:rPr>
              <w:t>D</w:t>
            </w:r>
            <w:r w:rsidRPr="00576425">
              <w:rPr>
                <w:rFonts w:ascii="Times New Roman" w:eastAsiaTheme="minorEastAsia" w:hAnsi="Times New Roman"/>
                <w:color w:val="FF0000"/>
              </w:rPr>
              <w:t>ragon Boat Festival (no class)</w:t>
            </w:r>
          </w:p>
        </w:tc>
        <w:tc>
          <w:tcPr>
            <w:tcW w:w="2409" w:type="dxa"/>
            <w:gridSpan w:val="3"/>
          </w:tcPr>
          <w:p w14:paraId="3E2BDB50" w14:textId="77777777" w:rsidR="00A439FF" w:rsidRPr="001C7012" w:rsidRDefault="00A439FF" w:rsidP="00A439FF">
            <w:pPr>
              <w:rPr>
                <w:rFonts w:ascii="Times New Roman" w:eastAsiaTheme="minorEastAsia" w:hAnsi="Times New Roman"/>
              </w:rPr>
            </w:pPr>
          </w:p>
        </w:tc>
      </w:tr>
      <w:tr w:rsidR="00A439FF" w:rsidRPr="001C7012" w14:paraId="2F74E126" w14:textId="77777777" w:rsidTr="003B559B">
        <w:tc>
          <w:tcPr>
            <w:tcW w:w="1810" w:type="dxa"/>
            <w:vMerge/>
            <w:vAlign w:val="center"/>
          </w:tcPr>
          <w:p w14:paraId="3850C984" w14:textId="77777777" w:rsidR="00A439FF" w:rsidRPr="001C7012" w:rsidRDefault="00A439FF" w:rsidP="00A439FF">
            <w:pPr>
              <w:snapToGrid w:val="0"/>
              <w:jc w:val="center"/>
              <w:rPr>
                <w:rFonts w:ascii="Times New Roman" w:eastAsiaTheme="minorEastAsia" w:hAnsi="Times New Roman"/>
                <w:lang w:val="en-GB"/>
              </w:rPr>
            </w:pPr>
          </w:p>
        </w:tc>
        <w:tc>
          <w:tcPr>
            <w:tcW w:w="1418" w:type="dxa"/>
            <w:gridSpan w:val="4"/>
          </w:tcPr>
          <w:p w14:paraId="1D4C1320" w14:textId="782838F8" w:rsidR="00A439FF" w:rsidRPr="001C7012" w:rsidRDefault="00CD582E" w:rsidP="00A439FF">
            <w:pPr>
              <w:rPr>
                <w:rFonts w:ascii="Times New Roman" w:eastAsiaTheme="minorEastAsia" w:hAnsi="Times New Roman"/>
                <w:color w:val="FF0000"/>
              </w:rPr>
            </w:pPr>
            <w:r>
              <w:rPr>
                <w:rFonts w:ascii="Times New Roman" w:eastAsiaTheme="minorEastAsia" w:hAnsi="Times New Roman"/>
                <w:color w:val="FF0000"/>
              </w:rPr>
              <w:t>6</w:t>
            </w:r>
            <w:r w:rsidR="00A439FF">
              <w:rPr>
                <w:rFonts w:ascii="Times New Roman" w:eastAsiaTheme="minorEastAsia" w:hAnsi="Times New Roman"/>
                <w:color w:val="FF0000"/>
              </w:rPr>
              <w:t>/</w:t>
            </w:r>
            <w:r>
              <w:rPr>
                <w:rFonts w:ascii="Times New Roman" w:eastAsiaTheme="minorEastAsia" w:hAnsi="Times New Roman"/>
                <w:color w:val="FF0000"/>
              </w:rPr>
              <w:t>2</w:t>
            </w:r>
            <w:r w:rsidR="00576425">
              <w:rPr>
                <w:rFonts w:ascii="Times New Roman" w:eastAsiaTheme="minorEastAsia" w:hAnsi="Times New Roman"/>
                <w:color w:val="FF0000"/>
              </w:rPr>
              <w:t>6</w:t>
            </w:r>
            <w:r>
              <w:rPr>
                <w:rFonts w:ascii="Times New Roman" w:eastAsiaTheme="minorEastAsia" w:hAnsi="Times New Roman" w:hint="eastAsia"/>
                <w:color w:val="FF0000"/>
              </w:rPr>
              <w:t xml:space="preserve"> </w:t>
            </w:r>
            <w:r w:rsidR="00A439FF" w:rsidRPr="001C7012">
              <w:rPr>
                <w:rFonts w:ascii="Times New Roman" w:eastAsiaTheme="minorEastAsia" w:hAnsi="Times New Roman"/>
                <w:color w:val="FF0000"/>
              </w:rPr>
              <w:t>Week 18</w:t>
            </w:r>
          </w:p>
        </w:tc>
        <w:tc>
          <w:tcPr>
            <w:tcW w:w="4711" w:type="dxa"/>
            <w:gridSpan w:val="11"/>
          </w:tcPr>
          <w:p w14:paraId="0A8664D5" w14:textId="449B939C" w:rsidR="00A439FF" w:rsidRPr="001C7012" w:rsidRDefault="00576425" w:rsidP="00A439FF">
            <w:pPr>
              <w:rPr>
                <w:rFonts w:ascii="Times New Roman" w:eastAsiaTheme="minorEastAsia" w:hAnsi="Times New Roman"/>
              </w:rPr>
            </w:pPr>
            <w:r w:rsidRPr="001C7012">
              <w:rPr>
                <w:rFonts w:ascii="Times New Roman" w:eastAsiaTheme="minorEastAsia" w:hAnsi="Times New Roman"/>
              </w:rPr>
              <w:t>Final presentation I (</w:t>
            </w:r>
            <w:r>
              <w:rPr>
                <w:rFonts w:ascii="Times New Roman" w:eastAsiaTheme="minorEastAsia" w:hAnsi="Times New Roman"/>
              </w:rPr>
              <w:t>Online Video Presentation)</w:t>
            </w:r>
            <w:r>
              <w:rPr>
                <w:rFonts w:ascii="Times New Roman" w:eastAsiaTheme="minorEastAsia" w:hAnsi="Times New Roman"/>
              </w:rPr>
              <w:t xml:space="preserve"> + </w:t>
            </w:r>
            <w:r w:rsidR="00CA64DB">
              <w:rPr>
                <w:rFonts w:ascii="Times New Roman" w:eastAsiaTheme="minorEastAsia" w:hAnsi="Times New Roman"/>
              </w:rPr>
              <w:t>Group Evaluation</w:t>
            </w:r>
          </w:p>
        </w:tc>
        <w:tc>
          <w:tcPr>
            <w:tcW w:w="2409" w:type="dxa"/>
            <w:gridSpan w:val="3"/>
          </w:tcPr>
          <w:p w14:paraId="60D6E750" w14:textId="77777777"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Group evaluation</w:t>
            </w:r>
          </w:p>
        </w:tc>
      </w:tr>
      <w:tr w:rsidR="00A439FF" w:rsidRPr="001C7012" w14:paraId="7D65EB3B" w14:textId="77777777" w:rsidTr="006C6E74">
        <w:tc>
          <w:tcPr>
            <w:tcW w:w="1810" w:type="dxa"/>
            <w:vAlign w:val="center"/>
          </w:tcPr>
          <w:p w14:paraId="31EE36A9"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I.</w:t>
            </w:r>
          </w:p>
          <w:p w14:paraId="1AB3D2A7"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Textbook</w:t>
            </w:r>
          </w:p>
          <w:p w14:paraId="7FA521A9" w14:textId="77777777" w:rsidR="00A439FF" w:rsidRPr="001C7012" w:rsidRDefault="00A439FF" w:rsidP="00A439FF">
            <w:pPr>
              <w:snapToGrid w:val="0"/>
              <w:ind w:firstLineChars="50" w:firstLine="120"/>
              <w:jc w:val="center"/>
              <w:rPr>
                <w:rFonts w:ascii="Times New Roman" w:eastAsiaTheme="minorEastAsia" w:hAnsi="Times New Roman"/>
                <w:lang w:val="en-GB"/>
              </w:rPr>
            </w:pPr>
            <w:r w:rsidRPr="001C7012">
              <w:rPr>
                <w:rFonts w:ascii="Times New Roman" w:eastAsiaTheme="minorEastAsia" w:hAnsi="Times New Roman"/>
                <w:lang w:val="en-GB"/>
              </w:rPr>
              <w:t>指定用書</w:t>
            </w:r>
          </w:p>
        </w:tc>
        <w:tc>
          <w:tcPr>
            <w:tcW w:w="8538" w:type="dxa"/>
            <w:gridSpan w:val="18"/>
          </w:tcPr>
          <w:p w14:paraId="0C59A2F4" w14:textId="4CF9B440"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指定教科書</w:t>
            </w:r>
            <w:r w:rsidRPr="001C7012">
              <w:rPr>
                <w:rFonts w:ascii="Times New Roman" w:eastAsiaTheme="minorEastAsia" w:hAnsi="Times New Roman"/>
              </w:rPr>
              <w:t>(</w:t>
            </w:r>
            <w:r w:rsidRPr="001C7012">
              <w:rPr>
                <w:rFonts w:ascii="Times New Roman" w:eastAsiaTheme="minorEastAsia" w:hAnsi="Times New Roman"/>
              </w:rPr>
              <w:t>必備</w:t>
            </w:r>
            <w:r w:rsidRPr="001C7012">
              <w:rPr>
                <w:rFonts w:ascii="Times New Roman" w:eastAsiaTheme="minorEastAsia" w:hAnsi="Times New Roman"/>
              </w:rPr>
              <w:t>): Required textbook</w:t>
            </w:r>
          </w:p>
          <w:p w14:paraId="7995A849" w14:textId="19D969A2"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教師自編講義</w:t>
            </w:r>
            <w:r w:rsidRPr="001C7012">
              <w:rPr>
                <w:rFonts w:ascii="Times New Roman" w:eastAsiaTheme="minorEastAsia" w:hAnsi="Times New Roman"/>
              </w:rPr>
              <w:t>Course pack</w:t>
            </w:r>
          </w:p>
        </w:tc>
      </w:tr>
      <w:tr w:rsidR="00A439FF" w:rsidRPr="001C7012" w14:paraId="592C30A0" w14:textId="77777777" w:rsidTr="006C6E74">
        <w:tc>
          <w:tcPr>
            <w:tcW w:w="1810" w:type="dxa"/>
            <w:vAlign w:val="center"/>
          </w:tcPr>
          <w:p w14:paraId="49FE3A3B" w14:textId="77777777" w:rsidR="00A439FF" w:rsidRPr="001C7012" w:rsidRDefault="00A439FF" w:rsidP="00A439FF">
            <w:pPr>
              <w:spacing w:line="320" w:lineRule="exact"/>
              <w:jc w:val="center"/>
              <w:rPr>
                <w:rFonts w:ascii="Times New Roman" w:eastAsiaTheme="minorEastAsia" w:hAnsi="Times New Roman"/>
                <w:lang w:val="en-GB"/>
              </w:rPr>
            </w:pPr>
            <w:r w:rsidRPr="001C7012">
              <w:rPr>
                <w:rFonts w:ascii="Times New Roman" w:eastAsiaTheme="minorEastAsia" w:hAnsi="Times New Roman"/>
                <w:lang w:val="en-GB"/>
              </w:rPr>
              <w:t>J.</w:t>
            </w:r>
          </w:p>
          <w:p w14:paraId="390CD6C1" w14:textId="77777777" w:rsidR="00A439FF" w:rsidRPr="001C7012" w:rsidRDefault="00A439FF" w:rsidP="00A439FF">
            <w:pPr>
              <w:spacing w:line="320" w:lineRule="exact"/>
              <w:jc w:val="center"/>
              <w:rPr>
                <w:rFonts w:ascii="Times New Roman" w:eastAsiaTheme="minorEastAsia" w:hAnsi="Times New Roman"/>
                <w:lang w:val="en-GB"/>
              </w:rPr>
            </w:pPr>
            <w:r w:rsidRPr="001C7012">
              <w:rPr>
                <w:rFonts w:ascii="Times New Roman" w:eastAsiaTheme="minorEastAsia" w:hAnsi="Times New Roman"/>
                <w:lang w:val="en-GB"/>
              </w:rPr>
              <w:t>References</w:t>
            </w:r>
          </w:p>
          <w:p w14:paraId="3C97847A"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參考書籍</w:t>
            </w:r>
          </w:p>
        </w:tc>
        <w:tc>
          <w:tcPr>
            <w:tcW w:w="8538" w:type="dxa"/>
            <w:gridSpan w:val="18"/>
          </w:tcPr>
          <w:p w14:paraId="2D6BA0C9" w14:textId="00E9831B" w:rsidR="00A439FF" w:rsidRPr="001C7012" w:rsidRDefault="00A439FF" w:rsidP="00A439FF">
            <w:pPr>
              <w:rPr>
                <w:rFonts w:ascii="Times New Roman" w:eastAsiaTheme="minorEastAsia" w:hAnsi="Times New Roman"/>
              </w:rPr>
            </w:pPr>
            <w:r w:rsidRPr="001C7012">
              <w:rPr>
                <w:rFonts w:ascii="Times New Roman" w:eastAsiaTheme="minorEastAsia" w:hAnsi="Times New Roman"/>
              </w:rPr>
              <w:t>參考教科書</w:t>
            </w:r>
            <w:r w:rsidRPr="001C7012">
              <w:rPr>
                <w:rFonts w:ascii="Times New Roman" w:eastAsiaTheme="minorEastAsia" w:hAnsi="Times New Roman"/>
              </w:rPr>
              <w:t>: Recommended books</w:t>
            </w:r>
          </w:p>
          <w:p w14:paraId="3FFB12C9" w14:textId="77777777" w:rsidR="00A439FF" w:rsidRDefault="00A439FF" w:rsidP="00A439FF">
            <w:pPr>
              <w:rPr>
                <w:rFonts w:ascii="Times New Roman" w:eastAsiaTheme="minorEastAsia" w:hAnsi="Times New Roman"/>
                <w:bCs/>
              </w:rPr>
            </w:pPr>
            <w:r w:rsidRPr="001C7012">
              <w:rPr>
                <w:rFonts w:ascii="Times New Roman" w:eastAsiaTheme="minorEastAsia" w:hAnsi="Times New Roman"/>
                <w:bCs/>
              </w:rPr>
              <w:t>Judd Piggott</w:t>
            </w:r>
            <w:r w:rsidRPr="001C7012">
              <w:rPr>
                <w:rFonts w:ascii="Times New Roman" w:eastAsiaTheme="minorEastAsia" w:hAnsi="Times New Roman"/>
                <w:bCs/>
              </w:rPr>
              <w:t>，</w:t>
            </w:r>
            <w:r w:rsidRPr="001C7012">
              <w:rPr>
                <w:rFonts w:ascii="Times New Roman" w:eastAsiaTheme="minorEastAsia" w:hAnsi="Times New Roman"/>
                <w:bCs/>
              </w:rPr>
              <w:t xml:space="preserve">EZ TALK </w:t>
            </w:r>
            <w:r w:rsidRPr="001C7012">
              <w:rPr>
                <w:rFonts w:ascii="Times New Roman" w:eastAsiaTheme="minorEastAsia" w:hAnsi="Times New Roman"/>
                <w:bCs/>
              </w:rPr>
              <w:t>編輯部</w:t>
            </w:r>
            <w:r w:rsidRPr="001C7012">
              <w:rPr>
                <w:rFonts w:ascii="Times New Roman" w:eastAsiaTheme="minorEastAsia" w:hAnsi="Times New Roman"/>
                <w:bCs/>
              </w:rPr>
              <w:t xml:space="preserve"> (2018)</w:t>
            </w:r>
            <w:r w:rsidRPr="001C7012">
              <w:rPr>
                <w:rFonts w:ascii="Times New Roman" w:eastAsiaTheme="minorEastAsia" w:hAnsi="Times New Roman"/>
                <w:bCs/>
              </w:rPr>
              <w:t>。全民動起來：秒懂運動健身英文。台北：</w:t>
            </w:r>
            <w:r w:rsidRPr="001C7012">
              <w:rPr>
                <w:rFonts w:ascii="Times New Roman" w:eastAsiaTheme="minorEastAsia" w:hAnsi="Times New Roman"/>
                <w:bCs/>
              </w:rPr>
              <w:t xml:space="preserve">EZ </w:t>
            </w:r>
            <w:r w:rsidRPr="001C7012">
              <w:rPr>
                <w:rFonts w:ascii="Times New Roman" w:eastAsiaTheme="minorEastAsia" w:hAnsi="Times New Roman"/>
                <w:bCs/>
              </w:rPr>
              <w:t>叢書館。</w:t>
            </w:r>
          </w:p>
          <w:p w14:paraId="2FA1F9FA" w14:textId="77777777" w:rsidR="00A439FF" w:rsidRDefault="00A439FF" w:rsidP="00A439FF">
            <w:pPr>
              <w:rPr>
                <w:rFonts w:ascii="Times New Roman" w:eastAsiaTheme="minorEastAsia" w:hAnsi="Times New Roman"/>
              </w:rPr>
            </w:pPr>
            <w:r w:rsidRPr="001C7012">
              <w:rPr>
                <w:rFonts w:ascii="Times New Roman" w:eastAsiaTheme="minorEastAsia" w:hAnsi="Times New Roman"/>
              </w:rPr>
              <w:t>運動英文</w:t>
            </w:r>
            <w:r w:rsidRPr="001C7012">
              <w:rPr>
                <w:rFonts w:ascii="Times New Roman" w:eastAsiaTheme="minorEastAsia" w:hAnsi="Times New Roman"/>
              </w:rPr>
              <w:t>(2015)</w:t>
            </w:r>
            <w:r w:rsidRPr="001C7012">
              <w:rPr>
                <w:rFonts w:ascii="Times New Roman" w:eastAsiaTheme="minorEastAsia" w:hAnsi="Times New Roman"/>
              </w:rPr>
              <w:t>。台北：華格那。</w:t>
            </w:r>
          </w:p>
          <w:p w14:paraId="1504187D" w14:textId="42862764" w:rsidR="00A439FF" w:rsidRPr="001C7012" w:rsidRDefault="00A439FF" w:rsidP="00A439FF">
            <w:pPr>
              <w:rPr>
                <w:rFonts w:ascii="Times New Roman" w:eastAsiaTheme="minorEastAsia" w:hAnsi="Times New Roman"/>
              </w:rPr>
            </w:pPr>
            <w:r>
              <w:rPr>
                <w:rFonts w:ascii="Times New Roman" w:eastAsiaTheme="minorEastAsia" w:hAnsi="Times New Roman" w:hint="eastAsia"/>
              </w:rPr>
              <w:t>看</w:t>
            </w:r>
            <w:r>
              <w:rPr>
                <w:rFonts w:ascii="Times New Roman" w:eastAsiaTheme="minorEastAsia" w:hAnsi="Times New Roman" w:hint="eastAsia"/>
              </w:rPr>
              <w:t xml:space="preserve"> </w:t>
            </w:r>
            <w:r>
              <w:rPr>
                <w:rFonts w:ascii="Times New Roman" w:eastAsiaTheme="minorEastAsia" w:hAnsi="Times New Roman"/>
              </w:rPr>
              <w:t>MLB/ NBA</w:t>
            </w:r>
            <w:r>
              <w:rPr>
                <w:rFonts w:ascii="Times New Roman" w:eastAsiaTheme="minorEastAsia" w:hAnsi="Times New Roman" w:hint="eastAsia"/>
              </w:rPr>
              <w:t>學英文，</w:t>
            </w:r>
            <w:proofErr w:type="spellStart"/>
            <w:r>
              <w:rPr>
                <w:rFonts w:ascii="Times New Roman" w:eastAsiaTheme="minorEastAsia" w:hAnsi="Times New Roman"/>
              </w:rPr>
              <w:t>LiveABC</w:t>
            </w:r>
            <w:proofErr w:type="spellEnd"/>
            <w:r>
              <w:rPr>
                <w:rFonts w:ascii="Times New Roman" w:eastAsiaTheme="minorEastAsia" w:hAnsi="Times New Roman"/>
              </w:rPr>
              <w:t xml:space="preserve"> (2015)</w:t>
            </w:r>
          </w:p>
        </w:tc>
      </w:tr>
      <w:tr w:rsidR="00A439FF" w:rsidRPr="001C7012" w14:paraId="5936B85D" w14:textId="77777777" w:rsidTr="006C6E74">
        <w:tc>
          <w:tcPr>
            <w:tcW w:w="1810" w:type="dxa"/>
            <w:vAlign w:val="center"/>
          </w:tcPr>
          <w:p w14:paraId="0F525354"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K.</w:t>
            </w:r>
          </w:p>
          <w:p w14:paraId="645371E3"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Prerequisites skills</w:t>
            </w:r>
          </w:p>
          <w:p w14:paraId="70451064"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先備能力</w:t>
            </w:r>
          </w:p>
        </w:tc>
        <w:tc>
          <w:tcPr>
            <w:tcW w:w="8538" w:type="dxa"/>
            <w:gridSpan w:val="18"/>
          </w:tcPr>
          <w:p w14:paraId="2492C0FE" w14:textId="77777777" w:rsidR="00A439FF" w:rsidRPr="001C7012" w:rsidRDefault="00A439FF" w:rsidP="00A439FF">
            <w:pPr>
              <w:autoSpaceDE w:val="0"/>
              <w:autoSpaceDN w:val="0"/>
              <w:snapToGrid w:val="0"/>
              <w:rPr>
                <w:rFonts w:ascii="Times New Roman" w:eastAsiaTheme="minorEastAsia" w:hAnsi="Times New Roman"/>
                <w:lang w:val="en-GB"/>
              </w:rPr>
            </w:pPr>
            <w:r w:rsidRPr="001C7012">
              <w:rPr>
                <w:rFonts w:ascii="Times New Roman" w:eastAsiaTheme="minorEastAsia" w:hAnsi="Times New Roman"/>
                <w:lang w:val="en-GB"/>
              </w:rPr>
              <w:t xml:space="preserve">Freshman English </w:t>
            </w:r>
            <w:r w:rsidRPr="001C7012">
              <w:rPr>
                <w:rFonts w:ascii="Times New Roman" w:eastAsiaTheme="minorEastAsia" w:hAnsi="Times New Roman"/>
                <w:lang w:val="en-GB"/>
              </w:rPr>
              <w:t>大一英文</w:t>
            </w:r>
          </w:p>
          <w:p w14:paraId="2D02A312" w14:textId="77777777" w:rsidR="00A439FF" w:rsidRPr="001C7012" w:rsidRDefault="00A439FF" w:rsidP="00A439FF">
            <w:pPr>
              <w:autoSpaceDE w:val="0"/>
              <w:autoSpaceDN w:val="0"/>
              <w:snapToGrid w:val="0"/>
              <w:rPr>
                <w:rFonts w:ascii="Times New Roman" w:eastAsiaTheme="minorEastAsia" w:hAnsi="Times New Roman"/>
                <w:lang w:val="en-GB"/>
              </w:rPr>
            </w:pPr>
          </w:p>
        </w:tc>
      </w:tr>
      <w:tr w:rsidR="00A439FF" w:rsidRPr="001C7012" w14:paraId="3138D7AB" w14:textId="77777777" w:rsidTr="006C6E74">
        <w:tc>
          <w:tcPr>
            <w:tcW w:w="1810" w:type="dxa"/>
            <w:vAlign w:val="center"/>
          </w:tcPr>
          <w:p w14:paraId="234BA4EC"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L.</w:t>
            </w:r>
          </w:p>
          <w:p w14:paraId="2802C31C"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Teaching Resources</w:t>
            </w:r>
          </w:p>
          <w:p w14:paraId="0D03C6B1" w14:textId="77777777" w:rsidR="00A439FF" w:rsidRPr="001C7012" w:rsidRDefault="00A439FF" w:rsidP="00A439FF">
            <w:pPr>
              <w:snapToGrid w:val="0"/>
              <w:jc w:val="center"/>
              <w:rPr>
                <w:rFonts w:ascii="Times New Roman" w:eastAsiaTheme="minorEastAsia" w:hAnsi="Times New Roman"/>
                <w:lang w:val="en-GB"/>
              </w:rPr>
            </w:pPr>
            <w:r w:rsidRPr="001C7012">
              <w:rPr>
                <w:rFonts w:ascii="Times New Roman" w:eastAsiaTheme="minorEastAsia" w:hAnsi="Times New Roman"/>
                <w:lang w:val="en-GB"/>
              </w:rPr>
              <w:t>教學資源</w:t>
            </w:r>
          </w:p>
        </w:tc>
        <w:tc>
          <w:tcPr>
            <w:tcW w:w="8538" w:type="dxa"/>
            <w:gridSpan w:val="18"/>
          </w:tcPr>
          <w:p w14:paraId="64EA2CA5" w14:textId="77777777" w:rsidR="00A439FF" w:rsidRPr="001C7012" w:rsidRDefault="00A439FF" w:rsidP="00A439FF">
            <w:pPr>
              <w:numPr>
                <w:ilvl w:val="0"/>
                <w:numId w:val="3"/>
              </w:numPr>
              <w:autoSpaceDE w:val="0"/>
              <w:autoSpaceDN w:val="0"/>
              <w:snapToGrid w:val="0"/>
              <w:rPr>
                <w:rFonts w:ascii="Times New Roman" w:eastAsiaTheme="minorEastAsia" w:hAnsi="Times New Roman"/>
                <w:lang w:val="en-GB"/>
              </w:rPr>
            </w:pPr>
            <w:r w:rsidRPr="001C7012">
              <w:rPr>
                <w:rFonts w:ascii="Times New Roman" w:eastAsiaTheme="minorEastAsia" w:hAnsi="Times New Roman"/>
                <w:lang w:val="en-GB"/>
              </w:rPr>
              <w:t xml:space="preserve">Computer </w:t>
            </w:r>
            <w:r w:rsidRPr="001C7012">
              <w:rPr>
                <w:rFonts w:ascii="Times New Roman" w:eastAsiaTheme="minorEastAsia" w:hAnsi="Times New Roman"/>
                <w:lang w:val="en-GB"/>
              </w:rPr>
              <w:t>電腦</w:t>
            </w:r>
          </w:p>
          <w:p w14:paraId="06BFA690" w14:textId="77777777" w:rsidR="00A439FF" w:rsidRPr="001C7012" w:rsidRDefault="00A439FF" w:rsidP="00A439FF">
            <w:pPr>
              <w:numPr>
                <w:ilvl w:val="0"/>
                <w:numId w:val="3"/>
              </w:numPr>
              <w:autoSpaceDE w:val="0"/>
              <w:autoSpaceDN w:val="0"/>
              <w:snapToGrid w:val="0"/>
              <w:rPr>
                <w:rFonts w:ascii="Times New Roman" w:eastAsiaTheme="minorEastAsia" w:hAnsi="Times New Roman"/>
                <w:lang w:val="en-GB"/>
              </w:rPr>
            </w:pPr>
            <w:r w:rsidRPr="001C7012">
              <w:rPr>
                <w:rFonts w:ascii="Times New Roman" w:eastAsiaTheme="minorEastAsia" w:hAnsi="Times New Roman"/>
                <w:lang w:val="en-GB"/>
              </w:rPr>
              <w:t xml:space="preserve">Projector </w:t>
            </w:r>
            <w:r w:rsidRPr="001C7012">
              <w:rPr>
                <w:rFonts w:ascii="Times New Roman" w:eastAsiaTheme="minorEastAsia" w:hAnsi="Times New Roman"/>
                <w:lang w:val="en-GB"/>
              </w:rPr>
              <w:t>單槍</w:t>
            </w:r>
          </w:p>
          <w:p w14:paraId="01659604" w14:textId="77777777" w:rsidR="00A439FF" w:rsidRPr="001C7012" w:rsidRDefault="00A439FF" w:rsidP="00A439FF">
            <w:pPr>
              <w:numPr>
                <w:ilvl w:val="0"/>
                <w:numId w:val="3"/>
              </w:numPr>
              <w:autoSpaceDE w:val="0"/>
              <w:autoSpaceDN w:val="0"/>
              <w:snapToGrid w:val="0"/>
              <w:rPr>
                <w:rFonts w:ascii="Times New Roman" w:eastAsiaTheme="minorEastAsia" w:hAnsi="Times New Roman"/>
                <w:lang w:val="en-GB"/>
              </w:rPr>
            </w:pPr>
            <w:r w:rsidRPr="001C7012">
              <w:rPr>
                <w:rFonts w:ascii="Times New Roman" w:eastAsiaTheme="minorEastAsia" w:hAnsi="Times New Roman"/>
                <w:lang w:val="en-GB"/>
              </w:rPr>
              <w:t xml:space="preserve">Internet </w:t>
            </w:r>
            <w:r w:rsidRPr="001C7012">
              <w:rPr>
                <w:rFonts w:ascii="Times New Roman" w:eastAsiaTheme="minorEastAsia" w:hAnsi="Times New Roman"/>
                <w:lang w:val="en-GB"/>
              </w:rPr>
              <w:t>網路</w:t>
            </w:r>
          </w:p>
        </w:tc>
      </w:tr>
      <w:tr w:rsidR="00A439FF" w:rsidRPr="001C7012" w14:paraId="734EBF65" w14:textId="77777777" w:rsidTr="006C6E74">
        <w:tc>
          <w:tcPr>
            <w:tcW w:w="1810" w:type="dxa"/>
            <w:vAlign w:val="center"/>
          </w:tcPr>
          <w:p w14:paraId="6CB68825" w14:textId="77777777" w:rsidR="00A439FF" w:rsidRPr="001C7012" w:rsidRDefault="00A439FF" w:rsidP="00A439FF">
            <w:pPr>
              <w:snapToGrid w:val="0"/>
              <w:ind w:leftChars="-11" w:left="-26" w:firstLine="4"/>
              <w:jc w:val="center"/>
              <w:rPr>
                <w:rFonts w:ascii="Times New Roman" w:eastAsiaTheme="minorEastAsia" w:hAnsi="Times New Roman"/>
                <w:color w:val="000000"/>
                <w:shd w:val="clear" w:color="auto" w:fill="F9F9F9"/>
                <w:lang w:val="en-GB"/>
              </w:rPr>
            </w:pPr>
            <w:r w:rsidRPr="001C7012">
              <w:rPr>
                <w:rFonts w:ascii="Times New Roman" w:eastAsiaTheme="minorEastAsia" w:hAnsi="Times New Roman"/>
                <w:lang w:val="en-GB"/>
              </w:rPr>
              <w:t>M</w:t>
            </w:r>
            <w:r w:rsidRPr="001C7012">
              <w:rPr>
                <w:rFonts w:ascii="Times New Roman" w:eastAsiaTheme="minorEastAsia" w:hAnsi="Times New Roman"/>
                <w:color w:val="000000"/>
                <w:shd w:val="clear" w:color="auto" w:fill="F9F9F9"/>
                <w:lang w:val="en-GB"/>
              </w:rPr>
              <w:t>.</w:t>
            </w:r>
          </w:p>
          <w:p w14:paraId="3191F4A8" w14:textId="77777777" w:rsidR="00A439FF" w:rsidRPr="001C7012" w:rsidRDefault="00A439FF" w:rsidP="00A439FF">
            <w:pPr>
              <w:snapToGrid w:val="0"/>
              <w:ind w:leftChars="-11" w:left="-26" w:firstLine="4"/>
              <w:jc w:val="center"/>
              <w:rPr>
                <w:rFonts w:ascii="Times New Roman" w:eastAsiaTheme="minorEastAsia" w:hAnsi="Times New Roman"/>
                <w:lang w:val="en-GB"/>
              </w:rPr>
            </w:pPr>
            <w:r w:rsidRPr="001C7012">
              <w:rPr>
                <w:rFonts w:ascii="Times New Roman" w:eastAsiaTheme="minorEastAsia" w:hAnsi="Times New Roman"/>
                <w:lang w:val="en-GB"/>
              </w:rPr>
              <w:t>Notes</w:t>
            </w:r>
            <w:r w:rsidRPr="001C7012">
              <w:rPr>
                <w:rFonts w:ascii="Times New Roman" w:eastAsiaTheme="minorEastAsia" w:hAnsi="Times New Roman"/>
                <w:lang w:val="en-GB"/>
              </w:rPr>
              <w:br/>
            </w:r>
            <w:r w:rsidRPr="001C7012">
              <w:rPr>
                <w:rFonts w:ascii="Times New Roman" w:eastAsiaTheme="minorEastAsia" w:hAnsi="Times New Roman"/>
                <w:lang w:val="en-GB"/>
              </w:rPr>
              <w:t>注意事項</w:t>
            </w:r>
          </w:p>
        </w:tc>
        <w:tc>
          <w:tcPr>
            <w:tcW w:w="8538" w:type="dxa"/>
            <w:gridSpan w:val="18"/>
          </w:tcPr>
          <w:p w14:paraId="4763A0FB" w14:textId="77777777" w:rsidR="00A439FF" w:rsidRPr="001C7012" w:rsidRDefault="00A439FF" w:rsidP="00A439FF">
            <w:pPr>
              <w:autoSpaceDE w:val="0"/>
              <w:autoSpaceDN w:val="0"/>
              <w:rPr>
                <w:rFonts w:ascii="Times New Roman" w:eastAsiaTheme="minorEastAsia" w:hAnsi="Times New Roman"/>
                <w:b/>
                <w:lang w:val="en-GB"/>
              </w:rPr>
            </w:pPr>
            <w:r w:rsidRPr="001C7012">
              <w:rPr>
                <w:rFonts w:ascii="Times New Roman" w:eastAsiaTheme="minorEastAsia" w:hAnsi="Times New Roman"/>
                <w:b/>
                <w:color w:val="000000"/>
                <w:lang w:val="en-GB"/>
              </w:rPr>
              <w:t>This syllabus is subject to revision at the instructor’s discretion</w:t>
            </w:r>
            <w:r w:rsidRPr="001C7012">
              <w:rPr>
                <w:rFonts w:ascii="Times New Roman" w:eastAsiaTheme="minorEastAsia" w:hAnsi="Times New Roman"/>
                <w:lang w:val="en-GB"/>
              </w:rPr>
              <w:t>.</w:t>
            </w:r>
          </w:p>
          <w:p w14:paraId="54238FC1" w14:textId="77777777" w:rsidR="00A439FF" w:rsidRPr="001C7012" w:rsidRDefault="00A439FF" w:rsidP="00A439FF">
            <w:pPr>
              <w:autoSpaceDE w:val="0"/>
              <w:autoSpaceDN w:val="0"/>
              <w:ind w:firstLineChars="50" w:firstLine="120"/>
              <w:rPr>
                <w:rFonts w:ascii="Times New Roman" w:eastAsiaTheme="minorEastAsia" w:hAnsi="Times New Roman"/>
                <w:lang w:val="en-GB"/>
              </w:rPr>
            </w:pPr>
            <w:r w:rsidRPr="001C7012">
              <w:rPr>
                <w:rFonts w:ascii="Times New Roman" w:eastAsiaTheme="minorEastAsia" w:hAnsi="Times New Roman"/>
                <w:lang w:val="en-GB"/>
              </w:rPr>
              <w:t>本授課大綱得視教學需要調整之。</w:t>
            </w:r>
          </w:p>
        </w:tc>
      </w:tr>
    </w:tbl>
    <w:p w14:paraId="2F116F31" w14:textId="77777777" w:rsidR="00830876" w:rsidRPr="001C7012" w:rsidRDefault="00830876" w:rsidP="00455DB9">
      <w:pPr>
        <w:snapToGrid w:val="0"/>
        <w:ind w:leftChars="-150" w:hangingChars="150" w:hanging="360"/>
        <w:jc w:val="center"/>
        <w:rPr>
          <w:rFonts w:ascii="Times New Roman" w:eastAsiaTheme="minorEastAsia" w:hAnsi="Times New Roman"/>
          <w:lang w:val="en-GB"/>
        </w:rPr>
      </w:pPr>
      <w:r w:rsidRPr="001C7012">
        <w:rPr>
          <w:rFonts w:ascii="Times New Roman" w:eastAsiaTheme="minorEastAsia" w:hAnsi="Times New Roman"/>
          <w:lang w:val="en-GB"/>
        </w:rPr>
        <w:t>備註：</w:t>
      </w:r>
      <w:r w:rsidRPr="001C7012">
        <w:rPr>
          <w:rFonts w:ascii="Times New Roman" w:eastAsiaTheme="minorEastAsia" w:hAnsi="Times New Roman"/>
          <w:lang w:val="en-GB"/>
        </w:rPr>
        <w:t>A</w:t>
      </w:r>
      <w:r w:rsidRPr="001C7012">
        <w:rPr>
          <w:rFonts w:ascii="Times New Roman" w:eastAsiaTheme="minorEastAsia" w:hAnsi="Times New Roman"/>
          <w:lang w:val="en-GB"/>
        </w:rPr>
        <w:t>至</w:t>
      </w:r>
      <w:r w:rsidRPr="001C7012">
        <w:rPr>
          <w:rFonts w:ascii="Times New Roman" w:eastAsiaTheme="minorEastAsia" w:hAnsi="Times New Roman"/>
          <w:lang w:val="en-GB"/>
        </w:rPr>
        <w:t>E</w:t>
      </w:r>
      <w:r w:rsidRPr="001C7012">
        <w:rPr>
          <w:rFonts w:ascii="Times New Roman" w:eastAsiaTheme="minorEastAsia" w:hAnsi="Times New Roman"/>
          <w:lang w:val="en-GB"/>
        </w:rPr>
        <w:t>項同一科目不同授課教師應協同研議共同核心內涵。</w:t>
      </w:r>
    </w:p>
    <w:p w14:paraId="4AE37B0C" w14:textId="77777777" w:rsidR="009F7390" w:rsidRPr="001C7012" w:rsidRDefault="009F7390" w:rsidP="003C47CF">
      <w:pPr>
        <w:rPr>
          <w:rFonts w:ascii="Times New Roman" w:eastAsiaTheme="minorEastAsia" w:hAnsi="Times New Roman"/>
          <w:lang w:val="en-GB"/>
        </w:rPr>
      </w:pPr>
    </w:p>
    <w:p w14:paraId="4485E55B" w14:textId="77777777" w:rsidR="003C47CF" w:rsidRPr="001C7012" w:rsidRDefault="003C47CF" w:rsidP="003C47CF">
      <w:pPr>
        <w:rPr>
          <w:rFonts w:ascii="Times New Roman" w:eastAsiaTheme="minorEastAsia" w:hAnsi="Times New Roman" w:hint="eastAsia"/>
        </w:rPr>
      </w:pPr>
    </w:p>
    <w:sectPr w:rsidR="003C47CF" w:rsidRPr="001C7012" w:rsidSect="00DB36D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D6F1" w14:textId="77777777" w:rsidR="00DE5672" w:rsidRDefault="00DE5672" w:rsidP="00CB37B3">
      <w:r>
        <w:separator/>
      </w:r>
    </w:p>
  </w:endnote>
  <w:endnote w:type="continuationSeparator" w:id="0">
    <w:p w14:paraId="3D1DBDAC" w14:textId="77777777" w:rsidR="00DE5672" w:rsidRDefault="00DE5672" w:rsidP="00CB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PingFang TC">
    <w:altName w:val="微軟正黑體"/>
    <w:panose1 w:val="020B0400000000000000"/>
    <w:charset w:val="88"/>
    <w:family w:val="swiss"/>
    <w:pitch w:val="variable"/>
    <w:sig w:usb0="A00002FF" w:usb1="7ACFFDFB" w:usb2="00000017" w:usb3="00000000" w:csb0="00100001" w:csb1="00000000"/>
  </w:font>
  <w:font w:name="Wingdings 2">
    <w:panose1 w:val="05020102010507070707"/>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2808" w14:textId="77777777" w:rsidR="00DE5672" w:rsidRDefault="00DE5672" w:rsidP="00CB37B3">
      <w:r>
        <w:separator/>
      </w:r>
    </w:p>
  </w:footnote>
  <w:footnote w:type="continuationSeparator" w:id="0">
    <w:p w14:paraId="450A6083" w14:textId="77777777" w:rsidR="00DE5672" w:rsidRDefault="00DE5672" w:rsidP="00CB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6EB"/>
    <w:multiLevelType w:val="multilevel"/>
    <w:tmpl w:val="7DDC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B1F82"/>
    <w:multiLevelType w:val="hybridMultilevel"/>
    <w:tmpl w:val="8B8A8F6A"/>
    <w:lvl w:ilvl="0" w:tplc="C6B22FA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277191"/>
    <w:multiLevelType w:val="multilevel"/>
    <w:tmpl w:val="3C92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26B7E"/>
    <w:multiLevelType w:val="multilevel"/>
    <w:tmpl w:val="24C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27A3"/>
    <w:multiLevelType w:val="hybridMultilevel"/>
    <w:tmpl w:val="AF26BAE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1045ECB"/>
    <w:multiLevelType w:val="multilevel"/>
    <w:tmpl w:val="C820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32397"/>
    <w:multiLevelType w:val="hybridMultilevel"/>
    <w:tmpl w:val="0DFCE18A"/>
    <w:lvl w:ilvl="0" w:tplc="3ACAA7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FE66C9"/>
    <w:multiLevelType w:val="hybridMultilevel"/>
    <w:tmpl w:val="DF72C74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C3C3C74"/>
    <w:multiLevelType w:val="hybridMultilevel"/>
    <w:tmpl w:val="A476D732"/>
    <w:lvl w:ilvl="0" w:tplc="BE9627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3E34E21"/>
    <w:multiLevelType w:val="hybridMultilevel"/>
    <w:tmpl w:val="743A4760"/>
    <w:lvl w:ilvl="0" w:tplc="2F1E0E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771B60"/>
    <w:multiLevelType w:val="hybridMultilevel"/>
    <w:tmpl w:val="B4FA57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DB345CA"/>
    <w:multiLevelType w:val="multilevel"/>
    <w:tmpl w:val="469C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3083B"/>
    <w:multiLevelType w:val="multilevel"/>
    <w:tmpl w:val="BEFE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C08E9"/>
    <w:multiLevelType w:val="hybridMultilevel"/>
    <w:tmpl w:val="A540F6EC"/>
    <w:lvl w:ilvl="0" w:tplc="603A25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7B750A"/>
    <w:multiLevelType w:val="hybridMultilevel"/>
    <w:tmpl w:val="2AEC10C4"/>
    <w:lvl w:ilvl="0" w:tplc="D52EF1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853468"/>
    <w:multiLevelType w:val="hybridMultilevel"/>
    <w:tmpl w:val="D04EFC0E"/>
    <w:lvl w:ilvl="0" w:tplc="EC8687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A24FD2"/>
    <w:multiLevelType w:val="hybridMultilevel"/>
    <w:tmpl w:val="E09656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1FC75BD"/>
    <w:multiLevelType w:val="multilevel"/>
    <w:tmpl w:val="3826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BE332F"/>
    <w:multiLevelType w:val="hybridMultilevel"/>
    <w:tmpl w:val="84CE4B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A25113"/>
    <w:multiLevelType w:val="hybridMultilevel"/>
    <w:tmpl w:val="245892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051E5"/>
    <w:multiLevelType w:val="hybridMultilevel"/>
    <w:tmpl w:val="1C2641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B5E009F"/>
    <w:multiLevelType w:val="multilevel"/>
    <w:tmpl w:val="129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430E2"/>
    <w:multiLevelType w:val="hybridMultilevel"/>
    <w:tmpl w:val="8D1AA80E"/>
    <w:lvl w:ilvl="0" w:tplc="69D807AC">
      <w:start w:val="1"/>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0876EDE"/>
    <w:multiLevelType w:val="hybridMultilevel"/>
    <w:tmpl w:val="FE3AA4B2"/>
    <w:lvl w:ilvl="0" w:tplc="B05C4302">
      <w:start w:val="3"/>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31569DB"/>
    <w:multiLevelType w:val="multilevel"/>
    <w:tmpl w:val="923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A7926"/>
    <w:multiLevelType w:val="multilevel"/>
    <w:tmpl w:val="F94A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7B0D79"/>
    <w:multiLevelType w:val="hybridMultilevel"/>
    <w:tmpl w:val="47C609B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0A6F94"/>
    <w:multiLevelType w:val="hybridMultilevel"/>
    <w:tmpl w:val="ADA2D5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78346B4"/>
    <w:multiLevelType w:val="multilevel"/>
    <w:tmpl w:val="4552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146112"/>
    <w:multiLevelType w:val="hybridMultilevel"/>
    <w:tmpl w:val="68BC833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C1351E1"/>
    <w:multiLevelType w:val="hybridMultilevel"/>
    <w:tmpl w:val="FA5A07C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1827D7"/>
    <w:multiLevelType w:val="hybridMultilevel"/>
    <w:tmpl w:val="3B2A1D68"/>
    <w:lvl w:ilvl="0" w:tplc="AE9C04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61722229">
    <w:abstractNumId w:val="15"/>
  </w:num>
  <w:num w:numId="2" w16cid:durableId="386489474">
    <w:abstractNumId w:val="31"/>
  </w:num>
  <w:num w:numId="3" w16cid:durableId="2046977521">
    <w:abstractNumId w:val="13"/>
  </w:num>
  <w:num w:numId="4" w16cid:durableId="1435320103">
    <w:abstractNumId w:val="1"/>
  </w:num>
  <w:num w:numId="5" w16cid:durableId="1544632223">
    <w:abstractNumId w:val="14"/>
  </w:num>
  <w:num w:numId="6" w16cid:durableId="322510005">
    <w:abstractNumId w:val="6"/>
  </w:num>
  <w:num w:numId="7" w16cid:durableId="2082173457">
    <w:abstractNumId w:val="9"/>
  </w:num>
  <w:num w:numId="8" w16cid:durableId="1825926951">
    <w:abstractNumId w:val="30"/>
  </w:num>
  <w:num w:numId="9" w16cid:durableId="1729835506">
    <w:abstractNumId w:val="22"/>
  </w:num>
  <w:num w:numId="10" w16cid:durableId="1869639759">
    <w:abstractNumId w:val="16"/>
  </w:num>
  <w:num w:numId="11" w16cid:durableId="1070882032">
    <w:abstractNumId w:val="8"/>
  </w:num>
  <w:num w:numId="12" w16cid:durableId="943266887">
    <w:abstractNumId w:val="26"/>
  </w:num>
  <w:num w:numId="13" w16cid:durableId="1880509847">
    <w:abstractNumId w:val="27"/>
  </w:num>
  <w:num w:numId="14" w16cid:durableId="1839727318">
    <w:abstractNumId w:val="4"/>
  </w:num>
  <w:num w:numId="15" w16cid:durableId="963121914">
    <w:abstractNumId w:val="29"/>
  </w:num>
  <w:num w:numId="16" w16cid:durableId="1354376126">
    <w:abstractNumId w:val="10"/>
  </w:num>
  <w:num w:numId="17" w16cid:durableId="1804227789">
    <w:abstractNumId w:val="23"/>
  </w:num>
  <w:num w:numId="18" w16cid:durableId="101922994">
    <w:abstractNumId w:val="18"/>
  </w:num>
  <w:num w:numId="19" w16cid:durableId="38476347">
    <w:abstractNumId w:val="21"/>
  </w:num>
  <w:num w:numId="20" w16cid:durableId="1540242386">
    <w:abstractNumId w:val="28"/>
  </w:num>
  <w:num w:numId="21" w16cid:durableId="1229222869">
    <w:abstractNumId w:val="5"/>
  </w:num>
  <w:num w:numId="22" w16cid:durableId="1828403073">
    <w:abstractNumId w:val="12"/>
  </w:num>
  <w:num w:numId="23" w16cid:durableId="1460605762">
    <w:abstractNumId w:val="24"/>
  </w:num>
  <w:num w:numId="24" w16cid:durableId="1283808907">
    <w:abstractNumId w:val="25"/>
  </w:num>
  <w:num w:numId="25" w16cid:durableId="416708823">
    <w:abstractNumId w:val="2"/>
  </w:num>
  <w:num w:numId="26" w16cid:durableId="36469863">
    <w:abstractNumId w:val="0"/>
  </w:num>
  <w:num w:numId="27" w16cid:durableId="496305077">
    <w:abstractNumId w:val="3"/>
  </w:num>
  <w:num w:numId="28" w16cid:durableId="268900520">
    <w:abstractNumId w:val="17"/>
  </w:num>
  <w:num w:numId="29" w16cid:durableId="710614203">
    <w:abstractNumId w:val="11"/>
  </w:num>
  <w:num w:numId="30" w16cid:durableId="850410408">
    <w:abstractNumId w:val="20"/>
  </w:num>
  <w:num w:numId="31" w16cid:durableId="1577859291">
    <w:abstractNumId w:val="19"/>
  </w:num>
  <w:num w:numId="32" w16cid:durableId="1503935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76"/>
    <w:rsid w:val="0000088C"/>
    <w:rsid w:val="00002DD0"/>
    <w:rsid w:val="000058E3"/>
    <w:rsid w:val="00006BCA"/>
    <w:rsid w:val="000151E1"/>
    <w:rsid w:val="0001557A"/>
    <w:rsid w:val="0002578F"/>
    <w:rsid w:val="00034C75"/>
    <w:rsid w:val="00034D70"/>
    <w:rsid w:val="00040807"/>
    <w:rsid w:val="00053505"/>
    <w:rsid w:val="0005663F"/>
    <w:rsid w:val="00057AC7"/>
    <w:rsid w:val="00070B07"/>
    <w:rsid w:val="000729CB"/>
    <w:rsid w:val="000A3A33"/>
    <w:rsid w:val="000B17C7"/>
    <w:rsid w:val="000B1B82"/>
    <w:rsid w:val="000B51F2"/>
    <w:rsid w:val="000C2622"/>
    <w:rsid w:val="000E3F3D"/>
    <w:rsid w:val="000F7C7F"/>
    <w:rsid w:val="00102038"/>
    <w:rsid w:val="001036F0"/>
    <w:rsid w:val="00106014"/>
    <w:rsid w:val="00112461"/>
    <w:rsid w:val="00112F4F"/>
    <w:rsid w:val="00114F08"/>
    <w:rsid w:val="00115C06"/>
    <w:rsid w:val="00124F7C"/>
    <w:rsid w:val="00134519"/>
    <w:rsid w:val="00137E44"/>
    <w:rsid w:val="00141F03"/>
    <w:rsid w:val="0014345E"/>
    <w:rsid w:val="00146F01"/>
    <w:rsid w:val="00170C9C"/>
    <w:rsid w:val="00171688"/>
    <w:rsid w:val="001728F0"/>
    <w:rsid w:val="0017481E"/>
    <w:rsid w:val="00174CF5"/>
    <w:rsid w:val="00175966"/>
    <w:rsid w:val="001811D6"/>
    <w:rsid w:val="00185398"/>
    <w:rsid w:val="00192E8B"/>
    <w:rsid w:val="00193DF6"/>
    <w:rsid w:val="001A1415"/>
    <w:rsid w:val="001C46BF"/>
    <w:rsid w:val="001C5EDA"/>
    <w:rsid w:val="001C6552"/>
    <w:rsid w:val="001C7012"/>
    <w:rsid w:val="001E5BD5"/>
    <w:rsid w:val="001E7D87"/>
    <w:rsid w:val="001F72AB"/>
    <w:rsid w:val="001F72DC"/>
    <w:rsid w:val="002022AD"/>
    <w:rsid w:val="00212B67"/>
    <w:rsid w:val="002208C4"/>
    <w:rsid w:val="002235C1"/>
    <w:rsid w:val="00233215"/>
    <w:rsid w:val="002338FD"/>
    <w:rsid w:val="002346F6"/>
    <w:rsid w:val="00234B56"/>
    <w:rsid w:val="0024664B"/>
    <w:rsid w:val="0025318B"/>
    <w:rsid w:val="002539E7"/>
    <w:rsid w:val="002607C7"/>
    <w:rsid w:val="002658E6"/>
    <w:rsid w:val="00270040"/>
    <w:rsid w:val="0027280A"/>
    <w:rsid w:val="00275B2B"/>
    <w:rsid w:val="00286461"/>
    <w:rsid w:val="00294B25"/>
    <w:rsid w:val="00294E6B"/>
    <w:rsid w:val="002A0E38"/>
    <w:rsid w:val="002A53A7"/>
    <w:rsid w:val="002B20AF"/>
    <w:rsid w:val="002C0657"/>
    <w:rsid w:val="002C0F5A"/>
    <w:rsid w:val="002C2DDB"/>
    <w:rsid w:val="002D18AF"/>
    <w:rsid w:val="002D3057"/>
    <w:rsid w:val="002D43B0"/>
    <w:rsid w:val="002D6C9B"/>
    <w:rsid w:val="002E22CC"/>
    <w:rsid w:val="002F310D"/>
    <w:rsid w:val="0030272E"/>
    <w:rsid w:val="00303516"/>
    <w:rsid w:val="003073FE"/>
    <w:rsid w:val="003117A8"/>
    <w:rsid w:val="00316470"/>
    <w:rsid w:val="00326C8C"/>
    <w:rsid w:val="003355B0"/>
    <w:rsid w:val="003408AC"/>
    <w:rsid w:val="003506B6"/>
    <w:rsid w:val="003510FB"/>
    <w:rsid w:val="00351A04"/>
    <w:rsid w:val="00367053"/>
    <w:rsid w:val="00370B78"/>
    <w:rsid w:val="003711E6"/>
    <w:rsid w:val="0038564E"/>
    <w:rsid w:val="00387C3B"/>
    <w:rsid w:val="003956E7"/>
    <w:rsid w:val="003A22D0"/>
    <w:rsid w:val="003A2C0B"/>
    <w:rsid w:val="003B03A5"/>
    <w:rsid w:val="003B559B"/>
    <w:rsid w:val="003B5919"/>
    <w:rsid w:val="003B5FFB"/>
    <w:rsid w:val="003B66EA"/>
    <w:rsid w:val="003C0E74"/>
    <w:rsid w:val="003C47CF"/>
    <w:rsid w:val="003E09EF"/>
    <w:rsid w:val="003E1058"/>
    <w:rsid w:val="003E312B"/>
    <w:rsid w:val="003F339D"/>
    <w:rsid w:val="003F5A3E"/>
    <w:rsid w:val="00402B27"/>
    <w:rsid w:val="00405AA6"/>
    <w:rsid w:val="0041136B"/>
    <w:rsid w:val="004156FF"/>
    <w:rsid w:val="0041575B"/>
    <w:rsid w:val="00416545"/>
    <w:rsid w:val="00417B31"/>
    <w:rsid w:val="0042087D"/>
    <w:rsid w:val="0042545A"/>
    <w:rsid w:val="00433CBF"/>
    <w:rsid w:val="00441780"/>
    <w:rsid w:val="00443154"/>
    <w:rsid w:val="004441B6"/>
    <w:rsid w:val="00451B7A"/>
    <w:rsid w:val="0045399F"/>
    <w:rsid w:val="00455DB9"/>
    <w:rsid w:val="00456144"/>
    <w:rsid w:val="00457191"/>
    <w:rsid w:val="00461955"/>
    <w:rsid w:val="004624A2"/>
    <w:rsid w:val="00481103"/>
    <w:rsid w:val="00487D20"/>
    <w:rsid w:val="00494305"/>
    <w:rsid w:val="004A59F0"/>
    <w:rsid w:val="004A6244"/>
    <w:rsid w:val="004B0131"/>
    <w:rsid w:val="004B1185"/>
    <w:rsid w:val="004B291C"/>
    <w:rsid w:val="004D69A3"/>
    <w:rsid w:val="004F4164"/>
    <w:rsid w:val="004F46EF"/>
    <w:rsid w:val="0050297E"/>
    <w:rsid w:val="00503D03"/>
    <w:rsid w:val="00506544"/>
    <w:rsid w:val="0050685C"/>
    <w:rsid w:val="00511FB4"/>
    <w:rsid w:val="00530BBE"/>
    <w:rsid w:val="00535769"/>
    <w:rsid w:val="00535BFE"/>
    <w:rsid w:val="00554524"/>
    <w:rsid w:val="005608C3"/>
    <w:rsid w:val="00560F9A"/>
    <w:rsid w:val="00562EC0"/>
    <w:rsid w:val="0057017B"/>
    <w:rsid w:val="005713F9"/>
    <w:rsid w:val="0057287F"/>
    <w:rsid w:val="00572FAF"/>
    <w:rsid w:val="00576425"/>
    <w:rsid w:val="00582388"/>
    <w:rsid w:val="005845BE"/>
    <w:rsid w:val="00587E0D"/>
    <w:rsid w:val="0059091E"/>
    <w:rsid w:val="005925A5"/>
    <w:rsid w:val="00593465"/>
    <w:rsid w:val="005A4AB3"/>
    <w:rsid w:val="005A7CB7"/>
    <w:rsid w:val="005B198A"/>
    <w:rsid w:val="005D0526"/>
    <w:rsid w:val="005E1581"/>
    <w:rsid w:val="005E669A"/>
    <w:rsid w:val="005F6D05"/>
    <w:rsid w:val="00601798"/>
    <w:rsid w:val="00601995"/>
    <w:rsid w:val="00601DC3"/>
    <w:rsid w:val="00602950"/>
    <w:rsid w:val="006131AC"/>
    <w:rsid w:val="0062150C"/>
    <w:rsid w:val="006223B8"/>
    <w:rsid w:val="00623D07"/>
    <w:rsid w:val="00627356"/>
    <w:rsid w:val="00627F5C"/>
    <w:rsid w:val="00631C84"/>
    <w:rsid w:val="00636A95"/>
    <w:rsid w:val="00636C76"/>
    <w:rsid w:val="00637C13"/>
    <w:rsid w:val="00642882"/>
    <w:rsid w:val="00644082"/>
    <w:rsid w:val="00650FC0"/>
    <w:rsid w:val="00652D2D"/>
    <w:rsid w:val="006615C8"/>
    <w:rsid w:val="00665D4F"/>
    <w:rsid w:val="006836DA"/>
    <w:rsid w:val="00683E06"/>
    <w:rsid w:val="0068601E"/>
    <w:rsid w:val="006908A1"/>
    <w:rsid w:val="00695AD7"/>
    <w:rsid w:val="006A0239"/>
    <w:rsid w:val="006A28A8"/>
    <w:rsid w:val="006A4FE2"/>
    <w:rsid w:val="006A657A"/>
    <w:rsid w:val="006A6CB4"/>
    <w:rsid w:val="006B05B4"/>
    <w:rsid w:val="006B2B26"/>
    <w:rsid w:val="006B2D32"/>
    <w:rsid w:val="006B2D64"/>
    <w:rsid w:val="006B5726"/>
    <w:rsid w:val="006C44FD"/>
    <w:rsid w:val="006C6E74"/>
    <w:rsid w:val="006C76F4"/>
    <w:rsid w:val="006D017C"/>
    <w:rsid w:val="006D0CFE"/>
    <w:rsid w:val="006D3222"/>
    <w:rsid w:val="006D7907"/>
    <w:rsid w:val="006E561D"/>
    <w:rsid w:val="006F16BB"/>
    <w:rsid w:val="006F4F13"/>
    <w:rsid w:val="006F58B2"/>
    <w:rsid w:val="00702B78"/>
    <w:rsid w:val="00703A5B"/>
    <w:rsid w:val="007133A2"/>
    <w:rsid w:val="00715347"/>
    <w:rsid w:val="00720DF3"/>
    <w:rsid w:val="0072307B"/>
    <w:rsid w:val="0072319F"/>
    <w:rsid w:val="00736EE9"/>
    <w:rsid w:val="00736F96"/>
    <w:rsid w:val="00740EDC"/>
    <w:rsid w:val="00757EF0"/>
    <w:rsid w:val="00764BA4"/>
    <w:rsid w:val="007652A8"/>
    <w:rsid w:val="00770D95"/>
    <w:rsid w:val="007727F7"/>
    <w:rsid w:val="00785F91"/>
    <w:rsid w:val="0078642E"/>
    <w:rsid w:val="007A59A2"/>
    <w:rsid w:val="007B14BC"/>
    <w:rsid w:val="007C06F1"/>
    <w:rsid w:val="007C380C"/>
    <w:rsid w:val="007C3D14"/>
    <w:rsid w:val="007E08A5"/>
    <w:rsid w:val="007E69CE"/>
    <w:rsid w:val="007E78E3"/>
    <w:rsid w:val="007F004C"/>
    <w:rsid w:val="007F1F17"/>
    <w:rsid w:val="007F65A0"/>
    <w:rsid w:val="008038FD"/>
    <w:rsid w:val="00830876"/>
    <w:rsid w:val="008365C7"/>
    <w:rsid w:val="00837579"/>
    <w:rsid w:val="00851CE9"/>
    <w:rsid w:val="0086464C"/>
    <w:rsid w:val="00872F0E"/>
    <w:rsid w:val="008732B9"/>
    <w:rsid w:val="00883D9D"/>
    <w:rsid w:val="00884C4D"/>
    <w:rsid w:val="00884DCB"/>
    <w:rsid w:val="0088788D"/>
    <w:rsid w:val="00895607"/>
    <w:rsid w:val="00896837"/>
    <w:rsid w:val="008A0C81"/>
    <w:rsid w:val="008B1172"/>
    <w:rsid w:val="008B6079"/>
    <w:rsid w:val="008C0232"/>
    <w:rsid w:val="008C5CCE"/>
    <w:rsid w:val="008C77B5"/>
    <w:rsid w:val="008E412A"/>
    <w:rsid w:val="008E5C5F"/>
    <w:rsid w:val="008F0295"/>
    <w:rsid w:val="008F1D6B"/>
    <w:rsid w:val="008F2738"/>
    <w:rsid w:val="008F3290"/>
    <w:rsid w:val="00901C84"/>
    <w:rsid w:val="00905CB3"/>
    <w:rsid w:val="00907CA5"/>
    <w:rsid w:val="009121C5"/>
    <w:rsid w:val="00915426"/>
    <w:rsid w:val="00927DD7"/>
    <w:rsid w:val="00932D67"/>
    <w:rsid w:val="00932D72"/>
    <w:rsid w:val="00934649"/>
    <w:rsid w:val="00936E7A"/>
    <w:rsid w:val="00937B57"/>
    <w:rsid w:val="00942285"/>
    <w:rsid w:val="00942E10"/>
    <w:rsid w:val="00943203"/>
    <w:rsid w:val="00955F31"/>
    <w:rsid w:val="0096097F"/>
    <w:rsid w:val="00961042"/>
    <w:rsid w:val="00970A46"/>
    <w:rsid w:val="00972EEB"/>
    <w:rsid w:val="00975696"/>
    <w:rsid w:val="00987435"/>
    <w:rsid w:val="009A7AF6"/>
    <w:rsid w:val="009C27EF"/>
    <w:rsid w:val="009C4A16"/>
    <w:rsid w:val="009C5B5D"/>
    <w:rsid w:val="009D0A72"/>
    <w:rsid w:val="009E2C3B"/>
    <w:rsid w:val="009E33EF"/>
    <w:rsid w:val="009F25E8"/>
    <w:rsid w:val="009F3393"/>
    <w:rsid w:val="009F7390"/>
    <w:rsid w:val="00A00157"/>
    <w:rsid w:val="00A104B2"/>
    <w:rsid w:val="00A10EFE"/>
    <w:rsid w:val="00A14711"/>
    <w:rsid w:val="00A2079E"/>
    <w:rsid w:val="00A40967"/>
    <w:rsid w:val="00A41BC7"/>
    <w:rsid w:val="00A439FF"/>
    <w:rsid w:val="00A45CA3"/>
    <w:rsid w:val="00A560A6"/>
    <w:rsid w:val="00A64C42"/>
    <w:rsid w:val="00A6630D"/>
    <w:rsid w:val="00A94D2F"/>
    <w:rsid w:val="00AA2D79"/>
    <w:rsid w:val="00AB335B"/>
    <w:rsid w:val="00AB6E72"/>
    <w:rsid w:val="00AB7F78"/>
    <w:rsid w:val="00AC3006"/>
    <w:rsid w:val="00AE51FF"/>
    <w:rsid w:val="00AF1BD6"/>
    <w:rsid w:val="00AF1C78"/>
    <w:rsid w:val="00AF3429"/>
    <w:rsid w:val="00AF42EB"/>
    <w:rsid w:val="00B01ADE"/>
    <w:rsid w:val="00B11092"/>
    <w:rsid w:val="00B15BBA"/>
    <w:rsid w:val="00B24195"/>
    <w:rsid w:val="00B26321"/>
    <w:rsid w:val="00B275D4"/>
    <w:rsid w:val="00B50E67"/>
    <w:rsid w:val="00B5301B"/>
    <w:rsid w:val="00B559F4"/>
    <w:rsid w:val="00B576A9"/>
    <w:rsid w:val="00B62326"/>
    <w:rsid w:val="00B64A6E"/>
    <w:rsid w:val="00B703B6"/>
    <w:rsid w:val="00B74229"/>
    <w:rsid w:val="00B7689A"/>
    <w:rsid w:val="00B80080"/>
    <w:rsid w:val="00B918EC"/>
    <w:rsid w:val="00B96BE3"/>
    <w:rsid w:val="00BB5957"/>
    <w:rsid w:val="00BD65BC"/>
    <w:rsid w:val="00BE06F8"/>
    <w:rsid w:val="00BE08F2"/>
    <w:rsid w:val="00BE2B3F"/>
    <w:rsid w:val="00BE3705"/>
    <w:rsid w:val="00BE5FBB"/>
    <w:rsid w:val="00BF026E"/>
    <w:rsid w:val="00BF2C18"/>
    <w:rsid w:val="00BF794C"/>
    <w:rsid w:val="00C059F2"/>
    <w:rsid w:val="00C11812"/>
    <w:rsid w:val="00C1385A"/>
    <w:rsid w:val="00C1792D"/>
    <w:rsid w:val="00C23B7B"/>
    <w:rsid w:val="00C3454E"/>
    <w:rsid w:val="00C47338"/>
    <w:rsid w:val="00C54E27"/>
    <w:rsid w:val="00C56D27"/>
    <w:rsid w:val="00C66CC5"/>
    <w:rsid w:val="00C873F1"/>
    <w:rsid w:val="00CA64DB"/>
    <w:rsid w:val="00CA7247"/>
    <w:rsid w:val="00CB37B3"/>
    <w:rsid w:val="00CC2B06"/>
    <w:rsid w:val="00CC3FD0"/>
    <w:rsid w:val="00CD582E"/>
    <w:rsid w:val="00CE384F"/>
    <w:rsid w:val="00D0477D"/>
    <w:rsid w:val="00D05AC7"/>
    <w:rsid w:val="00D17D13"/>
    <w:rsid w:val="00D2091E"/>
    <w:rsid w:val="00D22A6C"/>
    <w:rsid w:val="00D27FA8"/>
    <w:rsid w:val="00D331E4"/>
    <w:rsid w:val="00D36C0C"/>
    <w:rsid w:val="00D51047"/>
    <w:rsid w:val="00D53DB9"/>
    <w:rsid w:val="00D53E60"/>
    <w:rsid w:val="00D56F6F"/>
    <w:rsid w:val="00D5732A"/>
    <w:rsid w:val="00D5740A"/>
    <w:rsid w:val="00D64ACD"/>
    <w:rsid w:val="00D70D33"/>
    <w:rsid w:val="00D727C9"/>
    <w:rsid w:val="00D82B51"/>
    <w:rsid w:val="00D85D14"/>
    <w:rsid w:val="00D860B9"/>
    <w:rsid w:val="00DA191B"/>
    <w:rsid w:val="00DA73B7"/>
    <w:rsid w:val="00DB12A9"/>
    <w:rsid w:val="00DB36D5"/>
    <w:rsid w:val="00DB5752"/>
    <w:rsid w:val="00DC12CB"/>
    <w:rsid w:val="00DC628E"/>
    <w:rsid w:val="00DC6B49"/>
    <w:rsid w:val="00DD25C8"/>
    <w:rsid w:val="00DD389D"/>
    <w:rsid w:val="00DD3FE7"/>
    <w:rsid w:val="00DD63E8"/>
    <w:rsid w:val="00DE5672"/>
    <w:rsid w:val="00DF626E"/>
    <w:rsid w:val="00E1040B"/>
    <w:rsid w:val="00E14FCD"/>
    <w:rsid w:val="00E3205B"/>
    <w:rsid w:val="00E3228A"/>
    <w:rsid w:val="00E35D15"/>
    <w:rsid w:val="00E40D1B"/>
    <w:rsid w:val="00E412EC"/>
    <w:rsid w:val="00E5022B"/>
    <w:rsid w:val="00E52ACC"/>
    <w:rsid w:val="00E54081"/>
    <w:rsid w:val="00E67C85"/>
    <w:rsid w:val="00E81E70"/>
    <w:rsid w:val="00E85150"/>
    <w:rsid w:val="00E85287"/>
    <w:rsid w:val="00E928E9"/>
    <w:rsid w:val="00E94366"/>
    <w:rsid w:val="00E944E2"/>
    <w:rsid w:val="00EB3627"/>
    <w:rsid w:val="00EB4586"/>
    <w:rsid w:val="00EB7572"/>
    <w:rsid w:val="00EC41AF"/>
    <w:rsid w:val="00ED7067"/>
    <w:rsid w:val="00EE44A0"/>
    <w:rsid w:val="00EE65DE"/>
    <w:rsid w:val="00EF1A2C"/>
    <w:rsid w:val="00EF2D6F"/>
    <w:rsid w:val="00EF31CE"/>
    <w:rsid w:val="00EF57D1"/>
    <w:rsid w:val="00EF79C8"/>
    <w:rsid w:val="00F21B73"/>
    <w:rsid w:val="00F323CE"/>
    <w:rsid w:val="00F55DC9"/>
    <w:rsid w:val="00F55FED"/>
    <w:rsid w:val="00F60275"/>
    <w:rsid w:val="00F67588"/>
    <w:rsid w:val="00F72BCF"/>
    <w:rsid w:val="00F73CEC"/>
    <w:rsid w:val="00F749FD"/>
    <w:rsid w:val="00F75774"/>
    <w:rsid w:val="00F768E8"/>
    <w:rsid w:val="00F9536C"/>
    <w:rsid w:val="00FA41E2"/>
    <w:rsid w:val="00FA658A"/>
    <w:rsid w:val="00FB133C"/>
    <w:rsid w:val="00FB6708"/>
    <w:rsid w:val="00FB76C9"/>
    <w:rsid w:val="00FB77DB"/>
    <w:rsid w:val="00FC158E"/>
    <w:rsid w:val="00FC1E57"/>
    <w:rsid w:val="00FC706B"/>
    <w:rsid w:val="00FE014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22065"/>
  <w15:docId w15:val="{9CA2BEE4-4912-1341-BF05-39FCFC48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2C18"/>
    <w:rPr>
      <w:rFonts w:ascii="新細明體" w:hAnsi="新細明體" w:cs="新細明體"/>
      <w:sz w:val="24"/>
      <w:szCs w:val="24"/>
    </w:rPr>
  </w:style>
  <w:style w:type="paragraph" w:styleId="1">
    <w:name w:val="heading 1"/>
    <w:basedOn w:val="a"/>
    <w:link w:val="10"/>
    <w:uiPriority w:val="9"/>
    <w:qFormat/>
    <w:rsid w:val="008A0C8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B37B3"/>
    <w:pPr>
      <w:widowControl w:val="0"/>
      <w:tabs>
        <w:tab w:val="center" w:pos="4153"/>
        <w:tab w:val="right" w:pos="8306"/>
      </w:tabs>
      <w:snapToGrid w:val="0"/>
    </w:pPr>
    <w:rPr>
      <w:rFonts w:ascii="Calibri" w:hAnsi="Calibri" w:cs="Times New Roman"/>
      <w:kern w:val="2"/>
      <w:sz w:val="20"/>
      <w:szCs w:val="20"/>
      <w:lang w:val="x-none" w:eastAsia="x-none"/>
    </w:rPr>
  </w:style>
  <w:style w:type="character" w:customStyle="1" w:styleId="a4">
    <w:name w:val="頁首 字元"/>
    <w:link w:val="a3"/>
    <w:rsid w:val="00CB37B3"/>
    <w:rPr>
      <w:rFonts w:ascii="Calibri" w:hAnsi="Calibri"/>
      <w:kern w:val="2"/>
    </w:rPr>
  </w:style>
  <w:style w:type="paragraph" w:styleId="a5">
    <w:name w:val="footer"/>
    <w:basedOn w:val="a"/>
    <w:link w:val="a6"/>
    <w:rsid w:val="00CB37B3"/>
    <w:pPr>
      <w:widowControl w:val="0"/>
      <w:tabs>
        <w:tab w:val="center" w:pos="4153"/>
        <w:tab w:val="right" w:pos="8306"/>
      </w:tabs>
      <w:snapToGrid w:val="0"/>
    </w:pPr>
    <w:rPr>
      <w:rFonts w:ascii="Calibri" w:hAnsi="Calibri" w:cs="Times New Roman"/>
      <w:kern w:val="2"/>
      <w:sz w:val="20"/>
      <w:szCs w:val="20"/>
      <w:lang w:val="x-none" w:eastAsia="x-none"/>
    </w:rPr>
  </w:style>
  <w:style w:type="character" w:customStyle="1" w:styleId="a6">
    <w:name w:val="頁尾 字元"/>
    <w:link w:val="a5"/>
    <w:rsid w:val="00CB37B3"/>
    <w:rPr>
      <w:rFonts w:ascii="Calibri" w:hAnsi="Calibri"/>
      <w:kern w:val="2"/>
    </w:rPr>
  </w:style>
  <w:style w:type="paragraph" w:styleId="a7">
    <w:name w:val="List Paragraph"/>
    <w:basedOn w:val="a"/>
    <w:uiPriority w:val="99"/>
    <w:qFormat/>
    <w:rsid w:val="00B703B6"/>
    <w:pPr>
      <w:widowControl w:val="0"/>
      <w:ind w:leftChars="200" w:left="480"/>
    </w:pPr>
    <w:rPr>
      <w:rFonts w:ascii="Times New Roman" w:hAnsi="Times New Roman" w:cs="Times New Roman"/>
      <w:kern w:val="2"/>
    </w:rPr>
  </w:style>
  <w:style w:type="character" w:styleId="a8">
    <w:name w:val="Hyperlink"/>
    <w:basedOn w:val="a0"/>
    <w:unhideWhenUsed/>
    <w:rsid w:val="00C56D27"/>
    <w:rPr>
      <w:color w:val="0000FF" w:themeColor="hyperlink"/>
      <w:u w:val="single"/>
    </w:rPr>
  </w:style>
  <w:style w:type="character" w:customStyle="1" w:styleId="11">
    <w:name w:val="未解析的提及1"/>
    <w:basedOn w:val="a0"/>
    <w:uiPriority w:val="99"/>
    <w:semiHidden/>
    <w:unhideWhenUsed/>
    <w:rsid w:val="00C56D27"/>
    <w:rPr>
      <w:color w:val="605E5C"/>
      <w:shd w:val="clear" w:color="auto" w:fill="E1DFDD"/>
    </w:rPr>
  </w:style>
  <w:style w:type="paragraph" w:styleId="a9">
    <w:name w:val="Balloon Text"/>
    <w:basedOn w:val="a"/>
    <w:link w:val="aa"/>
    <w:rsid w:val="00B96BE3"/>
    <w:pPr>
      <w:widowControl w:val="0"/>
    </w:pPr>
    <w:rPr>
      <w:rFonts w:hAnsi="Calibri" w:cs="Times New Roman"/>
      <w:kern w:val="2"/>
      <w:sz w:val="18"/>
      <w:szCs w:val="18"/>
    </w:rPr>
  </w:style>
  <w:style w:type="character" w:customStyle="1" w:styleId="aa">
    <w:name w:val="註解方塊文字 字元"/>
    <w:basedOn w:val="a0"/>
    <w:link w:val="a9"/>
    <w:rsid w:val="00B96BE3"/>
    <w:rPr>
      <w:rFonts w:ascii="新細明體" w:hAnsi="Calibri"/>
      <w:kern w:val="2"/>
      <w:sz w:val="18"/>
      <w:szCs w:val="18"/>
    </w:rPr>
  </w:style>
  <w:style w:type="character" w:customStyle="1" w:styleId="10">
    <w:name w:val="標題 1 字元"/>
    <w:basedOn w:val="a0"/>
    <w:link w:val="1"/>
    <w:uiPriority w:val="9"/>
    <w:rsid w:val="008A0C81"/>
    <w:rPr>
      <w:rFonts w:ascii="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88362">
      <w:bodyDiv w:val="1"/>
      <w:marLeft w:val="0"/>
      <w:marRight w:val="0"/>
      <w:marTop w:val="0"/>
      <w:marBottom w:val="0"/>
      <w:divBdr>
        <w:top w:val="none" w:sz="0" w:space="0" w:color="auto"/>
        <w:left w:val="none" w:sz="0" w:space="0" w:color="auto"/>
        <w:bottom w:val="none" w:sz="0" w:space="0" w:color="auto"/>
        <w:right w:val="none" w:sz="0" w:space="0" w:color="auto"/>
      </w:divBdr>
    </w:div>
    <w:div w:id="528567560">
      <w:bodyDiv w:val="1"/>
      <w:marLeft w:val="0"/>
      <w:marRight w:val="0"/>
      <w:marTop w:val="0"/>
      <w:marBottom w:val="0"/>
      <w:divBdr>
        <w:top w:val="none" w:sz="0" w:space="0" w:color="auto"/>
        <w:left w:val="none" w:sz="0" w:space="0" w:color="auto"/>
        <w:bottom w:val="none" w:sz="0" w:space="0" w:color="auto"/>
        <w:right w:val="none" w:sz="0" w:space="0" w:color="auto"/>
      </w:divBdr>
      <w:divsChild>
        <w:div w:id="160046250">
          <w:marLeft w:val="0"/>
          <w:marRight w:val="0"/>
          <w:marTop w:val="0"/>
          <w:marBottom w:val="0"/>
          <w:divBdr>
            <w:top w:val="none" w:sz="0" w:space="0" w:color="auto"/>
            <w:left w:val="none" w:sz="0" w:space="0" w:color="auto"/>
            <w:bottom w:val="none" w:sz="0" w:space="0" w:color="auto"/>
            <w:right w:val="none" w:sz="0" w:space="0" w:color="auto"/>
          </w:divBdr>
        </w:div>
        <w:div w:id="724135961">
          <w:marLeft w:val="0"/>
          <w:marRight w:val="0"/>
          <w:marTop w:val="0"/>
          <w:marBottom w:val="0"/>
          <w:divBdr>
            <w:top w:val="none" w:sz="0" w:space="0" w:color="auto"/>
            <w:left w:val="none" w:sz="0" w:space="0" w:color="auto"/>
            <w:bottom w:val="none" w:sz="0" w:space="0" w:color="auto"/>
            <w:right w:val="none" w:sz="0" w:space="0" w:color="auto"/>
          </w:divBdr>
        </w:div>
      </w:divsChild>
    </w:div>
    <w:div w:id="598683648">
      <w:bodyDiv w:val="1"/>
      <w:marLeft w:val="0"/>
      <w:marRight w:val="0"/>
      <w:marTop w:val="0"/>
      <w:marBottom w:val="0"/>
      <w:divBdr>
        <w:top w:val="none" w:sz="0" w:space="0" w:color="auto"/>
        <w:left w:val="none" w:sz="0" w:space="0" w:color="auto"/>
        <w:bottom w:val="none" w:sz="0" w:space="0" w:color="auto"/>
        <w:right w:val="none" w:sz="0" w:space="0" w:color="auto"/>
      </w:divBdr>
    </w:div>
    <w:div w:id="742878332">
      <w:bodyDiv w:val="1"/>
      <w:marLeft w:val="0"/>
      <w:marRight w:val="0"/>
      <w:marTop w:val="0"/>
      <w:marBottom w:val="0"/>
      <w:divBdr>
        <w:top w:val="none" w:sz="0" w:space="0" w:color="auto"/>
        <w:left w:val="none" w:sz="0" w:space="0" w:color="auto"/>
        <w:bottom w:val="none" w:sz="0" w:space="0" w:color="auto"/>
        <w:right w:val="none" w:sz="0" w:space="0" w:color="auto"/>
      </w:divBdr>
    </w:div>
    <w:div w:id="1036202678">
      <w:bodyDiv w:val="1"/>
      <w:marLeft w:val="0"/>
      <w:marRight w:val="0"/>
      <w:marTop w:val="0"/>
      <w:marBottom w:val="0"/>
      <w:divBdr>
        <w:top w:val="none" w:sz="0" w:space="0" w:color="auto"/>
        <w:left w:val="none" w:sz="0" w:space="0" w:color="auto"/>
        <w:bottom w:val="none" w:sz="0" w:space="0" w:color="auto"/>
        <w:right w:val="none" w:sz="0" w:space="0" w:color="auto"/>
      </w:divBdr>
    </w:div>
    <w:div w:id="1084960643">
      <w:bodyDiv w:val="1"/>
      <w:marLeft w:val="0"/>
      <w:marRight w:val="0"/>
      <w:marTop w:val="0"/>
      <w:marBottom w:val="0"/>
      <w:divBdr>
        <w:top w:val="none" w:sz="0" w:space="0" w:color="auto"/>
        <w:left w:val="none" w:sz="0" w:space="0" w:color="auto"/>
        <w:bottom w:val="none" w:sz="0" w:space="0" w:color="auto"/>
        <w:right w:val="none" w:sz="0" w:space="0" w:color="auto"/>
      </w:divBdr>
    </w:div>
    <w:div w:id="1144010517">
      <w:bodyDiv w:val="1"/>
      <w:marLeft w:val="0"/>
      <w:marRight w:val="0"/>
      <w:marTop w:val="0"/>
      <w:marBottom w:val="0"/>
      <w:divBdr>
        <w:top w:val="none" w:sz="0" w:space="0" w:color="auto"/>
        <w:left w:val="none" w:sz="0" w:space="0" w:color="auto"/>
        <w:bottom w:val="none" w:sz="0" w:space="0" w:color="auto"/>
        <w:right w:val="none" w:sz="0" w:space="0" w:color="auto"/>
      </w:divBdr>
    </w:div>
    <w:div w:id="1214544193">
      <w:bodyDiv w:val="1"/>
      <w:marLeft w:val="0"/>
      <w:marRight w:val="0"/>
      <w:marTop w:val="0"/>
      <w:marBottom w:val="0"/>
      <w:divBdr>
        <w:top w:val="none" w:sz="0" w:space="0" w:color="auto"/>
        <w:left w:val="none" w:sz="0" w:space="0" w:color="auto"/>
        <w:bottom w:val="none" w:sz="0" w:space="0" w:color="auto"/>
        <w:right w:val="none" w:sz="0" w:space="0" w:color="auto"/>
      </w:divBdr>
    </w:div>
    <w:div w:id="1448893212">
      <w:bodyDiv w:val="1"/>
      <w:marLeft w:val="0"/>
      <w:marRight w:val="0"/>
      <w:marTop w:val="0"/>
      <w:marBottom w:val="0"/>
      <w:divBdr>
        <w:top w:val="none" w:sz="0" w:space="0" w:color="auto"/>
        <w:left w:val="none" w:sz="0" w:space="0" w:color="auto"/>
        <w:bottom w:val="none" w:sz="0" w:space="0" w:color="auto"/>
        <w:right w:val="none" w:sz="0" w:space="0" w:color="auto"/>
      </w:divBdr>
    </w:div>
    <w:div w:id="1634093248">
      <w:bodyDiv w:val="1"/>
      <w:marLeft w:val="0"/>
      <w:marRight w:val="0"/>
      <w:marTop w:val="0"/>
      <w:marBottom w:val="0"/>
      <w:divBdr>
        <w:top w:val="none" w:sz="0" w:space="0" w:color="auto"/>
        <w:left w:val="none" w:sz="0" w:space="0" w:color="auto"/>
        <w:bottom w:val="none" w:sz="0" w:space="0" w:color="auto"/>
        <w:right w:val="none" w:sz="0" w:space="0" w:color="auto"/>
      </w:divBdr>
    </w:div>
    <w:div w:id="178514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26C5B-6768-41C3-946A-3F8505317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970</Words>
  <Characters>5532</Characters>
  <Application>Microsoft Office Word</Application>
  <DocSecurity>0</DocSecurity>
  <Lines>46</Lines>
  <Paragraphs>12</Paragraphs>
  <ScaleCrop>false</ScaleCrop>
  <Company>C.M.T</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Blythe Tsai</cp:lastModifiedBy>
  <cp:revision>3</cp:revision>
  <dcterms:created xsi:type="dcterms:W3CDTF">2026-01-08T07:49:00Z</dcterms:created>
  <dcterms:modified xsi:type="dcterms:W3CDTF">2026-01-08T07:49:00Z</dcterms:modified>
</cp:coreProperties>
</file>